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CD71" w14:textId="77777777" w:rsidR="00263541" w:rsidRPr="001B78B1" w:rsidRDefault="00263541" w:rsidP="001B78B1">
      <w:pPr>
        <w:overflowPunct w:val="0"/>
        <w:autoSpaceDE w:val="0"/>
        <w:autoSpaceDN w:val="0"/>
        <w:adjustRightInd w:val="0"/>
        <w:jc w:val="center"/>
        <w:textAlignment w:val="baseline"/>
        <w:rPr>
          <w:rFonts w:asciiTheme="minorHAnsi" w:hAnsiTheme="minorHAnsi" w:cstheme="minorHAnsi"/>
          <w:sz w:val="20"/>
        </w:rPr>
      </w:pPr>
    </w:p>
    <w:p w14:paraId="70ABF94A" w14:textId="5D1FEC5B" w:rsidR="009B2CA1" w:rsidRDefault="001B78B1" w:rsidP="001B78B1">
      <w:pPr>
        <w:overflowPunct w:val="0"/>
        <w:autoSpaceDE w:val="0"/>
        <w:autoSpaceDN w:val="0"/>
        <w:adjustRightInd w:val="0"/>
        <w:spacing w:before="60" w:after="60"/>
        <w:ind w:left="-454" w:right="-567"/>
        <w:jc w:val="center"/>
        <w:textAlignment w:val="baseline"/>
        <w:rPr>
          <w:rFonts w:asciiTheme="minorHAnsi" w:hAnsiTheme="minorHAnsi" w:cstheme="minorHAnsi"/>
          <w:sz w:val="20"/>
        </w:rPr>
      </w:pPr>
      <w:r w:rsidRPr="001B78B1">
        <w:rPr>
          <w:rFonts w:asciiTheme="minorHAnsi" w:hAnsiTheme="minorHAnsi" w:cstheme="minorHAnsi"/>
          <w:sz w:val="20"/>
        </w:rPr>
        <w:t>(for Directors-General, Under Treasurer or EGM, Corporate, CMTEDD approvals)</w:t>
      </w:r>
    </w:p>
    <w:p w14:paraId="278DC9B1" w14:textId="77777777" w:rsidR="001B78B1" w:rsidRPr="001B78B1" w:rsidRDefault="001B78B1" w:rsidP="001B78B1">
      <w:pPr>
        <w:overflowPunct w:val="0"/>
        <w:autoSpaceDE w:val="0"/>
        <w:autoSpaceDN w:val="0"/>
        <w:adjustRightInd w:val="0"/>
        <w:spacing w:before="60" w:after="60"/>
        <w:ind w:left="-454" w:right="-567"/>
        <w:jc w:val="center"/>
        <w:textAlignment w:val="baseline"/>
        <w:rPr>
          <w:rFonts w:asciiTheme="minorHAnsi" w:hAnsiTheme="minorHAnsi" w:cstheme="minorHAnsi"/>
          <w:b/>
          <w:bCs/>
          <w:i/>
          <w:sz w:val="22"/>
          <w:szCs w:val="22"/>
        </w:rPr>
      </w:pPr>
    </w:p>
    <w:p w14:paraId="74A5A693" w14:textId="5C818A85" w:rsidR="009B2CA1" w:rsidRPr="001B78B1" w:rsidRDefault="009B2CA1" w:rsidP="009B2CA1">
      <w:pPr>
        <w:overflowPunct w:val="0"/>
        <w:autoSpaceDE w:val="0"/>
        <w:autoSpaceDN w:val="0"/>
        <w:adjustRightInd w:val="0"/>
        <w:spacing w:before="60" w:after="60"/>
        <w:ind w:left="-454" w:right="-567"/>
        <w:textAlignment w:val="baseline"/>
        <w:rPr>
          <w:rFonts w:asciiTheme="minorHAnsi" w:hAnsiTheme="minorHAnsi" w:cstheme="minorHAnsi"/>
          <w:b/>
          <w:bCs/>
          <w:i/>
          <w:sz w:val="22"/>
          <w:szCs w:val="22"/>
        </w:rPr>
      </w:pPr>
      <w:r w:rsidRPr="001B78B1">
        <w:rPr>
          <w:rFonts w:asciiTheme="minorHAnsi" w:hAnsiTheme="minorHAnsi" w:cstheme="minorHAnsi"/>
          <w:b/>
          <w:bCs/>
          <w:i/>
          <w:sz w:val="22"/>
          <w:szCs w:val="22"/>
        </w:rPr>
        <w:t>Guidelines:</w:t>
      </w:r>
    </w:p>
    <w:p w14:paraId="77380BDF" w14:textId="795C3A21" w:rsidR="001B78B1" w:rsidRPr="001B78B1" w:rsidRDefault="001B78B1" w:rsidP="001B78B1">
      <w:pPr>
        <w:pStyle w:val="ListParagraph"/>
        <w:numPr>
          <w:ilvl w:val="0"/>
          <w:numId w:val="23"/>
        </w:numPr>
        <w:spacing w:before="60" w:after="60"/>
        <w:ind w:right="-567"/>
        <w:rPr>
          <w:rFonts w:asciiTheme="minorHAnsi" w:hAnsiTheme="minorHAnsi" w:cstheme="minorHAnsi"/>
          <w:bCs/>
          <w:sz w:val="22"/>
          <w:szCs w:val="22"/>
        </w:rPr>
      </w:pPr>
      <w:r w:rsidRPr="001B78B1">
        <w:rPr>
          <w:rFonts w:asciiTheme="minorHAnsi" w:hAnsiTheme="minorHAnsi" w:cstheme="minorHAnsi"/>
          <w:sz w:val="22"/>
          <w:szCs w:val="22"/>
        </w:rPr>
        <w:t xml:space="preserve">This form </w:t>
      </w:r>
      <w:r w:rsidRPr="001B78B1">
        <w:rPr>
          <w:rFonts w:asciiTheme="minorHAnsi" w:hAnsiTheme="minorHAnsi" w:cstheme="minorHAnsi"/>
          <w:bCs/>
          <w:sz w:val="22"/>
          <w:szCs w:val="22"/>
        </w:rPr>
        <w:t>is to request director-general approval (directorates other than CMTEDD) for executive recruitment and contract actions. CMTEDD executive actions are submitted to either the Under Treasurer (for Executive Level Band 3 actions) or Executive Group Manager, Corporate, CMTEDD (for CMTEDD Executive Levels 1 and 2 actions).</w:t>
      </w:r>
    </w:p>
    <w:p w14:paraId="3C2C74C8" w14:textId="6BB1119A" w:rsidR="001B78B1" w:rsidRPr="001B78B1" w:rsidRDefault="001B78B1" w:rsidP="001B78B1">
      <w:pPr>
        <w:pStyle w:val="ListParagraph"/>
        <w:numPr>
          <w:ilvl w:val="0"/>
          <w:numId w:val="23"/>
        </w:numPr>
        <w:spacing w:before="60" w:after="60"/>
        <w:ind w:right="-567"/>
        <w:rPr>
          <w:rFonts w:asciiTheme="minorHAnsi" w:hAnsiTheme="minorHAnsi" w:cstheme="minorHAnsi"/>
          <w:bCs/>
          <w:sz w:val="22"/>
          <w:szCs w:val="22"/>
        </w:rPr>
      </w:pPr>
      <w:r w:rsidRPr="001B78B1">
        <w:rPr>
          <w:rFonts w:asciiTheme="minorHAnsi" w:hAnsiTheme="minorHAnsi" w:cstheme="minorHAnsi"/>
          <w:sz w:val="22"/>
          <w:szCs w:val="22"/>
        </w:rPr>
        <w:t>T</w:t>
      </w:r>
      <w:r w:rsidRPr="001B78B1">
        <w:rPr>
          <w:rFonts w:asciiTheme="minorHAnsi" w:hAnsiTheme="minorHAnsi" w:cstheme="minorHAnsi"/>
          <w:bCs/>
          <w:sz w:val="22"/>
          <w:szCs w:val="22"/>
        </w:rPr>
        <w:t xml:space="preserve">he form should be completed electronically in MS Word and emailed to </w:t>
      </w:r>
      <w:hyperlink r:id="rId11" w:history="1">
        <w:r w:rsidRPr="001B78B1">
          <w:rPr>
            <w:rStyle w:val="Hyperlink"/>
            <w:rFonts w:asciiTheme="minorHAnsi" w:hAnsiTheme="minorHAnsi" w:cstheme="minorHAnsi"/>
            <w:color w:val="B464DC"/>
            <w:sz w:val="22"/>
            <w:szCs w:val="22"/>
          </w:rPr>
          <w:t>SSHRExecutiveContracts@act.gov.au</w:t>
        </w:r>
      </w:hyperlink>
      <w:r w:rsidRPr="001B78B1">
        <w:rPr>
          <w:rFonts w:asciiTheme="minorHAnsi" w:hAnsiTheme="minorHAnsi" w:cstheme="minorHAnsi"/>
          <w:bCs/>
          <w:color w:val="B464DC"/>
          <w:sz w:val="22"/>
          <w:szCs w:val="22"/>
        </w:rPr>
        <w:t xml:space="preserve"> </w:t>
      </w:r>
    </w:p>
    <w:p w14:paraId="1088DF6C" w14:textId="7F1100B3" w:rsidR="001B78B1" w:rsidRPr="001B78B1" w:rsidRDefault="001B78B1" w:rsidP="001B78B1">
      <w:pPr>
        <w:pStyle w:val="ListParagraph"/>
        <w:numPr>
          <w:ilvl w:val="0"/>
          <w:numId w:val="23"/>
        </w:numPr>
        <w:spacing w:after="160" w:line="252" w:lineRule="auto"/>
        <w:ind w:right="-567"/>
        <w:rPr>
          <w:rFonts w:asciiTheme="minorHAnsi" w:hAnsiTheme="minorHAnsi" w:cstheme="minorHAnsi"/>
          <w:iCs/>
          <w:sz w:val="22"/>
          <w:szCs w:val="22"/>
        </w:rPr>
      </w:pPr>
      <w:r w:rsidRPr="001B78B1">
        <w:rPr>
          <w:rFonts w:asciiTheme="minorHAnsi" w:hAnsiTheme="minorHAnsi" w:cstheme="minorHAnsi"/>
          <w:iCs/>
          <w:sz w:val="22"/>
          <w:szCs w:val="22"/>
        </w:rPr>
        <w:t xml:space="preserve">Requests should be submitted for approval at least </w:t>
      </w:r>
      <w:r w:rsidRPr="001B78B1">
        <w:rPr>
          <w:rFonts w:asciiTheme="minorHAnsi" w:hAnsiTheme="minorHAnsi" w:cstheme="minorHAnsi"/>
          <w:b/>
          <w:bCs/>
          <w:iCs/>
          <w:color w:val="B464DC"/>
          <w:sz w:val="22"/>
          <w:szCs w:val="22"/>
          <w:u w:val="single"/>
        </w:rPr>
        <w:t>two weeks</w:t>
      </w:r>
      <w:r w:rsidRPr="001B78B1">
        <w:rPr>
          <w:rFonts w:asciiTheme="minorHAnsi" w:hAnsiTheme="minorHAnsi" w:cstheme="minorHAnsi"/>
          <w:iCs/>
          <w:color w:val="B464DC"/>
          <w:sz w:val="22"/>
          <w:szCs w:val="22"/>
        </w:rPr>
        <w:t xml:space="preserve"> </w:t>
      </w:r>
      <w:r w:rsidRPr="001B78B1">
        <w:rPr>
          <w:rFonts w:asciiTheme="minorHAnsi" w:hAnsiTheme="minorHAnsi" w:cstheme="minorHAnsi"/>
          <w:iCs/>
          <w:sz w:val="22"/>
          <w:szCs w:val="22"/>
        </w:rPr>
        <w:t xml:space="preserve">prior to commencement to allow sufficient time for processing. </w:t>
      </w:r>
    </w:p>
    <w:p w14:paraId="6DEFDFA3" w14:textId="60F29549" w:rsidR="001B78B1" w:rsidRPr="001B78B1" w:rsidRDefault="001B78B1" w:rsidP="001B78B1">
      <w:pPr>
        <w:pStyle w:val="ListParagraph"/>
        <w:numPr>
          <w:ilvl w:val="0"/>
          <w:numId w:val="23"/>
        </w:numPr>
        <w:spacing w:after="160" w:line="252" w:lineRule="auto"/>
        <w:ind w:right="-567"/>
        <w:rPr>
          <w:rFonts w:asciiTheme="minorHAnsi" w:hAnsiTheme="minorHAnsi" w:cstheme="minorHAnsi"/>
          <w:iCs/>
          <w:sz w:val="22"/>
          <w:szCs w:val="22"/>
        </w:rPr>
      </w:pPr>
      <w:r w:rsidRPr="001B78B1">
        <w:rPr>
          <w:rFonts w:asciiTheme="minorHAnsi" w:hAnsiTheme="minorHAnsi" w:cstheme="minorHAnsi"/>
          <w:sz w:val="22"/>
          <w:szCs w:val="22"/>
        </w:rPr>
        <w:t>Workforce Strategy and Recruitment, Office of Industrial Relations and Workforce Strategy, is responsible for ensuring the request meets the ACTPS legislative requirements as well as preparation of the required documents.</w:t>
      </w:r>
    </w:p>
    <w:p w14:paraId="75318CC2" w14:textId="77777777" w:rsidR="001B78B1" w:rsidRPr="001B78B1" w:rsidRDefault="001B78B1" w:rsidP="001B78B1">
      <w:pPr>
        <w:spacing w:after="160" w:line="252" w:lineRule="auto"/>
        <w:ind w:left="-454"/>
        <w:rPr>
          <w:rFonts w:asciiTheme="minorHAnsi" w:hAnsiTheme="minorHAnsi" w:cstheme="minorHAnsi"/>
          <w:iCs/>
          <w:sz w:val="22"/>
          <w:szCs w:val="22"/>
        </w:rPr>
      </w:pPr>
      <w:r w:rsidRPr="001B78B1">
        <w:rPr>
          <w:rFonts w:asciiTheme="minorHAnsi" w:hAnsiTheme="minorHAnsi" w:cstheme="minorHAnsi"/>
          <w:iCs/>
          <w:sz w:val="22"/>
          <w:szCs w:val="22"/>
        </w:rPr>
        <w:t>Note, a separate request form is required to seek Head of Service approval to job-size SES positions, create new SES positions and provide additional salary above base salary (s 52 of PSM Standards).</w:t>
      </w:r>
    </w:p>
    <w:p w14:paraId="38167C32" w14:textId="77777777" w:rsidR="009B2CA1" w:rsidRPr="001B78B1" w:rsidRDefault="009B2CA1" w:rsidP="009B2CA1">
      <w:pPr>
        <w:pStyle w:val="ListParagraph"/>
        <w:overflowPunct w:val="0"/>
        <w:autoSpaceDE w:val="0"/>
        <w:autoSpaceDN w:val="0"/>
        <w:adjustRightInd w:val="0"/>
        <w:spacing w:after="160" w:line="252" w:lineRule="auto"/>
        <w:ind w:left="-94" w:right="-567"/>
        <w:textAlignment w:val="baseline"/>
        <w:rPr>
          <w:rFonts w:asciiTheme="minorHAnsi" w:hAnsiTheme="minorHAnsi" w:cstheme="minorHAnsi"/>
          <w:iCs/>
          <w:sz w:val="22"/>
          <w:szCs w:val="22"/>
          <w:lang w:val="en-GB"/>
        </w:rPr>
      </w:pPr>
    </w:p>
    <w:tbl>
      <w:tblPr>
        <w:tblW w:w="5580"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45"/>
        <w:gridCol w:w="1984"/>
        <w:gridCol w:w="1909"/>
        <w:gridCol w:w="941"/>
        <w:gridCol w:w="3103"/>
      </w:tblGrid>
      <w:tr w:rsidR="001B78B1" w:rsidRPr="001B78B1" w14:paraId="0D360FF2" w14:textId="77777777" w:rsidTr="001B78B1">
        <w:trPr>
          <w:cantSplit/>
          <w:trHeight w:hRule="exact" w:val="436"/>
        </w:trPr>
        <w:tc>
          <w:tcPr>
            <w:tcW w:w="5000" w:type="pct"/>
            <w:gridSpan w:val="5"/>
            <w:tcBorders>
              <w:bottom w:val="single" w:sz="4" w:space="0" w:color="auto"/>
            </w:tcBorders>
            <w:shd w:val="clear" w:color="auto" w:fill="6E46E0"/>
            <w:vAlign w:val="center"/>
          </w:tcPr>
          <w:p w14:paraId="0C61563D" w14:textId="77777777" w:rsidR="001B78B1" w:rsidRPr="001B78B1" w:rsidRDefault="001B78B1" w:rsidP="00A3241C">
            <w:pPr>
              <w:pStyle w:val="RowHeading"/>
              <w:rPr>
                <w:rFonts w:asciiTheme="minorHAnsi" w:hAnsiTheme="minorHAnsi" w:cstheme="minorHAnsi"/>
                <w:sz w:val="24"/>
              </w:rPr>
            </w:pPr>
            <w:r w:rsidRPr="001B78B1">
              <w:rPr>
                <w:rFonts w:asciiTheme="minorHAnsi" w:hAnsiTheme="minorHAnsi" w:cstheme="minorHAnsi"/>
                <w:sz w:val="24"/>
              </w:rPr>
              <w:t>Request Details</w:t>
            </w:r>
          </w:p>
        </w:tc>
      </w:tr>
      <w:tr w:rsidR="001B78B1" w:rsidRPr="001B78B1" w14:paraId="770CAEB3" w14:textId="77777777" w:rsidTr="001B78B1">
        <w:trPr>
          <w:cantSplit/>
          <w:trHeight w:val="389"/>
        </w:trPr>
        <w:tc>
          <w:tcPr>
            <w:tcW w:w="943"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6E0E7537" w14:textId="77777777" w:rsidR="001B78B1" w:rsidRPr="001B78B1" w:rsidRDefault="001B78B1" w:rsidP="00A3241C">
            <w:pPr>
              <w:spacing w:before="60" w:after="60"/>
              <w:rPr>
                <w:rFonts w:asciiTheme="minorHAnsi" w:hAnsiTheme="minorHAnsi" w:cstheme="minorHAnsi"/>
                <w:sz w:val="22"/>
                <w:szCs w:val="22"/>
              </w:rPr>
            </w:pPr>
            <w:r w:rsidRPr="001B78B1">
              <w:rPr>
                <w:rFonts w:asciiTheme="minorHAnsi" w:hAnsiTheme="minorHAnsi" w:cstheme="minorHAnsi"/>
                <w:sz w:val="22"/>
                <w:szCs w:val="22"/>
              </w:rPr>
              <w:t>Directorate</w:t>
            </w:r>
          </w:p>
        </w:tc>
        <w:tc>
          <w:tcPr>
            <w:tcW w:w="4057" w:type="pct"/>
            <w:gridSpan w:val="4"/>
            <w:tcBorders>
              <w:top w:val="single" w:sz="4" w:space="0" w:color="auto"/>
              <w:left w:val="single" w:sz="4" w:space="0" w:color="auto"/>
              <w:bottom w:val="single" w:sz="4" w:space="0" w:color="auto"/>
              <w:right w:val="single" w:sz="4" w:space="0" w:color="auto"/>
            </w:tcBorders>
            <w:vAlign w:val="center"/>
          </w:tcPr>
          <w:p w14:paraId="3BB3AD50" w14:textId="77777777" w:rsidR="001B78B1" w:rsidRPr="001B78B1" w:rsidRDefault="001B78B1" w:rsidP="00A3241C">
            <w:pPr>
              <w:spacing w:before="60" w:after="60"/>
              <w:rPr>
                <w:rFonts w:asciiTheme="minorHAnsi" w:hAnsiTheme="minorHAnsi" w:cstheme="minorHAnsi"/>
                <w:sz w:val="22"/>
                <w:szCs w:val="22"/>
              </w:rPr>
            </w:pPr>
            <w:sdt>
              <w:sdtPr>
                <w:rPr>
                  <w:rFonts w:asciiTheme="minorHAnsi" w:hAnsiTheme="minorHAnsi" w:cstheme="minorHAnsi"/>
                  <w:sz w:val="22"/>
                  <w:szCs w:val="22"/>
                </w:rPr>
                <w:tag w:val="fldOrgLevel1"/>
                <w:id w:val="267757672"/>
                <w:placeholder>
                  <w:docPart w:val="61C0A6395090482DB2AEAC787F5F717F"/>
                </w:placeholder>
                <w:showingPlcHdr/>
                <w:comboBox>
                  <w:listItem w:displayText="Canberra Health Services" w:value="Canberra Health Services"/>
                  <w:listItem w:displayText="Chief Minister, Treasury and Economic Development Directorate" w:value="Chief Minister, Treasury and Economic Development Directorate"/>
                  <w:listItem w:displayText="City and Environment Directorate" w:value="City and Environment Directorate"/>
                  <w:listItem w:displayText="Community Services Directorate" w:value="Community Services Directorate"/>
                  <w:listItem w:displayText="Digital Canberra" w:value="Digital Canberra"/>
                  <w:listItem w:displayText="Education Directorate" w:value="Education Directorate"/>
                  <w:listItem w:displayText="Health and Community Services Directorate" w:value="Health and Community Services Directorate"/>
                  <w:listItem w:displayText="Infrastructure Canberra" w:value="Infrastructure Canberra"/>
                  <w:listItem w:displayText="Justice and Community Safety Directorate" w:value="Justice and Community Safety Directorate"/>
                </w:comboBox>
              </w:sdtPr>
              <w:sdtContent>
                <w:r w:rsidRPr="001B78B1">
                  <w:rPr>
                    <w:rStyle w:val="PlaceholderText"/>
                    <w:rFonts w:asciiTheme="minorHAnsi" w:hAnsiTheme="minorHAnsi" w:cstheme="minorHAnsi"/>
                    <w:color w:val="808080" w:themeColor="background1" w:themeShade="80"/>
                    <w:sz w:val="22"/>
                    <w:szCs w:val="22"/>
                  </w:rPr>
                  <w:t>Select directorate</w:t>
                </w:r>
              </w:sdtContent>
            </w:sdt>
          </w:p>
        </w:tc>
      </w:tr>
      <w:tr w:rsidR="001B78B1" w:rsidRPr="001B78B1" w14:paraId="2D7EDF9C" w14:textId="77777777" w:rsidTr="001B78B1">
        <w:trPr>
          <w:cantSplit/>
          <w:trHeight w:val="389"/>
        </w:trPr>
        <w:tc>
          <w:tcPr>
            <w:tcW w:w="943"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3C9704A9" w14:textId="77777777" w:rsidR="001B78B1" w:rsidRPr="001B78B1" w:rsidRDefault="001B78B1" w:rsidP="00A3241C">
            <w:pPr>
              <w:spacing w:before="60" w:after="60"/>
              <w:rPr>
                <w:rFonts w:asciiTheme="minorHAnsi" w:hAnsiTheme="minorHAnsi" w:cstheme="minorHAnsi"/>
                <w:sz w:val="22"/>
                <w:szCs w:val="22"/>
              </w:rPr>
            </w:pPr>
            <w:r w:rsidRPr="001B78B1">
              <w:rPr>
                <w:rFonts w:asciiTheme="minorHAnsi" w:hAnsiTheme="minorHAnsi" w:cstheme="minorHAnsi"/>
                <w:sz w:val="22"/>
                <w:szCs w:val="22"/>
              </w:rPr>
              <w:t>Division</w:t>
            </w:r>
          </w:p>
        </w:tc>
        <w:tc>
          <w:tcPr>
            <w:tcW w:w="4057" w:type="pct"/>
            <w:gridSpan w:val="4"/>
            <w:tcBorders>
              <w:top w:val="single" w:sz="4" w:space="0" w:color="auto"/>
              <w:left w:val="single" w:sz="4" w:space="0" w:color="auto"/>
              <w:bottom w:val="single" w:sz="4" w:space="0" w:color="auto"/>
              <w:right w:val="single" w:sz="4" w:space="0" w:color="auto"/>
            </w:tcBorders>
            <w:vAlign w:val="center"/>
          </w:tcPr>
          <w:p w14:paraId="089A9626" w14:textId="77777777" w:rsidR="001B78B1" w:rsidRPr="001B78B1" w:rsidRDefault="001B78B1" w:rsidP="00A3241C">
            <w:pPr>
              <w:spacing w:before="60" w:after="60"/>
              <w:rPr>
                <w:rFonts w:asciiTheme="minorHAnsi" w:hAnsiTheme="minorHAnsi" w:cstheme="minorHAnsi"/>
                <w:sz w:val="22"/>
                <w:szCs w:val="22"/>
              </w:rPr>
            </w:pPr>
            <w:sdt>
              <w:sdtPr>
                <w:rPr>
                  <w:rFonts w:asciiTheme="minorHAnsi" w:hAnsiTheme="minorHAnsi" w:cstheme="minorHAnsi"/>
                  <w:sz w:val="22"/>
                  <w:szCs w:val="22"/>
                </w:rPr>
                <w:tag w:val="fldnominal"/>
                <w:id w:val="94363358"/>
                <w:placeholder>
                  <w:docPart w:val="2E52898D8536436293DA77F303364A50"/>
                </w:placeholder>
                <w:showingPlcHdr/>
              </w:sdtPr>
              <w:sdtContent>
                <w:r w:rsidRPr="001B78B1">
                  <w:rPr>
                    <w:rStyle w:val="PlaceholderText"/>
                    <w:rFonts w:asciiTheme="minorHAnsi" w:hAnsiTheme="minorHAnsi" w:cstheme="minorHAnsi"/>
                    <w:sz w:val="22"/>
                    <w:szCs w:val="22"/>
                  </w:rPr>
                  <w:t>Enter division</w:t>
                </w:r>
              </w:sdtContent>
            </w:sdt>
          </w:p>
        </w:tc>
      </w:tr>
      <w:tr w:rsidR="001B78B1" w:rsidRPr="001B78B1" w14:paraId="121A7066" w14:textId="77777777" w:rsidTr="001B78B1">
        <w:trPr>
          <w:cantSplit/>
          <w:trHeight w:val="437"/>
        </w:trPr>
        <w:tc>
          <w:tcPr>
            <w:tcW w:w="943" w:type="pct"/>
            <w:tcBorders>
              <w:top w:val="single" w:sz="4" w:space="0" w:color="auto"/>
              <w:left w:val="single" w:sz="4" w:space="0" w:color="auto"/>
              <w:right w:val="single" w:sz="4" w:space="0" w:color="auto"/>
            </w:tcBorders>
            <w:shd w:val="clear" w:color="auto" w:fill="E3DEF7" w:themeFill="accent3" w:themeFillTint="33"/>
          </w:tcPr>
          <w:p w14:paraId="77553929" w14:textId="77777777" w:rsidR="001B78B1" w:rsidRPr="001B78B1" w:rsidRDefault="001B78B1" w:rsidP="00A3241C">
            <w:pPr>
              <w:spacing w:before="60" w:after="60"/>
              <w:rPr>
                <w:rFonts w:asciiTheme="minorHAnsi" w:hAnsiTheme="minorHAnsi" w:cstheme="minorHAnsi"/>
                <w:sz w:val="22"/>
                <w:szCs w:val="22"/>
              </w:rPr>
            </w:pPr>
            <w:r w:rsidRPr="001B78B1">
              <w:rPr>
                <w:rFonts w:asciiTheme="minorHAnsi" w:hAnsiTheme="minorHAnsi" w:cstheme="minorHAnsi"/>
                <w:sz w:val="22"/>
                <w:szCs w:val="22"/>
              </w:rPr>
              <w:t>Action(s) required</w:t>
            </w:r>
          </w:p>
        </w:tc>
        <w:tc>
          <w:tcPr>
            <w:tcW w:w="1014" w:type="pct"/>
            <w:tcBorders>
              <w:top w:val="single" w:sz="4" w:space="0" w:color="auto"/>
              <w:left w:val="single" w:sz="4" w:space="0" w:color="auto"/>
              <w:bottom w:val="single" w:sz="4" w:space="0" w:color="auto"/>
              <w:right w:val="nil"/>
            </w:tcBorders>
          </w:tcPr>
          <w:p w14:paraId="1B7EE3C4" w14:textId="77777777" w:rsidR="001B78B1" w:rsidRPr="001B78B1" w:rsidRDefault="001B78B1" w:rsidP="00A3241C">
            <w:pPr>
              <w:spacing w:before="60" w:after="60"/>
              <w:rPr>
                <w:rFonts w:asciiTheme="minorHAnsi" w:hAnsiTheme="minorHAnsi" w:cstheme="minorHAnsi"/>
                <w:sz w:val="22"/>
                <w:szCs w:val="22"/>
              </w:rPr>
            </w:pPr>
            <w:sdt>
              <w:sdtPr>
                <w:rPr>
                  <w:rFonts w:asciiTheme="minorHAnsi" w:hAnsiTheme="minorHAnsi" w:cstheme="minorHAnsi"/>
                  <w:color w:val="0D0D0D" w:themeColor="text1" w:themeTint="F2"/>
                  <w:sz w:val="22"/>
                  <w:szCs w:val="22"/>
                </w:rPr>
                <w:tag w:val="fldActionRequest"/>
                <w:id w:val="483750895"/>
                <w:placeholder>
                  <w:docPart w:val="BC0A2EB74D344252A6C69CBD51666ACC"/>
                </w:placeholder>
                <w:showingPlcHdr/>
                <w:comboBox>
                  <w:listItem w:displayText="Abolish Position" w:value="Abolish Position"/>
                  <w:listItem w:displayText="Advertise - Long Term" w:value="Advertise - Long Term"/>
                  <w:listItem w:displayText="Advertise - Short Term" w:value="Advertise - Short Term"/>
                  <w:listItem w:displayText="Implement Position Evaluation" w:value="Implement Position Evaluation"/>
                  <w:listItem w:displayText="Long Term Contract" w:value="Long Term Contract"/>
                  <w:listItem w:displayText="Long Term Contract Extension" w:value="Long Term Contract Extension"/>
                  <w:listItem w:displayText="Non-renewal of long-term contract" w:value="Non-renewal of long-term contract"/>
                  <w:listItem w:displayText="Short Term Contract" w:value="Short Term Contract"/>
                  <w:listItem w:displayText="Short Term Contract Extension" w:value="Short Term Contract Extension"/>
                  <w:listItem w:displayText="Re-engagement" w:value="Re-engagement"/>
                  <w:listItem w:displayText="Termination (s38)" w:value="Termination (s38)"/>
                  <w:listItem w:displayText="Variation - Change Hours" w:value="Variation - Change Hours"/>
                  <w:listItem w:displayText="Variation - Convert LTC to STC" w:value="Variation - Convert LTC to STC"/>
                  <w:listItem w:displayText="Variation - Directorate" w:value="Variation - Directorate"/>
                  <w:listItem w:displayText="Variation - Early Termination of STC" w:value="Variation - Early Termination of STC"/>
                  <w:listItem w:displayText="Variation - Permanent Transfer" w:value="Variation - Permanent Transfer"/>
                  <w:listItem w:displayText="Variation - Position Title" w:value="Variation - Position Title"/>
                  <w:listItem w:displayText="Variation - Special Condition" w:value="Variation - Special Condition"/>
                  <w:listItem w:displayText="Variation - Temporary Suspension" w:value="Variation - Temporary Suspension"/>
                  <w:listItem w:displayText="Variation - Salary" w:value="Variation - Salary"/>
                  <w:listItem w:displayText="Other" w:value="Other"/>
                </w:comboBox>
              </w:sdtPr>
              <w:sdtEndPr>
                <w:rPr>
                  <w:b/>
                  <w:sz w:val="28"/>
                  <w:szCs w:val="28"/>
                </w:rPr>
              </w:sdtEndPr>
              <w:sdtContent>
                <w:r w:rsidRPr="001B78B1">
                  <w:rPr>
                    <w:rStyle w:val="PlaceholderText"/>
                    <w:rFonts w:asciiTheme="minorHAnsi" w:hAnsiTheme="minorHAnsi" w:cstheme="minorHAnsi"/>
                    <w:sz w:val="22"/>
                    <w:szCs w:val="22"/>
                  </w:rPr>
                  <w:t>Select Action 1</w:t>
                </w:r>
              </w:sdtContent>
            </w:sdt>
          </w:p>
        </w:tc>
        <w:tc>
          <w:tcPr>
            <w:tcW w:w="1457" w:type="pct"/>
            <w:gridSpan w:val="2"/>
            <w:tcBorders>
              <w:top w:val="single" w:sz="4" w:space="0" w:color="auto"/>
              <w:left w:val="nil"/>
              <w:bottom w:val="single" w:sz="4" w:space="0" w:color="auto"/>
              <w:right w:val="nil"/>
            </w:tcBorders>
          </w:tcPr>
          <w:p w14:paraId="6DF49211" w14:textId="77777777" w:rsidR="001B78B1" w:rsidRPr="001B78B1" w:rsidRDefault="001B78B1" w:rsidP="00A3241C">
            <w:pPr>
              <w:spacing w:before="60" w:after="60"/>
              <w:rPr>
                <w:rFonts w:asciiTheme="minorHAnsi" w:hAnsiTheme="minorHAnsi" w:cstheme="minorHAnsi"/>
                <w:sz w:val="22"/>
                <w:szCs w:val="22"/>
              </w:rPr>
            </w:pPr>
            <w:sdt>
              <w:sdtPr>
                <w:rPr>
                  <w:rFonts w:asciiTheme="minorHAnsi" w:hAnsiTheme="minorHAnsi" w:cstheme="minorHAnsi"/>
                  <w:color w:val="0D0D0D" w:themeColor="text1" w:themeTint="F2"/>
                  <w:sz w:val="22"/>
                  <w:szCs w:val="22"/>
                </w:rPr>
                <w:tag w:val="fldActionRequest"/>
                <w:id w:val="-2000719366"/>
                <w:placeholder>
                  <w:docPart w:val="7F3EFA7100BC41B6BA28CA130CCEC062"/>
                </w:placeholder>
                <w:showingPlcHdr/>
                <w:comboBox>
                  <w:listItem w:displayText="Abolish Position" w:value="Abolish Position"/>
                  <w:listItem w:displayText="Advertise - Long Term" w:value="Advertise - Long Term"/>
                  <w:listItem w:displayText="Advertise - Short Term" w:value="Advertise - Short Term"/>
                  <w:listItem w:displayText="Implement Position Evaluation" w:value="Implement Position Evaluation"/>
                  <w:listItem w:displayText="Long Term Contract" w:value="Long Term Contract"/>
                  <w:listItem w:displayText="Long Term Contract Extension" w:value="Long Term Contract Extension"/>
                  <w:listItem w:displayText="Non-renewal" w:value="Non-renewal"/>
                  <w:listItem w:displayText="Short Term Contract" w:value="Short Term Contract"/>
                  <w:listItem w:displayText="Short Term Contract Extension" w:value="Short Term Contract Extension"/>
                  <w:listItem w:displayText="Re-engagement" w:value="Re-engagement"/>
                  <w:listItem w:displayText="Termination (s38)" w:value="Termination (s38)"/>
                  <w:listItem w:displayText="Variation - Change Hours" w:value="Variation - Change Hours"/>
                  <w:listItem w:displayText="Variation - Convert LTC to STC" w:value="Variation - Convert LTC to STC"/>
                  <w:listItem w:displayText="Variation - Directorate" w:value="Variation - Directorate"/>
                  <w:listItem w:displayText="Variation - Early Termination of STC" w:value="Variation - Early Termination of STC"/>
                  <w:listItem w:displayText="Variation - Permanent Transfer" w:value="Variation - Permanent Transfer"/>
                  <w:listItem w:displayText="Variation - Position Title" w:value="Variation - Position Title"/>
                  <w:listItem w:displayText="Variation - Special Condition" w:value="Variation - Special Condition"/>
                  <w:listItem w:displayText="Variation - Temporary Suspension" w:value="Variation - Temporary Suspension"/>
                  <w:listItem w:displayText="Variation - Salary" w:value="Variation - Salary"/>
                  <w:listItem w:displayText="Other" w:value="Other"/>
                </w:comboBox>
              </w:sdtPr>
              <w:sdtEndPr>
                <w:rPr>
                  <w:b/>
                  <w:sz w:val="28"/>
                  <w:szCs w:val="28"/>
                </w:rPr>
              </w:sdtEndPr>
              <w:sdtContent>
                <w:r w:rsidRPr="001B78B1">
                  <w:rPr>
                    <w:rStyle w:val="PlaceholderText"/>
                    <w:rFonts w:asciiTheme="minorHAnsi" w:hAnsiTheme="minorHAnsi" w:cstheme="minorHAnsi"/>
                    <w:sz w:val="22"/>
                    <w:szCs w:val="22"/>
                  </w:rPr>
                  <w:t>Select Action 2 (if applicable)</w:t>
                </w:r>
              </w:sdtContent>
            </w:sdt>
          </w:p>
        </w:tc>
        <w:tc>
          <w:tcPr>
            <w:tcW w:w="1586" w:type="pct"/>
            <w:tcBorders>
              <w:top w:val="single" w:sz="4" w:space="0" w:color="auto"/>
              <w:left w:val="nil"/>
              <w:bottom w:val="single" w:sz="4" w:space="0" w:color="auto"/>
              <w:right w:val="single" w:sz="4" w:space="0" w:color="auto"/>
            </w:tcBorders>
          </w:tcPr>
          <w:p w14:paraId="5A949B66" w14:textId="77777777" w:rsidR="001B78B1" w:rsidRPr="001B78B1" w:rsidRDefault="001B78B1" w:rsidP="00A3241C">
            <w:pPr>
              <w:spacing w:before="60" w:after="60"/>
              <w:rPr>
                <w:rFonts w:asciiTheme="minorHAnsi" w:hAnsiTheme="minorHAnsi" w:cstheme="minorHAnsi"/>
                <w:sz w:val="22"/>
                <w:szCs w:val="22"/>
              </w:rPr>
            </w:pPr>
            <w:sdt>
              <w:sdtPr>
                <w:rPr>
                  <w:rFonts w:asciiTheme="minorHAnsi" w:hAnsiTheme="minorHAnsi" w:cstheme="minorHAnsi"/>
                  <w:color w:val="0D0D0D" w:themeColor="text1" w:themeTint="F2"/>
                  <w:sz w:val="22"/>
                  <w:szCs w:val="22"/>
                </w:rPr>
                <w:tag w:val="fldActionRequest"/>
                <w:id w:val="1003169592"/>
                <w:placeholder>
                  <w:docPart w:val="702B6886D3E043B693A604A74E8690BA"/>
                </w:placeholder>
                <w:showingPlcHdr/>
                <w:comboBox>
                  <w:listItem w:displayText="Abolish Position" w:value="Abolish Position"/>
                  <w:listItem w:displayText="Advertise - Long Term" w:value="Advertise - Long Term"/>
                  <w:listItem w:displayText="Advertise - Short Term" w:value="Advertise - Short Term"/>
                  <w:listItem w:displayText="Implement Position Evaluation" w:value="Implement Position Evaluation"/>
                  <w:listItem w:displayText="Long Term Contract" w:value="Long Term Contract"/>
                  <w:listItem w:displayText="Long Term Contract Extension" w:value="Long Term Contract Extension"/>
                  <w:listItem w:displayText="Non-renewal" w:value="Non-renewal"/>
                  <w:listItem w:displayText="Short Term Contract" w:value="Short Term Contract"/>
                  <w:listItem w:displayText="Short Term Contract Extension" w:value="Short Term Contract Extension"/>
                  <w:listItem w:displayText="Re-engagement" w:value="Re-engagement"/>
                  <w:listItem w:displayText="Termination (s38)" w:value="Termination (s38)"/>
                  <w:listItem w:displayText="Variation - Change Hours" w:value="Variation - Change Hours"/>
                  <w:listItem w:displayText="Variation - Convert LTC to STC" w:value="Variation - Convert LTC to STC"/>
                  <w:listItem w:displayText="Variation - Directorate" w:value="Variation - Directorate"/>
                  <w:listItem w:displayText="Variation - Early Termination of STC" w:value="Variation - Early Termination of STC"/>
                  <w:listItem w:displayText="Variation - Permanent Transfer" w:value="Variation - Permanent Transfer"/>
                  <w:listItem w:displayText="Variation - Position Title" w:value="Variation - Position Title"/>
                  <w:listItem w:displayText="Variation - Special Condition" w:value="Variation - Special Condition"/>
                  <w:listItem w:displayText="Variation - Temporary Suspension" w:value="Variation - Temporary Suspension"/>
                  <w:listItem w:displayText="Variation - Salary" w:value="Variation - Salary"/>
                  <w:listItem w:displayText="Other" w:value="Other"/>
                </w:comboBox>
              </w:sdtPr>
              <w:sdtEndPr>
                <w:rPr>
                  <w:b/>
                  <w:sz w:val="28"/>
                  <w:szCs w:val="28"/>
                </w:rPr>
              </w:sdtEndPr>
              <w:sdtContent>
                <w:r w:rsidRPr="001B78B1">
                  <w:rPr>
                    <w:rStyle w:val="PlaceholderText"/>
                    <w:rFonts w:asciiTheme="minorHAnsi" w:hAnsiTheme="minorHAnsi" w:cstheme="minorHAnsi"/>
                    <w:sz w:val="22"/>
                    <w:szCs w:val="22"/>
                  </w:rPr>
                  <w:t>Select Action 3 (if applicable)</w:t>
                </w:r>
              </w:sdtContent>
            </w:sdt>
          </w:p>
        </w:tc>
      </w:tr>
      <w:tr w:rsidR="001B78B1" w:rsidRPr="001B78B1" w14:paraId="2E4D9A47" w14:textId="77777777" w:rsidTr="001B78B1">
        <w:trPr>
          <w:cantSplit/>
          <w:trHeight w:val="433"/>
        </w:trPr>
        <w:tc>
          <w:tcPr>
            <w:tcW w:w="943"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1B56B274" w14:textId="77777777" w:rsidR="001B78B1" w:rsidRPr="001B78B1" w:rsidRDefault="001B78B1" w:rsidP="00A3241C">
            <w:pPr>
              <w:spacing w:before="60" w:after="60"/>
              <w:rPr>
                <w:rFonts w:asciiTheme="minorHAnsi" w:hAnsiTheme="minorHAnsi" w:cstheme="minorHAnsi"/>
                <w:iCs/>
                <w:sz w:val="22"/>
              </w:rPr>
            </w:pPr>
            <w:r w:rsidRPr="001B78B1">
              <w:rPr>
                <w:rFonts w:asciiTheme="minorHAnsi" w:hAnsiTheme="minorHAnsi" w:cstheme="minorHAnsi"/>
                <w:iCs/>
                <w:sz w:val="22"/>
              </w:rPr>
              <w:t>Request contact</w:t>
            </w:r>
          </w:p>
        </w:tc>
        <w:tc>
          <w:tcPr>
            <w:tcW w:w="1990" w:type="pct"/>
            <w:gridSpan w:val="2"/>
            <w:tcBorders>
              <w:top w:val="single" w:sz="4" w:space="0" w:color="auto"/>
              <w:left w:val="single" w:sz="4" w:space="0" w:color="auto"/>
              <w:bottom w:val="single" w:sz="4" w:space="0" w:color="auto"/>
              <w:right w:val="nil"/>
            </w:tcBorders>
          </w:tcPr>
          <w:sdt>
            <w:sdtPr>
              <w:rPr>
                <w:rFonts w:asciiTheme="minorHAnsi" w:hAnsiTheme="minorHAnsi" w:cstheme="minorHAnsi"/>
                <w:sz w:val="22"/>
                <w:szCs w:val="22"/>
              </w:rPr>
              <w:tag w:val="fldnominal"/>
              <w:id w:val="-912087451"/>
              <w:placeholder>
                <w:docPart w:val="3B99E971F7E648F08EC48AA5F2D081AE"/>
              </w:placeholder>
              <w:showingPlcHdr/>
            </w:sdtPr>
            <w:sdtContent>
              <w:p w14:paraId="6808C4DC" w14:textId="77777777" w:rsidR="001B78B1" w:rsidRPr="001B78B1" w:rsidRDefault="001B78B1" w:rsidP="00A3241C">
                <w:pPr>
                  <w:spacing w:before="60" w:after="60"/>
                  <w:rPr>
                    <w:rFonts w:asciiTheme="minorHAnsi" w:hAnsiTheme="minorHAnsi" w:cstheme="minorHAnsi"/>
                    <w:sz w:val="22"/>
                    <w:szCs w:val="22"/>
                  </w:rPr>
                </w:pPr>
                <w:r w:rsidRPr="001B78B1">
                  <w:rPr>
                    <w:rStyle w:val="PlaceholderText"/>
                    <w:rFonts w:asciiTheme="minorHAnsi" w:hAnsiTheme="minorHAnsi" w:cstheme="minorHAnsi"/>
                    <w:sz w:val="22"/>
                    <w:szCs w:val="22"/>
                  </w:rPr>
                  <w:t>Enter name</w:t>
                </w:r>
              </w:p>
            </w:sdtContent>
          </w:sdt>
        </w:tc>
        <w:tc>
          <w:tcPr>
            <w:tcW w:w="2067" w:type="pct"/>
            <w:gridSpan w:val="2"/>
            <w:tcBorders>
              <w:top w:val="single" w:sz="4" w:space="0" w:color="auto"/>
              <w:left w:val="nil"/>
              <w:bottom w:val="single" w:sz="4" w:space="0" w:color="auto"/>
              <w:right w:val="single" w:sz="4" w:space="0" w:color="auto"/>
            </w:tcBorders>
          </w:tcPr>
          <w:sdt>
            <w:sdtPr>
              <w:rPr>
                <w:rFonts w:asciiTheme="minorHAnsi" w:hAnsiTheme="minorHAnsi" w:cstheme="minorHAnsi"/>
                <w:sz w:val="22"/>
                <w:szCs w:val="22"/>
              </w:rPr>
              <w:tag w:val="fldnominal"/>
              <w:id w:val="-442767370"/>
              <w:placeholder>
                <w:docPart w:val="1FEB58FC9FB84CC3ACFC3F33FA66D7FA"/>
              </w:placeholder>
              <w:showingPlcHdr/>
            </w:sdtPr>
            <w:sdtContent>
              <w:p w14:paraId="33751905" w14:textId="77777777" w:rsidR="001B78B1" w:rsidRPr="001B78B1" w:rsidRDefault="001B78B1" w:rsidP="00A3241C">
                <w:pPr>
                  <w:spacing w:before="60" w:after="60"/>
                  <w:rPr>
                    <w:rFonts w:asciiTheme="minorHAnsi" w:hAnsiTheme="minorHAnsi" w:cstheme="minorHAnsi"/>
                    <w:sz w:val="22"/>
                    <w:szCs w:val="22"/>
                  </w:rPr>
                </w:pPr>
                <w:r w:rsidRPr="001B78B1">
                  <w:rPr>
                    <w:rStyle w:val="PlaceholderText"/>
                    <w:rFonts w:asciiTheme="minorHAnsi" w:hAnsiTheme="minorHAnsi" w:cstheme="minorHAnsi"/>
                    <w:sz w:val="22"/>
                    <w:szCs w:val="22"/>
                  </w:rPr>
                  <w:t>Enter email address</w:t>
                </w:r>
              </w:p>
            </w:sdtContent>
          </w:sdt>
        </w:tc>
      </w:tr>
      <w:tr w:rsidR="001B78B1" w:rsidRPr="001B78B1" w14:paraId="0D238970" w14:textId="77777777" w:rsidTr="001B78B1">
        <w:trPr>
          <w:cantSplit/>
          <w:trHeight w:val="433"/>
        </w:trPr>
        <w:tc>
          <w:tcPr>
            <w:tcW w:w="943"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722457E1" w14:textId="77777777" w:rsidR="001B78B1" w:rsidRPr="001B78B1" w:rsidRDefault="001B78B1" w:rsidP="00A3241C">
            <w:pPr>
              <w:spacing w:before="60" w:after="60"/>
              <w:rPr>
                <w:rFonts w:asciiTheme="minorHAnsi" w:hAnsiTheme="minorHAnsi" w:cstheme="minorHAnsi"/>
                <w:i/>
                <w:sz w:val="22"/>
              </w:rPr>
            </w:pPr>
            <w:r w:rsidRPr="001B78B1">
              <w:rPr>
                <w:rFonts w:asciiTheme="minorHAnsi" w:hAnsiTheme="minorHAnsi" w:cstheme="minorHAnsi"/>
                <w:sz w:val="22"/>
                <w:szCs w:val="22"/>
              </w:rPr>
              <w:t>Approver of initial request</w:t>
            </w:r>
          </w:p>
        </w:tc>
        <w:tc>
          <w:tcPr>
            <w:tcW w:w="1990" w:type="pct"/>
            <w:gridSpan w:val="2"/>
            <w:tcBorders>
              <w:top w:val="single" w:sz="4" w:space="0" w:color="auto"/>
              <w:left w:val="single" w:sz="4" w:space="0" w:color="auto"/>
              <w:bottom w:val="single" w:sz="4" w:space="0" w:color="auto"/>
              <w:right w:val="nil"/>
            </w:tcBorders>
          </w:tcPr>
          <w:sdt>
            <w:sdtPr>
              <w:rPr>
                <w:rFonts w:asciiTheme="minorHAnsi" w:hAnsiTheme="minorHAnsi" w:cstheme="minorHAnsi"/>
                <w:sz w:val="22"/>
                <w:szCs w:val="22"/>
              </w:rPr>
              <w:tag w:val="fldnominal"/>
              <w:id w:val="-1755111184"/>
              <w:placeholder>
                <w:docPart w:val="9E21A71DFCAE4A55924CCF243747D70B"/>
              </w:placeholder>
              <w:showingPlcHdr/>
            </w:sdtPr>
            <w:sdtContent>
              <w:p w14:paraId="774C3484" w14:textId="77777777" w:rsidR="001B78B1" w:rsidRPr="001B78B1" w:rsidRDefault="001B78B1" w:rsidP="00A3241C">
                <w:pPr>
                  <w:spacing w:before="60" w:after="60"/>
                  <w:rPr>
                    <w:rFonts w:asciiTheme="minorHAnsi" w:hAnsiTheme="minorHAnsi" w:cstheme="minorHAnsi"/>
                    <w:sz w:val="22"/>
                    <w:szCs w:val="22"/>
                  </w:rPr>
                </w:pPr>
                <w:r w:rsidRPr="001B78B1">
                  <w:rPr>
                    <w:rStyle w:val="PlaceholderText"/>
                    <w:rFonts w:asciiTheme="minorHAnsi" w:hAnsiTheme="minorHAnsi" w:cstheme="minorHAnsi"/>
                    <w:sz w:val="22"/>
                    <w:szCs w:val="22"/>
                  </w:rPr>
                  <w:t>Enter name</w:t>
                </w:r>
              </w:p>
            </w:sdtContent>
          </w:sdt>
        </w:tc>
        <w:tc>
          <w:tcPr>
            <w:tcW w:w="2067" w:type="pct"/>
            <w:gridSpan w:val="2"/>
            <w:tcBorders>
              <w:top w:val="single" w:sz="4" w:space="0" w:color="auto"/>
              <w:left w:val="nil"/>
              <w:bottom w:val="single" w:sz="4" w:space="0" w:color="auto"/>
              <w:right w:val="single" w:sz="4" w:space="0" w:color="auto"/>
            </w:tcBorders>
          </w:tcPr>
          <w:sdt>
            <w:sdtPr>
              <w:rPr>
                <w:rFonts w:asciiTheme="minorHAnsi" w:hAnsiTheme="minorHAnsi" w:cstheme="minorHAnsi"/>
                <w:sz w:val="22"/>
                <w:szCs w:val="22"/>
              </w:rPr>
              <w:tag w:val="fldnominal"/>
              <w:id w:val="-303464628"/>
              <w:placeholder>
                <w:docPart w:val="FB63F7A7E8C647658144EE303CCE3FAC"/>
              </w:placeholder>
              <w:showingPlcHdr/>
            </w:sdtPr>
            <w:sdtContent>
              <w:p w14:paraId="4187ADCE" w14:textId="77777777" w:rsidR="001B78B1" w:rsidRPr="001B78B1" w:rsidRDefault="001B78B1" w:rsidP="00A3241C">
                <w:pPr>
                  <w:spacing w:before="60" w:after="60"/>
                  <w:rPr>
                    <w:rFonts w:asciiTheme="minorHAnsi" w:hAnsiTheme="minorHAnsi" w:cstheme="minorHAnsi"/>
                    <w:sz w:val="22"/>
                    <w:szCs w:val="22"/>
                  </w:rPr>
                </w:pPr>
                <w:r w:rsidRPr="001B78B1">
                  <w:rPr>
                    <w:rStyle w:val="PlaceholderText"/>
                    <w:rFonts w:asciiTheme="minorHAnsi" w:hAnsiTheme="minorHAnsi" w:cstheme="minorHAnsi"/>
                    <w:sz w:val="22"/>
                    <w:szCs w:val="22"/>
                  </w:rPr>
                  <w:t>Enter approver’s position title</w:t>
                </w:r>
              </w:p>
            </w:sdtContent>
          </w:sdt>
        </w:tc>
      </w:tr>
      <w:tr w:rsidR="001B78B1" w:rsidRPr="001B78B1" w14:paraId="247AC5AD" w14:textId="77777777" w:rsidTr="001B78B1">
        <w:trPr>
          <w:cantSplit/>
          <w:trHeight w:val="433"/>
        </w:trPr>
        <w:tc>
          <w:tcPr>
            <w:tcW w:w="943"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275C39BF" w14:textId="77777777" w:rsidR="001B78B1" w:rsidRPr="001B78B1" w:rsidRDefault="001B78B1" w:rsidP="00A3241C">
            <w:pPr>
              <w:spacing w:before="60" w:after="60"/>
              <w:rPr>
                <w:rFonts w:asciiTheme="minorHAnsi" w:hAnsiTheme="minorHAnsi" w:cstheme="minorHAnsi"/>
                <w:sz w:val="22"/>
                <w:szCs w:val="22"/>
              </w:rPr>
            </w:pPr>
            <w:r w:rsidRPr="001B78B1">
              <w:rPr>
                <w:rFonts w:asciiTheme="minorHAnsi" w:hAnsiTheme="minorHAnsi" w:cstheme="minorHAnsi"/>
                <w:sz w:val="22"/>
                <w:szCs w:val="22"/>
              </w:rPr>
              <w:t>Name of Engager (if applicable)</w:t>
            </w:r>
          </w:p>
        </w:tc>
        <w:sdt>
          <w:sdtPr>
            <w:rPr>
              <w:rFonts w:asciiTheme="minorHAnsi" w:hAnsiTheme="minorHAnsi" w:cstheme="minorHAnsi"/>
              <w:sz w:val="22"/>
              <w:szCs w:val="22"/>
            </w:rPr>
            <w:id w:val="-1528015500"/>
            <w:placeholder>
              <w:docPart w:val="2D41F913B79443F2BEF0034B1258CC1D"/>
            </w:placeholder>
            <w:showingPlcHdr/>
            <w:text/>
          </w:sdtPr>
          <w:sdtContent>
            <w:tc>
              <w:tcPr>
                <w:tcW w:w="4057" w:type="pct"/>
                <w:gridSpan w:val="4"/>
                <w:tcBorders>
                  <w:top w:val="single" w:sz="4" w:space="0" w:color="auto"/>
                  <w:left w:val="single" w:sz="4" w:space="0" w:color="auto"/>
                  <w:bottom w:val="single" w:sz="4" w:space="0" w:color="auto"/>
                  <w:right w:val="single" w:sz="4" w:space="0" w:color="auto"/>
                </w:tcBorders>
              </w:tcPr>
              <w:p w14:paraId="182026BC" w14:textId="77777777" w:rsidR="001B78B1" w:rsidRPr="001B78B1" w:rsidRDefault="001B78B1" w:rsidP="00A3241C">
                <w:pPr>
                  <w:spacing w:before="60" w:after="60"/>
                  <w:rPr>
                    <w:rFonts w:asciiTheme="minorHAnsi" w:hAnsiTheme="minorHAnsi" w:cstheme="minorHAnsi"/>
                    <w:sz w:val="22"/>
                    <w:szCs w:val="22"/>
                  </w:rPr>
                </w:pPr>
                <w:r w:rsidRPr="001B78B1">
                  <w:rPr>
                    <w:rStyle w:val="PlaceholderText"/>
                    <w:rFonts w:asciiTheme="minorHAnsi" w:hAnsiTheme="minorHAnsi" w:cstheme="minorHAnsi"/>
                    <w:sz w:val="22"/>
                    <w:szCs w:val="22"/>
                  </w:rPr>
                  <w:t>Enter engager’s name (for signature block.</w:t>
                </w:r>
              </w:p>
            </w:tc>
          </w:sdtContent>
        </w:sdt>
      </w:tr>
      <w:tr w:rsidR="001B78B1" w:rsidRPr="001B78B1" w14:paraId="029F4127" w14:textId="77777777" w:rsidTr="001B78B1">
        <w:trPr>
          <w:cantSplit/>
          <w:trHeight w:val="433"/>
        </w:trPr>
        <w:tc>
          <w:tcPr>
            <w:tcW w:w="943" w:type="pct"/>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14FE4D59" w14:textId="77777777" w:rsidR="001B78B1" w:rsidRPr="001B78B1" w:rsidRDefault="001B78B1" w:rsidP="00A3241C">
            <w:pPr>
              <w:spacing w:before="60" w:after="60"/>
              <w:rPr>
                <w:rFonts w:asciiTheme="minorHAnsi" w:hAnsiTheme="minorHAnsi" w:cstheme="minorHAnsi"/>
                <w:sz w:val="22"/>
                <w:szCs w:val="22"/>
              </w:rPr>
            </w:pPr>
            <w:r w:rsidRPr="001B78B1">
              <w:rPr>
                <w:rFonts w:asciiTheme="minorHAnsi" w:hAnsiTheme="minorHAnsi" w:cstheme="minorHAnsi"/>
                <w:sz w:val="22"/>
                <w:szCs w:val="22"/>
              </w:rPr>
              <w:t>Email to submit for approval</w:t>
            </w:r>
          </w:p>
        </w:tc>
        <w:tc>
          <w:tcPr>
            <w:tcW w:w="4057" w:type="pct"/>
            <w:gridSpan w:val="4"/>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szCs w:val="22"/>
              </w:rPr>
              <w:tag w:val="fldnominal"/>
              <w:id w:val="294252317"/>
              <w:placeholder>
                <w:docPart w:val="65CDDC45BFBD4007AFCD9489221E3147"/>
              </w:placeholder>
              <w:showingPlcHdr/>
            </w:sdtPr>
            <w:sdtContent>
              <w:p w14:paraId="7AEA1E74" w14:textId="77777777" w:rsidR="001B78B1" w:rsidRPr="001B78B1" w:rsidRDefault="001B78B1" w:rsidP="00A3241C">
                <w:pPr>
                  <w:spacing w:before="60" w:after="60"/>
                  <w:rPr>
                    <w:rFonts w:asciiTheme="minorHAnsi" w:hAnsiTheme="minorHAnsi" w:cstheme="minorHAnsi"/>
                    <w:sz w:val="22"/>
                    <w:szCs w:val="22"/>
                  </w:rPr>
                </w:pPr>
                <w:r w:rsidRPr="001B78B1">
                  <w:rPr>
                    <w:rStyle w:val="PlaceholderText"/>
                    <w:rFonts w:asciiTheme="minorHAnsi" w:hAnsiTheme="minorHAnsi" w:cstheme="minorHAnsi"/>
                    <w:sz w:val="22"/>
                    <w:szCs w:val="22"/>
                  </w:rPr>
                  <w:t>Enter email address</w:t>
                </w:r>
              </w:p>
            </w:sdtContent>
          </w:sdt>
        </w:tc>
      </w:tr>
    </w:tbl>
    <w:p w14:paraId="23181204" w14:textId="77777777" w:rsidR="001B78B1" w:rsidRPr="001B78B1" w:rsidRDefault="001B78B1" w:rsidP="001B78B1">
      <w:pPr>
        <w:spacing w:before="120" w:after="120"/>
        <w:ind w:left="-454"/>
        <w:rPr>
          <w:rFonts w:asciiTheme="minorHAnsi" w:hAnsiTheme="minorHAnsi" w:cstheme="minorHAnsi"/>
          <w:sz w:val="22"/>
          <w:szCs w:val="22"/>
        </w:rPr>
      </w:pPr>
      <w:r w:rsidRPr="001B78B1">
        <w:rPr>
          <w:rFonts w:asciiTheme="minorHAnsi" w:hAnsiTheme="minorHAnsi" w:cstheme="minorHAnsi"/>
          <w:sz w:val="22"/>
          <w:szCs w:val="22"/>
        </w:rPr>
        <w:t>This form is divided into the following two sections:</w:t>
      </w:r>
    </w:p>
    <w:p w14:paraId="6D77E430" w14:textId="7CF5B7AD" w:rsidR="001B78B1" w:rsidRPr="001B78B1" w:rsidRDefault="001B78B1" w:rsidP="001B78B1">
      <w:pPr>
        <w:pStyle w:val="ListParagraph"/>
        <w:numPr>
          <w:ilvl w:val="0"/>
          <w:numId w:val="25"/>
        </w:numPr>
        <w:rPr>
          <w:rFonts w:asciiTheme="minorHAnsi" w:hAnsiTheme="minorHAnsi" w:cstheme="minorHAnsi"/>
          <w:sz w:val="22"/>
          <w:szCs w:val="22"/>
        </w:rPr>
      </w:pPr>
      <w:hyperlink w:anchor="_RECRUITMENT_ACTIONS" w:history="1">
        <w:r w:rsidRPr="001B78B1">
          <w:rPr>
            <w:rStyle w:val="Hyperlink"/>
            <w:rFonts w:asciiTheme="minorHAnsi" w:hAnsiTheme="minorHAnsi" w:cstheme="minorHAnsi"/>
            <w:b/>
            <w:bCs/>
            <w:color w:val="B464DC"/>
            <w:sz w:val="22"/>
            <w:szCs w:val="22"/>
          </w:rPr>
          <w:t>RECRUITMENT</w:t>
        </w:r>
      </w:hyperlink>
      <w:r w:rsidRPr="001B78B1">
        <w:rPr>
          <w:rFonts w:asciiTheme="minorHAnsi" w:hAnsiTheme="minorHAnsi" w:cstheme="minorHAnsi"/>
          <w:sz w:val="22"/>
          <w:szCs w:val="22"/>
        </w:rPr>
        <w:t xml:space="preserve"> (request to run a merit process); and</w:t>
      </w:r>
    </w:p>
    <w:p w14:paraId="2B7A033E" w14:textId="17643D78" w:rsidR="001B78B1" w:rsidRPr="001B78B1" w:rsidRDefault="001B78B1" w:rsidP="001B78B1">
      <w:pPr>
        <w:pStyle w:val="ListParagraph"/>
        <w:numPr>
          <w:ilvl w:val="0"/>
          <w:numId w:val="25"/>
        </w:numPr>
        <w:rPr>
          <w:rFonts w:asciiTheme="minorHAnsi" w:hAnsiTheme="minorHAnsi" w:cstheme="minorHAnsi"/>
          <w:sz w:val="22"/>
          <w:szCs w:val="22"/>
        </w:rPr>
      </w:pPr>
      <w:hyperlink w:anchor="_ENGAGEMENT_ACTIONS" w:history="1">
        <w:r w:rsidRPr="001B78B1">
          <w:rPr>
            <w:rStyle w:val="Hyperlink"/>
            <w:rFonts w:asciiTheme="minorHAnsi" w:hAnsiTheme="minorHAnsi" w:cstheme="minorHAnsi"/>
            <w:b/>
            <w:bCs/>
            <w:color w:val="B464DC"/>
            <w:sz w:val="22"/>
            <w:szCs w:val="22"/>
          </w:rPr>
          <w:t>ENGAGEMENT</w:t>
        </w:r>
      </w:hyperlink>
      <w:r w:rsidRPr="001B78B1">
        <w:rPr>
          <w:rFonts w:asciiTheme="minorHAnsi" w:hAnsiTheme="minorHAnsi" w:cstheme="minorHAnsi"/>
          <w:color w:val="B464DC"/>
          <w:sz w:val="22"/>
          <w:szCs w:val="22"/>
        </w:rPr>
        <w:t xml:space="preserve"> </w:t>
      </w:r>
      <w:r w:rsidRPr="001B78B1">
        <w:rPr>
          <w:rFonts w:asciiTheme="minorHAnsi" w:hAnsiTheme="minorHAnsi" w:cstheme="minorHAnsi"/>
          <w:sz w:val="22"/>
          <w:szCs w:val="22"/>
        </w:rPr>
        <w:t>(all other actions, including ‘abolish position’).</w:t>
      </w:r>
    </w:p>
    <w:p w14:paraId="02DB3A78" w14:textId="77777777" w:rsidR="001B78B1" w:rsidRPr="001B78B1" w:rsidRDefault="001B78B1" w:rsidP="001B78B1">
      <w:pPr>
        <w:ind w:left="-454"/>
        <w:rPr>
          <w:rFonts w:asciiTheme="minorHAnsi" w:hAnsiTheme="minorHAnsi" w:cstheme="minorHAnsi"/>
          <w:sz w:val="22"/>
          <w:szCs w:val="22"/>
        </w:rPr>
      </w:pPr>
      <w:r w:rsidRPr="001B78B1">
        <w:rPr>
          <w:rFonts w:asciiTheme="minorHAnsi" w:hAnsiTheme="minorHAnsi" w:cstheme="minorHAnsi"/>
          <w:sz w:val="22"/>
          <w:szCs w:val="22"/>
        </w:rPr>
        <w:t>If multiple actions are selected above, both may need completing. The above links take you to the relevant section.</w:t>
      </w:r>
    </w:p>
    <w:tbl>
      <w:tblPr>
        <w:tblW w:w="5661" w:type="pct"/>
        <w:tblInd w:w="-4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520"/>
        <w:gridCol w:w="36"/>
        <w:gridCol w:w="917"/>
        <w:gridCol w:w="79"/>
        <w:gridCol w:w="1723"/>
        <w:gridCol w:w="629"/>
        <w:gridCol w:w="383"/>
        <w:gridCol w:w="526"/>
        <w:gridCol w:w="1985"/>
        <w:gridCol w:w="280"/>
        <w:gridCol w:w="349"/>
        <w:gridCol w:w="649"/>
        <w:gridCol w:w="711"/>
        <w:gridCol w:w="137"/>
      </w:tblGrid>
      <w:tr w:rsidR="00263541" w:rsidRPr="001B78B1" w14:paraId="7F6EB2D9" w14:textId="77777777" w:rsidTr="001B78B1">
        <w:trPr>
          <w:gridAfter w:val="1"/>
          <w:wAfter w:w="69" w:type="pct"/>
          <w:cantSplit/>
          <w:trHeight w:hRule="exact" w:val="436"/>
        </w:trPr>
        <w:tc>
          <w:tcPr>
            <w:tcW w:w="4931" w:type="pct"/>
            <w:gridSpan w:val="13"/>
            <w:tcBorders>
              <w:bottom w:val="single" w:sz="4" w:space="0" w:color="auto"/>
            </w:tcBorders>
            <w:shd w:val="clear" w:color="auto" w:fill="6E46E0"/>
            <w:vAlign w:val="center"/>
          </w:tcPr>
          <w:p w14:paraId="226B0A16" w14:textId="77777777" w:rsidR="00263541" w:rsidRPr="001B78B1" w:rsidRDefault="00263541" w:rsidP="00263541">
            <w:pPr>
              <w:keepNext/>
              <w:overflowPunct w:val="0"/>
              <w:autoSpaceDE w:val="0"/>
              <w:autoSpaceDN w:val="0"/>
              <w:adjustRightInd w:val="0"/>
              <w:jc w:val="center"/>
              <w:textAlignment w:val="baseline"/>
              <w:outlineLvl w:val="0"/>
              <w:rPr>
                <w:rFonts w:asciiTheme="minorHAnsi" w:hAnsiTheme="minorHAnsi" w:cstheme="minorHAnsi"/>
                <w:b/>
                <w:bCs/>
                <w:sz w:val="28"/>
                <w:szCs w:val="28"/>
              </w:rPr>
            </w:pPr>
            <w:r w:rsidRPr="001B78B1">
              <w:rPr>
                <w:rFonts w:asciiTheme="minorHAnsi" w:hAnsiTheme="minorHAnsi" w:cstheme="minorHAnsi"/>
                <w:b/>
                <w:bCs/>
                <w:color w:val="FFFFFF"/>
                <w:sz w:val="28"/>
                <w:szCs w:val="28"/>
              </w:rPr>
              <w:lastRenderedPageBreak/>
              <w:t>RECRUITMENT ACTIONS</w:t>
            </w:r>
          </w:p>
        </w:tc>
      </w:tr>
      <w:tr w:rsidR="00263541" w:rsidRPr="001B78B1" w14:paraId="35ED6B0E" w14:textId="77777777" w:rsidTr="001B78B1">
        <w:trPr>
          <w:gridAfter w:val="1"/>
          <w:wAfter w:w="69" w:type="pct"/>
          <w:cantSplit/>
          <w:trHeight w:val="389"/>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54D02C43"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Type of merit process</w:t>
            </w:r>
          </w:p>
        </w:tc>
        <w:sdt>
          <w:sdtPr>
            <w:rPr>
              <w:rFonts w:asciiTheme="minorHAnsi" w:hAnsiTheme="minorHAnsi" w:cstheme="minorHAnsi"/>
              <w:color w:val="0D0D0D"/>
              <w:sz w:val="22"/>
              <w:szCs w:val="22"/>
            </w:rPr>
            <w:id w:val="2130127444"/>
            <w:placeholder>
              <w:docPart w:val="2531C77D47584E86B81F74C1AE2178D0"/>
            </w:placeholder>
            <w:showingPlcHdr/>
            <w:dropDownList>
              <w:listItem w:value="Choose an item."/>
              <w:listItem w:displayText="Prescribed selection process to fill long-term (up to 5 years)" w:value="Prescribed selection process to fill long-term (up to 5 years)"/>
              <w:listItem w:displayText="Prescribed selection process to fill short-term (up to 2 years)" w:value="Prescribed selection process to fill short-term (up to 2 years)"/>
              <w:listItem w:displayText="Circulate expression of interest ACTPS-wide to fill short-term (up to 9 months)" w:value="Circulate expression of interest ACTPS-wide to fill short-term (up to 9 months)"/>
            </w:dropDownList>
          </w:sdtPr>
          <w:sdtEndPr/>
          <w:sdtContent>
            <w:tc>
              <w:tcPr>
                <w:tcW w:w="1418" w:type="pct"/>
                <w:gridSpan w:val="4"/>
                <w:tcBorders>
                  <w:top w:val="single" w:sz="4" w:space="0" w:color="auto"/>
                  <w:left w:val="single" w:sz="4" w:space="0" w:color="auto"/>
                  <w:bottom w:val="single" w:sz="4" w:space="0" w:color="auto"/>
                  <w:right w:val="nil"/>
                </w:tcBorders>
                <w:vAlign w:val="center"/>
              </w:tcPr>
              <w:p w14:paraId="513EE2E0"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color w:val="0D0D0D"/>
                    <w:sz w:val="22"/>
                    <w:szCs w:val="22"/>
                  </w:rPr>
                </w:pPr>
                <w:r w:rsidRPr="001B78B1">
                  <w:rPr>
                    <w:rFonts w:asciiTheme="minorHAnsi" w:hAnsiTheme="minorHAnsi" w:cstheme="minorHAnsi"/>
                    <w:color w:val="808080"/>
                    <w:sz w:val="22"/>
                    <w:szCs w:val="22"/>
                  </w:rPr>
                  <w:t>Select merit process type.</w:t>
                </w:r>
              </w:p>
            </w:tc>
          </w:sdtContent>
        </w:sdt>
        <w:tc>
          <w:tcPr>
            <w:tcW w:w="2267" w:type="pct"/>
            <w:gridSpan w:val="6"/>
            <w:tcBorders>
              <w:top w:val="single" w:sz="4" w:space="0" w:color="auto"/>
              <w:left w:val="nil"/>
              <w:bottom w:val="single" w:sz="4" w:space="0" w:color="auto"/>
              <w:right w:val="single" w:sz="4" w:space="0" w:color="auto"/>
            </w:tcBorders>
            <w:vAlign w:val="center"/>
          </w:tcPr>
          <w:p w14:paraId="749291B9"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color w:val="0D0D0D"/>
                <w:sz w:val="22"/>
                <w:szCs w:val="22"/>
              </w:rPr>
            </w:pPr>
            <w:r w:rsidRPr="001B78B1">
              <w:rPr>
                <w:rFonts w:asciiTheme="minorHAnsi" w:hAnsiTheme="minorHAnsi" w:cstheme="minorHAnsi"/>
                <w:color w:val="0D0D0D"/>
                <w:sz w:val="22"/>
                <w:szCs w:val="22"/>
              </w:rPr>
              <w:t>Note, if more than one recruitment action, enter the main action’s details and include the details of the other in the ‘Business Reason’ section.</w:t>
            </w:r>
          </w:p>
        </w:tc>
      </w:tr>
      <w:tr w:rsidR="00263541" w:rsidRPr="001B78B1" w14:paraId="6B1F1A1C" w14:textId="77777777" w:rsidTr="001B78B1">
        <w:trPr>
          <w:gridAfter w:val="1"/>
          <w:wAfter w:w="69" w:type="pct"/>
          <w:cantSplit/>
          <w:trHeight w:val="403"/>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7030D3DF"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 xml:space="preserve">Vacancy period </w:t>
            </w:r>
          </w:p>
        </w:tc>
        <w:tc>
          <w:tcPr>
            <w:tcW w:w="3685" w:type="pct"/>
            <w:gridSpan w:val="10"/>
            <w:tcBorders>
              <w:top w:val="single" w:sz="4" w:space="0" w:color="auto"/>
              <w:left w:val="single" w:sz="4" w:space="0" w:color="auto"/>
              <w:bottom w:val="single" w:sz="4" w:space="0" w:color="auto"/>
              <w:right w:val="single" w:sz="4" w:space="0" w:color="auto"/>
            </w:tcBorders>
            <w:vAlign w:val="center"/>
          </w:tcPr>
          <w:p w14:paraId="1C3CFF69" w14:textId="77777777"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sz w:val="22"/>
                <w:szCs w:val="22"/>
              </w:rPr>
            </w:pPr>
            <w:sdt>
              <w:sdtPr>
                <w:rPr>
                  <w:rFonts w:asciiTheme="minorHAnsi" w:hAnsiTheme="minorHAnsi" w:cstheme="minorHAnsi"/>
                  <w:sz w:val="22"/>
                  <w:szCs w:val="22"/>
                </w:rPr>
                <w:tag w:val="fldSpecInst"/>
                <w:id w:val="1813820862"/>
                <w:placeholder>
                  <w:docPart w:val="E38FB26064284A248A11FB80260960A6"/>
                </w:placeholder>
                <w:showingPlcHdr/>
              </w:sdtPr>
              <w:sdtEndPr/>
              <w:sdtContent>
                <w:r w:rsidR="00263541" w:rsidRPr="001B78B1">
                  <w:rPr>
                    <w:rFonts w:asciiTheme="minorHAnsi" w:hAnsiTheme="minorHAnsi" w:cstheme="minorHAnsi"/>
                    <w:color w:val="808080"/>
                    <w:sz w:val="22"/>
                    <w:szCs w:val="22"/>
                  </w:rPr>
                  <w:t>Enter vacancy period(s)</w:t>
                </w:r>
              </w:sdtContent>
            </w:sdt>
          </w:p>
        </w:tc>
      </w:tr>
      <w:tr w:rsidR="00263541" w:rsidRPr="001B78B1" w14:paraId="4B36E4B9" w14:textId="77777777" w:rsidTr="001B78B1">
        <w:trPr>
          <w:gridAfter w:val="1"/>
          <w:wAfter w:w="69" w:type="pct"/>
          <w:cantSplit/>
          <w:trHeight w:val="462"/>
        </w:trPr>
        <w:tc>
          <w:tcPr>
            <w:tcW w:w="1246" w:type="pct"/>
            <w:gridSpan w:val="3"/>
            <w:vMerge w:val="restart"/>
            <w:tcBorders>
              <w:top w:val="single" w:sz="4" w:space="0" w:color="auto"/>
              <w:left w:val="single" w:sz="4" w:space="0" w:color="auto"/>
              <w:right w:val="single" w:sz="4" w:space="0" w:color="auto"/>
            </w:tcBorders>
            <w:shd w:val="clear" w:color="auto" w:fill="E3DEF7" w:themeFill="accent3" w:themeFillTint="33"/>
            <w:vAlign w:val="center"/>
          </w:tcPr>
          <w:p w14:paraId="2339A281"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Position occupancy status during vacancy period</w:t>
            </w:r>
          </w:p>
        </w:tc>
        <w:sdt>
          <w:sdtPr>
            <w:rPr>
              <w:rFonts w:asciiTheme="minorHAnsi" w:hAnsiTheme="minorHAnsi" w:cstheme="minorHAnsi"/>
              <w:sz w:val="22"/>
              <w:szCs w:val="22"/>
            </w:rPr>
            <w:id w:val="-1728919021"/>
            <w:placeholder>
              <w:docPart w:val="F12FFF8B20A54D769A0D18973AD8FE93"/>
            </w:placeholder>
            <w:showingPlcHdr/>
            <w:dropDownList>
              <w:listItem w:value="Choose an item."/>
              <w:listItem w:displayText="No SES member has a contract in this posiiton" w:value="No SES member has a contract in this posiiton"/>
              <w:listItem w:displayText="Long-term or short-term SES member is on leave" w:value="Long-term or short-term SES member is on leave"/>
              <w:listItem w:displayText="Long-term or short-term SES member is backfilling another position" w:value="Long-term or short-term SES member is backfilling another position"/>
              <w:listItem w:displayText="Combination of backfilling another position and leave" w:value="Combination of backfilling another position and leave"/>
            </w:dropDownList>
          </w:sdtPr>
          <w:sdtEndPr/>
          <w:sdtContent>
            <w:tc>
              <w:tcPr>
                <w:tcW w:w="3685" w:type="pct"/>
                <w:gridSpan w:val="10"/>
                <w:tcBorders>
                  <w:top w:val="single" w:sz="4" w:space="0" w:color="auto"/>
                  <w:left w:val="single" w:sz="4" w:space="0" w:color="auto"/>
                  <w:bottom w:val="single" w:sz="4" w:space="0" w:color="auto"/>
                  <w:right w:val="single" w:sz="4" w:space="0" w:color="auto"/>
                </w:tcBorders>
                <w:vAlign w:val="center"/>
              </w:tcPr>
              <w:p w14:paraId="751BEBED"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Select occupancy status.</w:t>
                </w:r>
              </w:p>
            </w:tc>
          </w:sdtContent>
        </w:sdt>
      </w:tr>
      <w:tr w:rsidR="00263541" w:rsidRPr="001B78B1" w14:paraId="6A4077FA" w14:textId="77777777" w:rsidTr="001B78B1">
        <w:trPr>
          <w:gridAfter w:val="1"/>
          <w:wAfter w:w="69" w:type="pct"/>
          <w:cantSplit/>
          <w:trHeight w:val="462"/>
        </w:trPr>
        <w:tc>
          <w:tcPr>
            <w:tcW w:w="1246" w:type="pct"/>
            <w:gridSpan w:val="3"/>
            <w:vMerge/>
            <w:tcBorders>
              <w:left w:val="single" w:sz="4" w:space="0" w:color="auto"/>
              <w:bottom w:val="single" w:sz="4" w:space="0" w:color="auto"/>
              <w:right w:val="single" w:sz="4" w:space="0" w:color="auto"/>
            </w:tcBorders>
            <w:shd w:val="clear" w:color="auto" w:fill="E3DEF7" w:themeFill="accent3" w:themeFillTint="33"/>
            <w:vAlign w:val="center"/>
          </w:tcPr>
          <w:p w14:paraId="13F17057"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tc>
        <w:tc>
          <w:tcPr>
            <w:tcW w:w="1225" w:type="pct"/>
            <w:gridSpan w:val="3"/>
            <w:tcBorders>
              <w:top w:val="single" w:sz="4" w:space="0" w:color="auto"/>
              <w:left w:val="single" w:sz="4" w:space="0" w:color="auto"/>
              <w:bottom w:val="single" w:sz="4" w:space="0" w:color="auto"/>
              <w:right w:val="nil"/>
            </w:tcBorders>
            <w:vAlign w:val="center"/>
          </w:tcPr>
          <w:p w14:paraId="306F78FF"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If normal occupant is backfilling another position, specify.</w:t>
            </w:r>
          </w:p>
        </w:tc>
        <w:sdt>
          <w:sdtPr>
            <w:rPr>
              <w:rFonts w:asciiTheme="minorHAnsi" w:hAnsiTheme="minorHAnsi" w:cstheme="minorHAnsi"/>
              <w:sz w:val="22"/>
              <w:szCs w:val="22"/>
            </w:rPr>
            <w:id w:val="-675263198"/>
            <w:placeholder>
              <w:docPart w:val="1EBFFBAFB1B34E15AA93B7DEF7B68238"/>
            </w:placeholder>
            <w:showingPlcHdr/>
            <w:text/>
          </w:sdtPr>
          <w:sdtEndPr/>
          <w:sdtContent>
            <w:tc>
              <w:tcPr>
                <w:tcW w:w="2460" w:type="pct"/>
                <w:gridSpan w:val="7"/>
                <w:tcBorders>
                  <w:top w:val="single" w:sz="4" w:space="0" w:color="auto"/>
                  <w:left w:val="nil"/>
                  <w:bottom w:val="single" w:sz="4" w:space="0" w:color="auto"/>
                  <w:right w:val="single" w:sz="4" w:space="0" w:color="auto"/>
                </w:tcBorders>
                <w:vAlign w:val="center"/>
              </w:tcPr>
              <w:p w14:paraId="3F819BBD"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Enter position title and E-number.</w:t>
                </w:r>
              </w:p>
            </w:tc>
          </w:sdtContent>
        </w:sdt>
      </w:tr>
      <w:tr w:rsidR="00263541" w:rsidRPr="001B78B1" w14:paraId="499DC722" w14:textId="77777777" w:rsidTr="001B78B1">
        <w:trPr>
          <w:gridAfter w:val="1"/>
          <w:wAfter w:w="69" w:type="pct"/>
          <w:cantSplit/>
          <w:trHeight w:val="3406"/>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tcPr>
          <w:p w14:paraId="46479540"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u w:val="single"/>
              </w:rPr>
            </w:pPr>
            <w:r w:rsidRPr="001B78B1">
              <w:rPr>
                <w:rFonts w:asciiTheme="minorHAnsi" w:hAnsiTheme="minorHAnsi" w:cstheme="minorHAnsi"/>
                <w:sz w:val="22"/>
                <w:szCs w:val="22"/>
                <w:u w:val="single"/>
              </w:rPr>
              <w:t>Business Reason</w:t>
            </w:r>
          </w:p>
          <w:p w14:paraId="43359383"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 xml:space="preserve">Provide a brief reason for undertaking the merit process. </w:t>
            </w:r>
          </w:p>
          <w:p w14:paraId="7968EB91"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tc>
        <w:tc>
          <w:tcPr>
            <w:tcW w:w="3685" w:type="pct"/>
            <w:gridSpan w:val="10"/>
            <w:tcBorders>
              <w:top w:val="single" w:sz="4" w:space="0" w:color="auto"/>
              <w:left w:val="single" w:sz="4" w:space="0" w:color="auto"/>
              <w:bottom w:val="single" w:sz="4" w:space="0" w:color="auto"/>
              <w:right w:val="single" w:sz="4" w:space="0" w:color="auto"/>
            </w:tcBorders>
            <w:vAlign w:val="bottom"/>
          </w:tcPr>
          <w:p w14:paraId="492217DB" w14:textId="77777777"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sz w:val="22"/>
                <w:szCs w:val="22"/>
              </w:rPr>
            </w:pPr>
            <w:sdt>
              <w:sdtPr>
                <w:rPr>
                  <w:rFonts w:asciiTheme="minorHAnsi" w:hAnsiTheme="minorHAnsi" w:cstheme="minorHAnsi"/>
                  <w:sz w:val="22"/>
                  <w:szCs w:val="22"/>
                </w:rPr>
                <w:tag w:val="fldnominal"/>
                <w:id w:val="-1636559032"/>
                <w:placeholder>
                  <w:docPart w:val="B5ABCDE6AA6D4C5987C154E9EA53FB5B"/>
                </w:placeholder>
                <w:showingPlcHdr/>
              </w:sdtPr>
              <w:sdtEndPr/>
              <w:sdtContent>
                <w:r w:rsidR="00263541" w:rsidRPr="001B78B1">
                  <w:rPr>
                    <w:rFonts w:asciiTheme="minorHAnsi" w:hAnsiTheme="minorHAnsi" w:cstheme="minorHAnsi"/>
                    <w:color w:val="808080"/>
                    <w:sz w:val="22"/>
                    <w:szCs w:val="22"/>
                  </w:rPr>
                  <w:t>Enter business case</w:t>
                </w:r>
              </w:sdtContent>
            </w:sdt>
          </w:p>
          <w:p w14:paraId="3BFA01E7"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2"/>
                <w:szCs w:val="22"/>
              </w:rPr>
            </w:pPr>
          </w:p>
          <w:p w14:paraId="0127D07E"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2"/>
                <w:szCs w:val="22"/>
              </w:rPr>
            </w:pPr>
          </w:p>
          <w:p w14:paraId="6F760F84" w14:textId="77777777" w:rsidR="00263541" w:rsidRPr="001B78B1" w:rsidRDefault="00263541" w:rsidP="00263541">
            <w:pPr>
              <w:overflowPunct w:val="0"/>
              <w:autoSpaceDE w:val="0"/>
              <w:autoSpaceDN w:val="0"/>
              <w:adjustRightInd w:val="0"/>
              <w:textAlignment w:val="baseline"/>
              <w:rPr>
                <w:rFonts w:asciiTheme="minorHAnsi" w:hAnsiTheme="minorHAnsi" w:cstheme="minorHAnsi"/>
                <w:b/>
                <w:bCs/>
                <w:sz w:val="22"/>
                <w:szCs w:val="22"/>
              </w:rPr>
            </w:pPr>
            <w:r w:rsidRPr="001B78B1">
              <w:rPr>
                <w:rFonts w:asciiTheme="minorHAnsi" w:hAnsiTheme="minorHAnsi" w:cstheme="minorHAnsi"/>
                <w:b/>
                <w:bCs/>
                <w:sz w:val="22"/>
                <w:szCs w:val="22"/>
              </w:rPr>
              <w:t>Notes:</w:t>
            </w:r>
          </w:p>
          <w:p w14:paraId="1F3E3F6E" w14:textId="77777777" w:rsidR="00263541" w:rsidRPr="001B78B1" w:rsidRDefault="00263541" w:rsidP="00263541">
            <w:pPr>
              <w:numPr>
                <w:ilvl w:val="0"/>
                <w:numId w:val="21"/>
              </w:numPr>
              <w:overflowPunct w:val="0"/>
              <w:autoSpaceDE w:val="0"/>
              <w:autoSpaceDN w:val="0"/>
              <w:adjustRightInd w:val="0"/>
              <w:contextualSpacing/>
              <w:textAlignment w:val="baseline"/>
              <w:rPr>
                <w:rFonts w:asciiTheme="minorHAnsi" w:hAnsiTheme="minorHAnsi" w:cstheme="minorHAnsi"/>
                <w:sz w:val="22"/>
                <w:szCs w:val="22"/>
                <w:lang w:val="en-GB"/>
              </w:rPr>
            </w:pPr>
            <w:r w:rsidRPr="001B78B1">
              <w:rPr>
                <w:rFonts w:asciiTheme="minorHAnsi" w:hAnsiTheme="minorHAnsi" w:cstheme="minorHAnsi"/>
                <w:sz w:val="22"/>
                <w:szCs w:val="22"/>
                <w:lang w:val="en-GB"/>
              </w:rPr>
              <w:t>Prescribed selection processes (open externally) should be open at least 2 weeks. EOIs should be open at least 7 days. If a lesser period is required, include justification for the approver’s consideration.</w:t>
            </w:r>
          </w:p>
          <w:p w14:paraId="3214235F" w14:textId="77777777" w:rsidR="00263541" w:rsidRPr="001B78B1" w:rsidRDefault="00263541" w:rsidP="00263541">
            <w:pPr>
              <w:numPr>
                <w:ilvl w:val="0"/>
                <w:numId w:val="21"/>
              </w:numPr>
              <w:overflowPunct w:val="0"/>
              <w:autoSpaceDE w:val="0"/>
              <w:autoSpaceDN w:val="0"/>
              <w:adjustRightInd w:val="0"/>
              <w:spacing w:after="120"/>
              <w:ind w:left="714" w:hanging="357"/>
              <w:contextualSpacing/>
              <w:textAlignment w:val="baseline"/>
              <w:rPr>
                <w:rFonts w:asciiTheme="minorHAnsi" w:hAnsiTheme="minorHAnsi" w:cstheme="minorHAnsi"/>
                <w:sz w:val="22"/>
                <w:szCs w:val="22"/>
                <w:lang w:val="en-GB"/>
              </w:rPr>
            </w:pPr>
            <w:r w:rsidRPr="001B78B1">
              <w:rPr>
                <w:rFonts w:asciiTheme="minorHAnsi" w:hAnsiTheme="minorHAnsi" w:cstheme="minorHAnsi"/>
                <w:sz w:val="22"/>
                <w:szCs w:val="22"/>
                <w:lang w:val="en-GB"/>
              </w:rPr>
              <w:t>EOIs will be circulated to the SES members at the same classification level and to one level below unless advised otherwise.</w:t>
            </w:r>
          </w:p>
        </w:tc>
      </w:tr>
      <w:tr w:rsidR="00263541" w:rsidRPr="001B78B1" w14:paraId="59E2578C" w14:textId="77777777" w:rsidTr="001B78B1">
        <w:trPr>
          <w:gridAfter w:val="1"/>
          <w:wAfter w:w="69" w:type="pct"/>
          <w:cantSplit/>
          <w:trHeight w:val="413"/>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44ED321A"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Do you intend on using an Executive Search Firm?</w:t>
            </w:r>
          </w:p>
        </w:tc>
        <w:sdt>
          <w:sdtPr>
            <w:rPr>
              <w:rFonts w:asciiTheme="minorHAnsi" w:hAnsiTheme="minorHAnsi" w:cstheme="minorHAnsi"/>
              <w:sz w:val="22"/>
              <w:szCs w:val="22"/>
            </w:rPr>
            <w:id w:val="802809000"/>
            <w:placeholder>
              <w:docPart w:val="24C261BF04E647ED8190E0B137A82B56"/>
            </w:placeholder>
            <w:showingPlcHdr/>
            <w:dropDownList>
              <w:listItem w:value="Choose an item."/>
              <w:listItem w:displayText="Yes" w:value="Yes"/>
              <w:listItem w:displayText="No" w:value="No"/>
            </w:dropDownList>
          </w:sdtPr>
          <w:sdtEndPr/>
          <w:sdtContent>
            <w:tc>
              <w:tcPr>
                <w:tcW w:w="908" w:type="pct"/>
                <w:gridSpan w:val="2"/>
                <w:tcBorders>
                  <w:top w:val="single" w:sz="4" w:space="0" w:color="auto"/>
                  <w:left w:val="single" w:sz="4" w:space="0" w:color="auto"/>
                  <w:bottom w:val="single" w:sz="4" w:space="0" w:color="auto"/>
                  <w:right w:val="nil"/>
                </w:tcBorders>
                <w:vAlign w:val="center"/>
              </w:tcPr>
              <w:p w14:paraId="5AA7E59D"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Yes/No.</w:t>
                </w:r>
              </w:p>
            </w:tc>
          </w:sdtContent>
        </w:sdt>
        <w:tc>
          <w:tcPr>
            <w:tcW w:w="2777" w:type="pct"/>
            <w:gridSpan w:val="8"/>
            <w:tcBorders>
              <w:top w:val="single" w:sz="4" w:space="0" w:color="auto"/>
              <w:left w:val="nil"/>
              <w:bottom w:val="single" w:sz="4" w:space="0" w:color="auto"/>
              <w:right w:val="single" w:sz="4" w:space="0" w:color="auto"/>
            </w:tcBorders>
            <w:vAlign w:val="center"/>
          </w:tcPr>
          <w:p w14:paraId="76208D86" w14:textId="77777777"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sz w:val="22"/>
                <w:szCs w:val="22"/>
              </w:rPr>
            </w:pPr>
            <w:sdt>
              <w:sdtPr>
                <w:rPr>
                  <w:rFonts w:asciiTheme="minorHAnsi" w:hAnsiTheme="minorHAnsi" w:cstheme="minorHAnsi"/>
                  <w:sz w:val="22"/>
                  <w:szCs w:val="22"/>
                </w:rPr>
                <w:tag w:val="fldexecutivesearch"/>
                <w:id w:val="-1418242139"/>
                <w:placeholder>
                  <w:docPart w:val="1C82A40A78154316A95CFFAC93EFD59A"/>
                </w:placeholder>
                <w:showingPlcHdr/>
              </w:sdtPr>
              <w:sdtEndPr/>
              <w:sdtContent>
                <w:r w:rsidR="00263541" w:rsidRPr="001B78B1">
                  <w:rPr>
                    <w:rFonts w:asciiTheme="minorHAnsi" w:hAnsiTheme="minorHAnsi" w:cstheme="minorHAnsi"/>
                    <w:color w:val="808080"/>
                    <w:sz w:val="22"/>
                    <w:szCs w:val="22"/>
                  </w:rPr>
                  <w:t>If Yes, enter name of organisation</w:t>
                </w:r>
              </w:sdtContent>
            </w:sdt>
          </w:p>
        </w:tc>
      </w:tr>
      <w:tr w:rsidR="00263541" w:rsidRPr="001B78B1" w14:paraId="43B858CE" w14:textId="77777777" w:rsidTr="001B78B1">
        <w:trPr>
          <w:gridAfter w:val="1"/>
          <w:wAfter w:w="69" w:type="pct"/>
          <w:cantSplit/>
          <w:trHeight w:val="403"/>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5B457817"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Further Advertising Instructions.</w:t>
            </w:r>
          </w:p>
          <w:p w14:paraId="131CE938"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For example, part-time hours, i</w:t>
            </w:r>
            <w:r w:rsidRPr="001B78B1">
              <w:rPr>
                <w:rFonts w:asciiTheme="minorHAnsi" w:hAnsiTheme="minorHAnsi" w:cstheme="minorHAnsi"/>
                <w:sz w:val="20"/>
              </w:rPr>
              <w:t xml:space="preserve">f press is required, </w:t>
            </w:r>
            <w:r w:rsidRPr="001B78B1">
              <w:rPr>
                <w:rFonts w:asciiTheme="minorHAnsi" w:hAnsiTheme="minorHAnsi" w:cstheme="minorHAnsi"/>
                <w:sz w:val="22"/>
                <w:szCs w:val="22"/>
              </w:rPr>
              <w:t>etc.</w:t>
            </w:r>
          </w:p>
        </w:tc>
        <w:tc>
          <w:tcPr>
            <w:tcW w:w="3685" w:type="pct"/>
            <w:gridSpan w:val="10"/>
            <w:tcBorders>
              <w:top w:val="single" w:sz="4" w:space="0" w:color="auto"/>
              <w:left w:val="single" w:sz="4" w:space="0" w:color="auto"/>
              <w:bottom w:val="single" w:sz="4" w:space="0" w:color="auto"/>
              <w:right w:val="single" w:sz="4" w:space="0" w:color="auto"/>
            </w:tcBorders>
            <w:vAlign w:val="center"/>
          </w:tcPr>
          <w:p w14:paraId="572BBB2C" w14:textId="77777777"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sz w:val="22"/>
                <w:szCs w:val="22"/>
              </w:rPr>
            </w:pPr>
            <w:sdt>
              <w:sdtPr>
                <w:rPr>
                  <w:rFonts w:asciiTheme="minorHAnsi" w:hAnsiTheme="minorHAnsi" w:cstheme="minorHAnsi"/>
                  <w:sz w:val="22"/>
                  <w:szCs w:val="22"/>
                </w:rPr>
                <w:tag w:val="fldSpecInst"/>
                <w:id w:val="1745286647"/>
                <w:placeholder>
                  <w:docPart w:val="ABB1AAF7AED640F2A7744F7AB8363EAC"/>
                </w:placeholder>
                <w:showingPlcHdr/>
              </w:sdtPr>
              <w:sdtEndPr/>
              <w:sdtContent>
                <w:r w:rsidR="00263541" w:rsidRPr="001B78B1">
                  <w:rPr>
                    <w:rFonts w:asciiTheme="minorHAnsi" w:hAnsiTheme="minorHAnsi" w:cstheme="minorHAnsi"/>
                    <w:color w:val="808080"/>
                    <w:sz w:val="22"/>
                    <w:szCs w:val="22"/>
                  </w:rPr>
                  <w:t>Enter special instructions (if applicable)</w:t>
                </w:r>
              </w:sdtContent>
            </w:sdt>
          </w:p>
        </w:tc>
      </w:tr>
      <w:tr w:rsidR="00263541" w:rsidRPr="001B78B1" w14:paraId="056F7207" w14:textId="77777777" w:rsidTr="001B78B1">
        <w:trPr>
          <w:gridAfter w:val="1"/>
          <w:wAfter w:w="69" w:type="pct"/>
          <w:cantSplit/>
          <w:trHeight w:val="3815"/>
        </w:trPr>
        <w:tc>
          <w:tcPr>
            <w:tcW w:w="1246" w:type="pct"/>
            <w:gridSpan w:val="3"/>
            <w:tcBorders>
              <w:top w:val="single" w:sz="4" w:space="0" w:color="auto"/>
              <w:left w:val="single" w:sz="4" w:space="0" w:color="auto"/>
              <w:bottom w:val="single" w:sz="4" w:space="0" w:color="auto"/>
              <w:right w:val="single" w:sz="4" w:space="0" w:color="auto"/>
            </w:tcBorders>
            <w:shd w:val="clear" w:color="auto" w:fill="E3DEF7" w:themeFill="accent3" w:themeFillTint="33"/>
            <w:vAlign w:val="center"/>
          </w:tcPr>
          <w:p w14:paraId="1233BE2A"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Wording and contact officer (incl contact emails and phone number) for Advertisement (please also include a short description (SEEK only) and 3 succinct bullet points if external press is required:</w:t>
            </w:r>
          </w:p>
        </w:tc>
        <w:tc>
          <w:tcPr>
            <w:tcW w:w="3685" w:type="pct"/>
            <w:gridSpan w:val="10"/>
            <w:tcBorders>
              <w:top w:val="single" w:sz="4" w:space="0" w:color="auto"/>
              <w:left w:val="single" w:sz="4" w:space="0" w:color="auto"/>
              <w:bottom w:val="single" w:sz="4" w:space="0" w:color="auto"/>
              <w:right w:val="single" w:sz="4" w:space="0" w:color="auto"/>
            </w:tcBorders>
            <w:vAlign w:val="center"/>
          </w:tcPr>
          <w:p w14:paraId="6613173D" w14:textId="77777777"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sz w:val="22"/>
                <w:szCs w:val="22"/>
              </w:rPr>
            </w:pPr>
            <w:sdt>
              <w:sdtPr>
                <w:rPr>
                  <w:rFonts w:asciiTheme="minorHAnsi" w:hAnsiTheme="minorHAnsi" w:cstheme="minorHAnsi"/>
                  <w:sz w:val="22"/>
                  <w:szCs w:val="22"/>
                </w:rPr>
                <w:tag w:val="fldSpecInst"/>
                <w:id w:val="-1564015427"/>
                <w:placeholder>
                  <w:docPart w:val="2B95C69A456E490C8EFB4EDC73DA10FD"/>
                </w:placeholder>
                <w:showingPlcHdr/>
              </w:sdtPr>
              <w:sdtEndPr/>
              <w:sdtContent>
                <w:r w:rsidR="00263541" w:rsidRPr="001B78B1">
                  <w:rPr>
                    <w:rFonts w:asciiTheme="minorHAnsi" w:hAnsiTheme="minorHAnsi" w:cstheme="minorHAnsi"/>
                    <w:color w:val="808080"/>
                    <w:sz w:val="22"/>
                    <w:szCs w:val="22"/>
                  </w:rPr>
                  <w:t>Enter wording and contact officer details</w:t>
                </w:r>
              </w:sdtContent>
            </w:sdt>
          </w:p>
        </w:tc>
      </w:tr>
      <w:tr w:rsidR="00263541" w:rsidRPr="001B78B1" w14:paraId="15D4955C" w14:textId="77777777" w:rsidTr="001B78B1">
        <w:trPr>
          <w:gridAfter w:val="1"/>
          <w:wAfter w:w="69" w:type="pct"/>
          <w:cantSplit/>
        </w:trPr>
        <w:tc>
          <w:tcPr>
            <w:tcW w:w="4931" w:type="pct"/>
            <w:gridSpan w:val="13"/>
            <w:tcBorders>
              <w:bottom w:val="single" w:sz="6" w:space="0" w:color="808080"/>
            </w:tcBorders>
            <w:shd w:val="clear" w:color="auto" w:fill="6E46E0"/>
          </w:tcPr>
          <w:p w14:paraId="1F763B7B" w14:textId="29B753C7"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b/>
                <w:bCs/>
                <w:color w:val="FFFFFF"/>
                <w:szCs w:val="24"/>
              </w:rPr>
            </w:pPr>
            <w:r w:rsidRPr="001B78B1">
              <w:rPr>
                <w:rFonts w:asciiTheme="minorHAnsi" w:hAnsiTheme="minorHAnsi" w:cstheme="minorHAnsi"/>
                <w:b/>
                <w:bCs/>
                <w:color w:val="FFFFFF"/>
                <w:szCs w:val="24"/>
              </w:rPr>
              <w:t>DIRECTOR-GENERAL / UNDER TREASURER / EGM CORPORATE APPROVAL</w:t>
            </w:r>
          </w:p>
        </w:tc>
      </w:tr>
      <w:tr w:rsidR="00263541" w:rsidRPr="001B78B1" w14:paraId="22E3F4F2" w14:textId="77777777" w:rsidTr="001B78B1">
        <w:trPr>
          <w:gridAfter w:val="1"/>
          <w:wAfter w:w="69" w:type="pct"/>
          <w:cantSplit/>
          <w:trHeight w:val="91"/>
        </w:trPr>
        <w:tc>
          <w:tcPr>
            <w:tcW w:w="4931" w:type="pct"/>
            <w:gridSpan w:val="13"/>
            <w:shd w:val="clear" w:color="auto" w:fill="E3DEF7" w:themeFill="accent3" w:themeFillTint="33"/>
          </w:tcPr>
          <w:p w14:paraId="17729C54" w14:textId="77777777" w:rsidR="00263541" w:rsidRPr="001B78B1" w:rsidRDefault="00263541" w:rsidP="00263541">
            <w:pPr>
              <w:overflowPunct w:val="0"/>
              <w:autoSpaceDE w:val="0"/>
              <w:autoSpaceDN w:val="0"/>
              <w:adjustRightInd w:val="0"/>
              <w:jc w:val="center"/>
              <w:textAlignment w:val="baseline"/>
              <w:rPr>
                <w:rFonts w:asciiTheme="minorHAnsi" w:hAnsiTheme="minorHAnsi" w:cstheme="minorHAnsi"/>
                <w:b/>
                <w:bCs/>
                <w:szCs w:val="24"/>
              </w:rPr>
            </w:pPr>
            <w:r w:rsidRPr="001B78B1">
              <w:rPr>
                <w:rFonts w:asciiTheme="minorHAnsi" w:hAnsiTheme="minorHAnsi" w:cstheme="minorHAnsi"/>
                <w:b/>
                <w:bCs/>
                <w:szCs w:val="24"/>
              </w:rPr>
              <w:t>Agreed / Not Agreed / Please Discuss</w:t>
            </w:r>
          </w:p>
        </w:tc>
      </w:tr>
      <w:tr w:rsidR="00263541" w:rsidRPr="001B78B1" w14:paraId="2254BFAC" w14:textId="77777777" w:rsidTr="001B78B1">
        <w:trPr>
          <w:gridAfter w:val="1"/>
          <w:wAfter w:w="69" w:type="pct"/>
          <w:cantSplit/>
          <w:trHeight w:val="110"/>
        </w:trPr>
        <w:tc>
          <w:tcPr>
            <w:tcW w:w="766" w:type="pct"/>
            <w:tcBorders>
              <w:bottom w:val="single" w:sz="6" w:space="0" w:color="808080"/>
            </w:tcBorders>
            <w:shd w:val="clear" w:color="auto" w:fill="E3DEF7" w:themeFill="accent3" w:themeFillTint="33"/>
          </w:tcPr>
          <w:p w14:paraId="1E38A4C2"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0"/>
              </w:rPr>
            </w:pPr>
            <w:r w:rsidRPr="001B78B1">
              <w:rPr>
                <w:rFonts w:asciiTheme="minorHAnsi" w:hAnsiTheme="minorHAnsi" w:cstheme="minorHAnsi"/>
                <w:sz w:val="20"/>
              </w:rPr>
              <w:t>Name and signature</w:t>
            </w:r>
          </w:p>
        </w:tc>
        <w:tc>
          <w:tcPr>
            <w:tcW w:w="3163" w:type="pct"/>
            <w:gridSpan w:val="8"/>
            <w:tcBorders>
              <w:bottom w:val="single" w:sz="6" w:space="0" w:color="808080"/>
            </w:tcBorders>
          </w:tcPr>
          <w:p w14:paraId="7E156CD5"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0"/>
              </w:rPr>
            </w:pPr>
          </w:p>
          <w:p w14:paraId="16FD16BA"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0"/>
              </w:rPr>
            </w:pPr>
          </w:p>
        </w:tc>
        <w:tc>
          <w:tcPr>
            <w:tcW w:w="317" w:type="pct"/>
            <w:gridSpan w:val="2"/>
            <w:tcBorders>
              <w:bottom w:val="single" w:sz="6" w:space="0" w:color="808080"/>
            </w:tcBorders>
            <w:shd w:val="clear" w:color="auto" w:fill="E3DEF7" w:themeFill="accent3" w:themeFillTint="33"/>
          </w:tcPr>
          <w:p w14:paraId="065D8E0E"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0"/>
              </w:rPr>
            </w:pPr>
            <w:r w:rsidRPr="001B78B1">
              <w:rPr>
                <w:rFonts w:asciiTheme="minorHAnsi" w:hAnsiTheme="minorHAnsi" w:cstheme="minorHAnsi"/>
                <w:sz w:val="20"/>
                <w:shd w:val="clear" w:color="auto" w:fill="E3DEF7" w:themeFill="accent3" w:themeFillTint="33"/>
              </w:rPr>
              <w:t>Da</w:t>
            </w:r>
            <w:r w:rsidRPr="001B78B1">
              <w:rPr>
                <w:rFonts w:asciiTheme="minorHAnsi" w:hAnsiTheme="minorHAnsi" w:cstheme="minorHAnsi"/>
                <w:sz w:val="20"/>
              </w:rPr>
              <w:t>te</w:t>
            </w:r>
          </w:p>
        </w:tc>
        <w:tc>
          <w:tcPr>
            <w:tcW w:w="685" w:type="pct"/>
            <w:gridSpan w:val="2"/>
            <w:tcBorders>
              <w:left w:val="nil"/>
              <w:bottom w:val="single" w:sz="6" w:space="0" w:color="808080"/>
            </w:tcBorders>
          </w:tcPr>
          <w:p w14:paraId="4E1F5034"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0"/>
              </w:rPr>
            </w:pPr>
            <w:r w:rsidRPr="001B78B1">
              <w:rPr>
                <w:rFonts w:asciiTheme="minorHAnsi" w:hAnsiTheme="minorHAnsi" w:cstheme="minorHAnsi"/>
                <w:sz w:val="20"/>
              </w:rPr>
              <w:t xml:space="preserve">    /     / </w:t>
            </w:r>
          </w:p>
        </w:tc>
      </w:tr>
      <w:tr w:rsidR="00263541" w:rsidRPr="001B78B1" w14:paraId="730E10DB" w14:textId="77777777" w:rsidTr="00285D89">
        <w:trPr>
          <w:cantSplit/>
          <w:trHeight w:hRule="exact" w:val="436"/>
        </w:trPr>
        <w:tc>
          <w:tcPr>
            <w:tcW w:w="5000" w:type="pct"/>
            <w:gridSpan w:val="14"/>
            <w:tcBorders>
              <w:bottom w:val="single" w:sz="4" w:space="0" w:color="auto"/>
            </w:tcBorders>
            <w:shd w:val="clear" w:color="auto" w:fill="6E46E0"/>
            <w:vAlign w:val="center"/>
          </w:tcPr>
          <w:p w14:paraId="430A0928" w14:textId="77777777" w:rsidR="00263541" w:rsidRPr="001B78B1" w:rsidRDefault="00263541" w:rsidP="00263541">
            <w:pPr>
              <w:keepNext/>
              <w:overflowPunct w:val="0"/>
              <w:autoSpaceDE w:val="0"/>
              <w:autoSpaceDN w:val="0"/>
              <w:adjustRightInd w:val="0"/>
              <w:jc w:val="center"/>
              <w:textAlignment w:val="baseline"/>
              <w:outlineLvl w:val="0"/>
              <w:rPr>
                <w:rFonts w:asciiTheme="minorHAnsi" w:hAnsiTheme="minorHAnsi" w:cstheme="minorHAnsi"/>
                <w:b/>
                <w:bCs/>
                <w:sz w:val="28"/>
                <w:szCs w:val="28"/>
              </w:rPr>
            </w:pPr>
            <w:r w:rsidRPr="001B78B1">
              <w:rPr>
                <w:rFonts w:asciiTheme="minorHAnsi" w:hAnsiTheme="minorHAnsi" w:cstheme="minorHAnsi"/>
                <w:b/>
                <w:bCs/>
                <w:color w:val="FFFFFF"/>
                <w:sz w:val="28"/>
                <w:szCs w:val="28"/>
              </w:rPr>
              <w:lastRenderedPageBreak/>
              <w:t>ENGAGEMENT ACTIONS</w:t>
            </w:r>
          </w:p>
        </w:tc>
      </w:tr>
      <w:tr w:rsidR="001B78B1" w:rsidRPr="001B78B1" w14:paraId="0B70DE8C" w14:textId="77777777" w:rsidTr="001B78B1">
        <w:trPr>
          <w:cantSplit/>
          <w:trHeight w:val="383"/>
        </w:trPr>
        <w:tc>
          <w:tcPr>
            <w:tcW w:w="1286"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7DA98CC7"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Position</w:t>
            </w:r>
          </w:p>
        </w:tc>
        <w:tc>
          <w:tcPr>
            <w:tcW w:w="1643" w:type="pct"/>
            <w:gridSpan w:val="4"/>
            <w:tcBorders>
              <w:top w:val="single" w:sz="4" w:space="0" w:color="auto"/>
              <w:left w:val="single" w:sz="4" w:space="0" w:color="auto"/>
              <w:bottom w:val="nil"/>
              <w:right w:val="nil"/>
            </w:tcBorders>
          </w:tcPr>
          <w:p w14:paraId="6C8AABCC" w14:textId="77777777"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sz w:val="22"/>
                <w:szCs w:val="22"/>
              </w:rPr>
            </w:pPr>
            <w:sdt>
              <w:sdtPr>
                <w:rPr>
                  <w:rFonts w:asciiTheme="minorHAnsi" w:hAnsiTheme="minorHAnsi" w:cstheme="minorHAnsi"/>
                  <w:sz w:val="22"/>
                  <w:szCs w:val="22"/>
                </w:rPr>
                <w:tag w:val="fldnominal"/>
                <w:id w:val="1093744511"/>
                <w:placeholder>
                  <w:docPart w:val="F9EC2CAAD1834EC49B065E41FACF67E0"/>
                </w:placeholder>
                <w:showingPlcHdr/>
              </w:sdtPr>
              <w:sdtEndPr/>
              <w:sdtContent>
                <w:r w:rsidR="00263541" w:rsidRPr="001B78B1">
                  <w:rPr>
                    <w:rFonts w:asciiTheme="minorHAnsi" w:hAnsiTheme="minorHAnsi" w:cstheme="minorHAnsi"/>
                    <w:color w:val="808080"/>
                    <w:sz w:val="22"/>
                    <w:szCs w:val="22"/>
                  </w:rPr>
                  <w:t>Enter position title</w:t>
                </w:r>
              </w:sdtContent>
            </w:sdt>
          </w:p>
        </w:tc>
        <w:tc>
          <w:tcPr>
            <w:tcW w:w="1000" w:type="pct"/>
            <w:tcBorders>
              <w:top w:val="single" w:sz="4" w:space="0" w:color="auto"/>
              <w:left w:val="nil"/>
              <w:bottom w:val="nil"/>
              <w:right w:val="nil"/>
            </w:tcBorders>
          </w:tcPr>
          <w:p w14:paraId="1EED948B" w14:textId="77777777"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sz w:val="22"/>
                <w:szCs w:val="22"/>
              </w:rPr>
            </w:pPr>
            <w:sdt>
              <w:sdtPr>
                <w:rPr>
                  <w:rFonts w:asciiTheme="minorHAnsi" w:hAnsiTheme="minorHAnsi" w:cstheme="minorHAnsi"/>
                  <w:sz w:val="22"/>
                  <w:szCs w:val="22"/>
                </w:rPr>
                <w:tag w:val="fldnominal"/>
                <w:id w:val="314225064"/>
                <w:placeholder>
                  <w:docPart w:val="435C1C149E82424EA74094F4E0D731B9"/>
                </w:placeholder>
                <w:showingPlcHdr/>
              </w:sdtPr>
              <w:sdtEndPr/>
              <w:sdtContent>
                <w:r w:rsidR="00263541" w:rsidRPr="001B78B1">
                  <w:rPr>
                    <w:rFonts w:asciiTheme="minorHAnsi" w:hAnsiTheme="minorHAnsi" w:cstheme="minorHAnsi"/>
                    <w:color w:val="808080"/>
                    <w:sz w:val="22"/>
                    <w:szCs w:val="22"/>
                  </w:rPr>
                  <w:t>Enter E-number</w:t>
                </w:r>
              </w:sdtContent>
            </w:sdt>
          </w:p>
        </w:tc>
        <w:tc>
          <w:tcPr>
            <w:tcW w:w="1071" w:type="pct"/>
            <w:gridSpan w:val="5"/>
            <w:tcBorders>
              <w:top w:val="single" w:sz="4" w:space="0" w:color="auto"/>
              <w:left w:val="nil"/>
              <w:bottom w:val="nil"/>
              <w:right w:val="single" w:sz="4" w:space="0" w:color="auto"/>
            </w:tcBorders>
          </w:tcPr>
          <w:p w14:paraId="1B684D79" w14:textId="77777777"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sz w:val="22"/>
                <w:szCs w:val="22"/>
              </w:rPr>
            </w:pPr>
            <w:sdt>
              <w:sdtPr>
                <w:rPr>
                  <w:rFonts w:asciiTheme="minorHAnsi" w:hAnsiTheme="minorHAnsi" w:cstheme="minorHAnsi"/>
                  <w:sz w:val="22"/>
                  <w:szCs w:val="22"/>
                </w:rPr>
                <w:tag w:val="fldClassification"/>
                <w:id w:val="1209523196"/>
                <w:placeholder>
                  <w:docPart w:val="F0F4F12529774554A2423E15EA0F1261"/>
                </w:placeholder>
                <w:showingPlcHdr/>
                <w:comboBox>
                  <w:listItem w:displayText="Executive Level 1.1" w:value="1.1"/>
                  <w:listItem w:displayText="Executive Level 1.2 " w:value="1.2"/>
                  <w:listItem w:displayText="Executive Level 1.3" w:value="Executive Level 1.3"/>
                  <w:listItem w:displayText="Executive Level 1.4" w:value="1.4"/>
                  <w:listItem w:displayText="Executive Level 2.1" w:value="2.1"/>
                  <w:listItem w:displayText="Executive Level 2.2" w:value="2.2"/>
                  <w:listItem w:displayText="Executive Level 2.3" w:value="2.3"/>
                  <w:listItem w:displayText="Executive Level 2.4" w:value="2.4"/>
                  <w:listItem w:displayText="Executive Level 3.1" w:value="3.1"/>
                  <w:listItem w:displayText="Executive Level 3.2" w:value="3.2"/>
                  <w:listItem w:displayText="Executive Level 3.3" w:value="3.3"/>
                  <w:listItem w:displayText="Executive Level 3.4" w:value="3.4"/>
                  <w:listItem w:displayText="Executive Level 4.1" w:value="4.1"/>
                  <w:listItem w:displayText="Executive Level 4.2" w:value="4.2"/>
                  <w:listItem w:displayText="Executive Level 4.3" w:value="4.3"/>
                  <w:listItem w:displayText="Executive Level 4.4" w:value="4.4"/>
                </w:comboBox>
              </w:sdtPr>
              <w:sdtEndPr/>
              <w:sdtContent>
                <w:r w:rsidR="00263541" w:rsidRPr="001B78B1">
                  <w:rPr>
                    <w:rFonts w:asciiTheme="minorHAnsi" w:hAnsiTheme="minorHAnsi" w:cstheme="minorHAnsi"/>
                    <w:color w:val="808080"/>
                    <w:sz w:val="22"/>
                    <w:szCs w:val="22"/>
                  </w:rPr>
                  <w:t>Select classification</w:t>
                </w:r>
              </w:sdtContent>
            </w:sdt>
          </w:p>
        </w:tc>
      </w:tr>
      <w:tr w:rsidR="00263541" w:rsidRPr="001B78B1" w14:paraId="4F3C575D" w14:textId="77777777" w:rsidTr="001B78B1">
        <w:trPr>
          <w:cantSplit/>
          <w:trHeight w:val="232"/>
        </w:trPr>
        <w:tc>
          <w:tcPr>
            <w:tcW w:w="1286" w:type="pct"/>
            <w:gridSpan w:val="4"/>
            <w:vMerge/>
            <w:tcBorders>
              <w:left w:val="single" w:sz="4" w:space="0" w:color="auto"/>
              <w:bottom w:val="single" w:sz="4" w:space="0" w:color="auto"/>
              <w:right w:val="single" w:sz="4" w:space="0" w:color="auto"/>
            </w:tcBorders>
            <w:shd w:val="clear" w:color="auto" w:fill="E3DEF7" w:themeFill="accent3" w:themeFillTint="33"/>
            <w:vAlign w:val="center"/>
          </w:tcPr>
          <w:p w14:paraId="04164E32"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tc>
        <w:tc>
          <w:tcPr>
            <w:tcW w:w="3714" w:type="pct"/>
            <w:gridSpan w:val="10"/>
            <w:tcBorders>
              <w:top w:val="nil"/>
              <w:left w:val="single" w:sz="4" w:space="0" w:color="auto"/>
              <w:bottom w:val="single" w:sz="4" w:space="0" w:color="auto"/>
              <w:right w:val="single" w:sz="4" w:space="0" w:color="auto"/>
            </w:tcBorders>
            <w:vAlign w:val="center"/>
          </w:tcPr>
          <w:p w14:paraId="66C28384" w14:textId="77777777" w:rsidR="00263541" w:rsidRPr="001B78B1" w:rsidRDefault="001B78B1" w:rsidP="00263541">
            <w:pPr>
              <w:tabs>
                <w:tab w:val="left" w:pos="2833"/>
              </w:tabs>
              <w:overflowPunct w:val="0"/>
              <w:autoSpaceDE w:val="0"/>
              <w:autoSpaceDN w:val="0"/>
              <w:adjustRightInd w:val="0"/>
              <w:spacing w:before="60" w:after="60"/>
              <w:textAlignment w:val="baseline"/>
              <w:rPr>
                <w:rFonts w:asciiTheme="minorHAnsi" w:hAnsiTheme="minorHAnsi" w:cstheme="minorHAnsi"/>
                <w:color w:val="0D0D0D"/>
                <w:sz w:val="22"/>
                <w:szCs w:val="22"/>
              </w:rPr>
            </w:pPr>
            <w:sdt>
              <w:sdtPr>
                <w:rPr>
                  <w:rFonts w:asciiTheme="minorHAnsi" w:hAnsiTheme="minorHAnsi" w:cstheme="minorHAnsi"/>
                  <w:sz w:val="22"/>
                  <w:szCs w:val="22"/>
                </w:rPr>
                <w:tag w:val="fldnominal"/>
                <w:id w:val="1255470195"/>
                <w:placeholder>
                  <w:docPart w:val="7FBD3FC2B4D1419EBE738B942E404462"/>
                </w:placeholder>
              </w:sdtPr>
              <w:sdtEndPr/>
              <w:sdtContent>
                <w:sdt>
                  <w:sdtPr>
                    <w:rPr>
                      <w:rFonts w:asciiTheme="minorHAnsi" w:hAnsiTheme="minorHAnsi" w:cstheme="minorHAnsi"/>
                      <w:sz w:val="22"/>
                      <w:szCs w:val="22"/>
                    </w:rPr>
                    <w:tag w:val="fldnominal"/>
                    <w:id w:val="-412779339"/>
                    <w:placeholder>
                      <w:docPart w:val="3E73721F32A74B05B41DF8AF3FFC4018"/>
                    </w:placeholder>
                    <w:showingPlcHdr/>
                  </w:sdtPr>
                  <w:sdtEndPr/>
                  <w:sdtContent>
                    <w:r w:rsidR="00263541" w:rsidRPr="001B78B1">
                      <w:rPr>
                        <w:rFonts w:asciiTheme="minorHAnsi" w:hAnsiTheme="minorHAnsi" w:cstheme="minorHAnsi"/>
                        <w:color w:val="808080"/>
                        <w:sz w:val="22"/>
                        <w:szCs w:val="22"/>
                      </w:rPr>
                      <w:t>Reports to (include E-number)</w:t>
                    </w:r>
                  </w:sdtContent>
                </w:sdt>
              </w:sdtContent>
            </w:sdt>
          </w:p>
        </w:tc>
      </w:tr>
      <w:tr w:rsidR="00263541" w:rsidRPr="001B78B1" w14:paraId="4562C317" w14:textId="77777777" w:rsidTr="001B78B1">
        <w:trPr>
          <w:cantSplit/>
          <w:trHeight w:val="2765"/>
        </w:trPr>
        <w:tc>
          <w:tcPr>
            <w:tcW w:w="1286" w:type="pct"/>
            <w:gridSpan w:val="4"/>
            <w:tcBorders>
              <w:top w:val="single" w:sz="4" w:space="0" w:color="auto"/>
              <w:left w:val="single" w:sz="4" w:space="0" w:color="auto"/>
              <w:bottom w:val="single" w:sz="4" w:space="0" w:color="auto"/>
              <w:right w:val="single" w:sz="4" w:space="0" w:color="auto"/>
            </w:tcBorders>
            <w:shd w:val="clear" w:color="auto" w:fill="E3DEF7" w:themeFill="accent3" w:themeFillTint="33"/>
          </w:tcPr>
          <w:p w14:paraId="58F060A7"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u w:val="single"/>
              </w:rPr>
            </w:pPr>
            <w:r w:rsidRPr="001B78B1">
              <w:rPr>
                <w:rFonts w:asciiTheme="minorHAnsi" w:hAnsiTheme="minorHAnsi" w:cstheme="minorHAnsi"/>
                <w:sz w:val="22"/>
                <w:szCs w:val="22"/>
                <w:u w:val="single"/>
              </w:rPr>
              <w:t>Business Reason</w:t>
            </w:r>
          </w:p>
          <w:p w14:paraId="18B8C6A7"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i/>
                <w:sz w:val="18"/>
                <w:szCs w:val="18"/>
              </w:rPr>
            </w:pPr>
            <w:r w:rsidRPr="001B78B1">
              <w:rPr>
                <w:rFonts w:asciiTheme="minorHAnsi" w:hAnsiTheme="minorHAnsi" w:cstheme="minorHAnsi"/>
                <w:i/>
                <w:sz w:val="18"/>
                <w:szCs w:val="18"/>
              </w:rPr>
              <w:t>Provide supporting information to assist the approver. Attach additional information or evidence if needed.</w:t>
            </w:r>
          </w:p>
          <w:p w14:paraId="03A9C24C"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p w14:paraId="228F97FB"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 xml:space="preserve">Note: If the request is to </w:t>
            </w:r>
            <w:r w:rsidRPr="001B78B1">
              <w:rPr>
                <w:rFonts w:asciiTheme="minorHAnsi" w:hAnsiTheme="minorHAnsi" w:cstheme="minorHAnsi"/>
                <w:b/>
                <w:bCs/>
                <w:sz w:val="22"/>
                <w:szCs w:val="22"/>
              </w:rPr>
              <w:t>abolish an SES position</w:t>
            </w:r>
            <w:r w:rsidRPr="001B78B1">
              <w:rPr>
                <w:rFonts w:asciiTheme="minorHAnsi" w:hAnsiTheme="minorHAnsi" w:cstheme="minorHAnsi"/>
                <w:sz w:val="22"/>
                <w:szCs w:val="22"/>
              </w:rPr>
              <w:t>, enter details above and business case to the right. No other fields require completion.</w:t>
            </w:r>
          </w:p>
        </w:tc>
        <w:tc>
          <w:tcPr>
            <w:tcW w:w="3714" w:type="pct"/>
            <w:gridSpan w:val="10"/>
            <w:tcBorders>
              <w:top w:val="single" w:sz="4" w:space="0" w:color="auto"/>
              <w:left w:val="single" w:sz="4" w:space="0" w:color="auto"/>
              <w:bottom w:val="single" w:sz="4" w:space="0" w:color="auto"/>
              <w:right w:val="single" w:sz="4" w:space="0" w:color="auto"/>
            </w:tcBorders>
          </w:tcPr>
          <w:p w14:paraId="79C63EC3" w14:textId="77777777"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sz w:val="22"/>
                <w:szCs w:val="22"/>
              </w:rPr>
            </w:pPr>
            <w:sdt>
              <w:sdtPr>
                <w:rPr>
                  <w:rFonts w:asciiTheme="minorHAnsi" w:hAnsiTheme="minorHAnsi" w:cstheme="minorHAnsi"/>
                  <w:sz w:val="22"/>
                  <w:szCs w:val="22"/>
                </w:rPr>
                <w:tag w:val="fldnominal"/>
                <w:id w:val="-1961252576"/>
                <w:placeholder>
                  <w:docPart w:val="F22D75FCB7DC46279FC4539989274C85"/>
                </w:placeholder>
                <w:showingPlcHdr/>
              </w:sdtPr>
              <w:sdtEndPr/>
              <w:sdtContent>
                <w:r w:rsidR="00263541" w:rsidRPr="001B78B1">
                  <w:rPr>
                    <w:rFonts w:asciiTheme="minorHAnsi" w:hAnsiTheme="minorHAnsi" w:cstheme="minorHAnsi"/>
                    <w:color w:val="808080"/>
                    <w:sz w:val="22"/>
                    <w:szCs w:val="22"/>
                  </w:rPr>
                  <w:t>Enter business case</w:t>
                </w:r>
              </w:sdtContent>
            </w:sdt>
          </w:p>
        </w:tc>
      </w:tr>
      <w:tr w:rsidR="001B78B1" w:rsidRPr="001B78B1" w14:paraId="0EBFDAA9" w14:textId="77777777" w:rsidTr="001B78B1">
        <w:trPr>
          <w:cantSplit/>
          <w:trHeight w:val="136"/>
        </w:trPr>
        <w:tc>
          <w:tcPr>
            <w:tcW w:w="1286"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78E313C2"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 xml:space="preserve">SES member’s details </w:t>
            </w:r>
          </w:p>
        </w:tc>
        <w:sdt>
          <w:sdtPr>
            <w:rPr>
              <w:rFonts w:asciiTheme="minorHAnsi" w:hAnsiTheme="minorHAnsi" w:cstheme="minorHAnsi"/>
              <w:sz w:val="22"/>
              <w:szCs w:val="22"/>
            </w:rPr>
            <w:id w:val="-673104680"/>
            <w:placeholder>
              <w:docPart w:val="4FDB7F503F2F49CEAD2F1B54D2503435"/>
            </w:placeholder>
            <w:showingPlcHdr/>
            <w:text/>
          </w:sdtPr>
          <w:sdtEndPr/>
          <w:sdtContent>
            <w:tc>
              <w:tcPr>
                <w:tcW w:w="1643" w:type="pct"/>
                <w:gridSpan w:val="4"/>
                <w:tcBorders>
                  <w:top w:val="single" w:sz="4" w:space="0" w:color="auto"/>
                  <w:left w:val="single" w:sz="4" w:space="0" w:color="auto"/>
                  <w:bottom w:val="nil"/>
                  <w:right w:val="nil"/>
                </w:tcBorders>
                <w:vAlign w:val="center"/>
              </w:tcPr>
              <w:p w14:paraId="3A79E17A"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Enter name.</w:t>
                </w:r>
              </w:p>
            </w:tc>
          </w:sdtContent>
        </w:sdt>
        <w:sdt>
          <w:sdtPr>
            <w:rPr>
              <w:rFonts w:asciiTheme="minorHAnsi" w:hAnsiTheme="minorHAnsi" w:cstheme="minorHAnsi"/>
              <w:color w:val="808080"/>
              <w:sz w:val="22"/>
              <w:szCs w:val="22"/>
            </w:rPr>
            <w:id w:val="-1229912344"/>
            <w:placeholder>
              <w:docPart w:val="924072048754441699D99AD935C460B2"/>
            </w:placeholder>
            <w:text/>
          </w:sdtPr>
          <w:sdtEndPr/>
          <w:sdtContent>
            <w:tc>
              <w:tcPr>
                <w:tcW w:w="1000" w:type="pct"/>
                <w:tcBorders>
                  <w:top w:val="single" w:sz="4" w:space="0" w:color="auto"/>
                  <w:left w:val="nil"/>
                  <w:bottom w:val="nil"/>
                  <w:right w:val="nil"/>
                </w:tcBorders>
                <w:vAlign w:val="center"/>
              </w:tcPr>
              <w:p w14:paraId="70CBE3A7"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color w:val="808080"/>
                    <w:sz w:val="22"/>
                    <w:szCs w:val="22"/>
                  </w:rPr>
                </w:pPr>
                <w:r w:rsidRPr="001B78B1">
                  <w:rPr>
                    <w:rFonts w:asciiTheme="minorHAnsi" w:hAnsiTheme="minorHAnsi" w:cstheme="minorHAnsi"/>
                    <w:color w:val="808080"/>
                    <w:sz w:val="22"/>
                    <w:szCs w:val="22"/>
                  </w:rPr>
                  <w:t>Enter date of birth.</w:t>
                </w:r>
              </w:p>
            </w:tc>
          </w:sdtContent>
        </w:sdt>
        <w:sdt>
          <w:sdtPr>
            <w:rPr>
              <w:rFonts w:asciiTheme="minorHAnsi" w:hAnsiTheme="minorHAnsi" w:cstheme="minorHAnsi"/>
              <w:sz w:val="22"/>
              <w:szCs w:val="22"/>
            </w:rPr>
            <w:id w:val="83420187"/>
            <w:placeholder>
              <w:docPart w:val="B7B2D83DF1B2423EBD38414E30E60A25"/>
            </w:placeholder>
            <w:showingPlcHdr/>
          </w:sdtPr>
          <w:sdtEndPr/>
          <w:sdtContent>
            <w:tc>
              <w:tcPr>
                <w:tcW w:w="1071" w:type="pct"/>
                <w:gridSpan w:val="5"/>
                <w:tcBorders>
                  <w:top w:val="single" w:sz="4" w:space="0" w:color="auto"/>
                  <w:left w:val="nil"/>
                  <w:bottom w:val="nil"/>
                  <w:right w:val="single" w:sz="4" w:space="0" w:color="auto"/>
                </w:tcBorders>
                <w:vAlign w:val="center"/>
              </w:tcPr>
              <w:p w14:paraId="58E971CE"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Enter email.</w:t>
                </w:r>
              </w:p>
            </w:tc>
          </w:sdtContent>
        </w:sdt>
      </w:tr>
      <w:tr w:rsidR="001B78B1" w:rsidRPr="001B78B1" w14:paraId="40C979BB" w14:textId="77777777" w:rsidTr="001B78B1">
        <w:trPr>
          <w:cantSplit/>
          <w:trHeight w:val="560"/>
        </w:trPr>
        <w:tc>
          <w:tcPr>
            <w:tcW w:w="1286" w:type="pct"/>
            <w:gridSpan w:val="4"/>
            <w:vMerge/>
            <w:tcBorders>
              <w:left w:val="single" w:sz="4" w:space="0" w:color="auto"/>
              <w:right w:val="single" w:sz="4" w:space="0" w:color="auto"/>
            </w:tcBorders>
            <w:shd w:val="clear" w:color="auto" w:fill="E3DEF7" w:themeFill="accent3" w:themeFillTint="33"/>
            <w:vAlign w:val="center"/>
          </w:tcPr>
          <w:p w14:paraId="71342B4E"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tc>
        <w:sdt>
          <w:sdtPr>
            <w:rPr>
              <w:rFonts w:asciiTheme="minorHAnsi" w:hAnsiTheme="minorHAnsi" w:cstheme="minorHAnsi"/>
              <w:sz w:val="22"/>
              <w:szCs w:val="22"/>
            </w:rPr>
            <w:id w:val="-1614508805"/>
            <w:placeholder>
              <w:docPart w:val="17B6DC0C359442DC83859AFBA1C55E0D"/>
            </w:placeholder>
            <w:showingPlcHdr/>
            <w:text/>
          </w:sdtPr>
          <w:sdtEndPr/>
          <w:sdtContent>
            <w:tc>
              <w:tcPr>
                <w:tcW w:w="1643" w:type="pct"/>
                <w:gridSpan w:val="4"/>
                <w:tcBorders>
                  <w:top w:val="nil"/>
                  <w:left w:val="single" w:sz="4" w:space="0" w:color="auto"/>
                  <w:bottom w:val="single" w:sz="6" w:space="0" w:color="808080"/>
                  <w:right w:val="nil"/>
                </w:tcBorders>
                <w:vAlign w:val="center"/>
              </w:tcPr>
              <w:p w14:paraId="796E4C17"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Enter nominal position number.</w:t>
                </w:r>
              </w:p>
            </w:tc>
          </w:sdtContent>
        </w:sdt>
        <w:tc>
          <w:tcPr>
            <w:tcW w:w="1000" w:type="pct"/>
            <w:tcBorders>
              <w:top w:val="nil"/>
              <w:left w:val="nil"/>
              <w:bottom w:val="single" w:sz="6" w:space="0" w:color="808080"/>
              <w:right w:val="nil"/>
            </w:tcBorders>
            <w:vAlign w:val="center"/>
          </w:tcPr>
          <w:p w14:paraId="1769F8D5" w14:textId="77777777"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sz w:val="22"/>
                <w:szCs w:val="22"/>
              </w:rPr>
            </w:pPr>
            <w:sdt>
              <w:sdtPr>
                <w:rPr>
                  <w:rFonts w:asciiTheme="minorHAnsi" w:hAnsiTheme="minorHAnsi" w:cstheme="minorHAnsi"/>
                  <w:sz w:val="22"/>
                  <w:szCs w:val="22"/>
                </w:rPr>
                <w:tag w:val="fldSuperannuationScheme"/>
                <w:id w:val="1500696465"/>
                <w:placeholder>
                  <w:docPart w:val="657D8F559B5145248ED9239E294D8F16"/>
                </w:placeholder>
                <w:showingPlcHdr/>
                <w:comboBox>
                  <w:listItem w:displayText="(Please Select)" w:value="(Please Select)"/>
                  <w:listItem w:displayText="CSS/PSSdb" w:value="CSS/PSSdb"/>
                  <w:listItem w:displayText="PSSap" w:value="PSSap"/>
                  <w:listItem w:displayText="Choice of Fund" w:value="Choice of Fund"/>
                </w:comboBox>
              </w:sdtPr>
              <w:sdtEndPr/>
              <w:sdtContent>
                <w:r w:rsidR="00263541" w:rsidRPr="001B78B1">
                  <w:rPr>
                    <w:rFonts w:asciiTheme="minorHAnsi" w:hAnsiTheme="minorHAnsi" w:cstheme="minorHAnsi"/>
                    <w:color w:val="808080"/>
                    <w:sz w:val="22"/>
                    <w:szCs w:val="22"/>
                  </w:rPr>
                  <w:t>Select super scheme</w:t>
                </w:r>
              </w:sdtContent>
            </w:sdt>
          </w:p>
        </w:tc>
        <w:sdt>
          <w:sdtPr>
            <w:rPr>
              <w:rFonts w:asciiTheme="minorHAnsi" w:hAnsiTheme="minorHAnsi" w:cstheme="minorHAnsi"/>
              <w:sz w:val="22"/>
              <w:szCs w:val="22"/>
            </w:rPr>
            <w:id w:val="-177733378"/>
            <w:placeholder>
              <w:docPart w:val="F4749830872440F8B47999BD16D4B3EB"/>
            </w:placeholder>
            <w:showingPlcHdr/>
            <w:text/>
          </w:sdtPr>
          <w:sdtEndPr/>
          <w:sdtContent>
            <w:tc>
              <w:tcPr>
                <w:tcW w:w="1071" w:type="pct"/>
                <w:gridSpan w:val="5"/>
                <w:tcBorders>
                  <w:top w:val="nil"/>
                  <w:left w:val="nil"/>
                  <w:right w:val="single" w:sz="4" w:space="0" w:color="auto"/>
                </w:tcBorders>
                <w:vAlign w:val="center"/>
              </w:tcPr>
              <w:p w14:paraId="577BBB33"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Enter AGS number (if known).</w:t>
                </w:r>
              </w:p>
            </w:tc>
          </w:sdtContent>
        </w:sdt>
      </w:tr>
      <w:tr w:rsidR="001B78B1" w:rsidRPr="001B78B1" w14:paraId="21F73C77" w14:textId="77777777" w:rsidTr="001B78B1">
        <w:trPr>
          <w:cantSplit/>
          <w:trHeight w:val="136"/>
        </w:trPr>
        <w:tc>
          <w:tcPr>
            <w:tcW w:w="1286"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0C4FCB7C"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 xml:space="preserve">Contract details </w:t>
            </w:r>
          </w:p>
        </w:tc>
        <w:sdt>
          <w:sdtPr>
            <w:rPr>
              <w:rFonts w:asciiTheme="minorHAnsi" w:hAnsiTheme="minorHAnsi" w:cstheme="minorHAnsi"/>
              <w:sz w:val="22"/>
              <w:szCs w:val="22"/>
            </w:rPr>
            <w:id w:val="-591403832"/>
            <w:placeholder>
              <w:docPart w:val="D12A1C7155AE4875A95B99B2F9ABDFAC"/>
            </w:placeholder>
            <w:showingPlcHdr/>
            <w:dropDownList>
              <w:listItem w:value="Choose an item."/>
              <w:listItem w:displayText="Short-term contract" w:value="Short-term contract"/>
              <w:listItem w:displayText="Short-term contract extension" w:value="Short-term contract extension"/>
              <w:listItem w:displayText="Variation (change to SETs)" w:value="Variation (change to SETs)"/>
              <w:listItem w:displayText="Long-term conract" w:value="Long-term conract"/>
              <w:listItem w:displayText="Long-term contract extension" w:value="Long-term contract extension"/>
              <w:listItem w:displayText="Re-engagement" w:value="Re-engagement"/>
              <w:listItem w:displayText="Other (specify details in business reason)" w:value="Other (specify details in business reason)"/>
            </w:dropDownList>
          </w:sdtPr>
          <w:sdtEndPr/>
          <w:sdtContent>
            <w:tc>
              <w:tcPr>
                <w:tcW w:w="1643" w:type="pct"/>
                <w:gridSpan w:val="4"/>
                <w:tcBorders>
                  <w:top w:val="single" w:sz="6" w:space="0" w:color="808080"/>
                  <w:left w:val="single" w:sz="4" w:space="0" w:color="auto"/>
                  <w:bottom w:val="nil"/>
                  <w:right w:val="nil"/>
                </w:tcBorders>
                <w:vAlign w:val="center"/>
              </w:tcPr>
              <w:p w14:paraId="6C3E11A3"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Enter contract type.</w:t>
                </w:r>
              </w:p>
            </w:tc>
          </w:sdtContent>
        </w:sdt>
        <w:sdt>
          <w:sdtPr>
            <w:rPr>
              <w:rFonts w:asciiTheme="minorHAnsi" w:hAnsiTheme="minorHAnsi" w:cstheme="minorHAnsi"/>
              <w:sz w:val="22"/>
              <w:szCs w:val="22"/>
            </w:rPr>
            <w:id w:val="717861496"/>
            <w:placeholder>
              <w:docPart w:val="61CFE31159B840E5B81A4EF302481771"/>
            </w:placeholder>
            <w:showingPlcHdr/>
            <w:date>
              <w:dateFormat w:val="dd/MM/yyyy"/>
              <w:lid w:val="en-AU"/>
              <w:storeMappedDataAs w:val="dateTime"/>
              <w:calendar w:val="gregorian"/>
            </w:date>
          </w:sdtPr>
          <w:sdtEndPr/>
          <w:sdtContent>
            <w:tc>
              <w:tcPr>
                <w:tcW w:w="1000" w:type="pct"/>
                <w:tcBorders>
                  <w:top w:val="single" w:sz="6" w:space="0" w:color="808080"/>
                  <w:left w:val="nil"/>
                  <w:bottom w:val="nil"/>
                  <w:right w:val="nil"/>
                </w:tcBorders>
                <w:vAlign w:val="center"/>
              </w:tcPr>
              <w:p w14:paraId="24377FE5"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Enter start date.</w:t>
                </w:r>
              </w:p>
            </w:tc>
          </w:sdtContent>
        </w:sdt>
        <w:sdt>
          <w:sdtPr>
            <w:rPr>
              <w:rFonts w:asciiTheme="minorHAnsi" w:hAnsiTheme="minorHAnsi" w:cstheme="minorHAnsi"/>
              <w:sz w:val="22"/>
              <w:szCs w:val="22"/>
            </w:rPr>
            <w:id w:val="1443652919"/>
            <w:placeholder>
              <w:docPart w:val="DEAFF9E57A5446C5817CE8EA0AF9BC8F"/>
            </w:placeholder>
            <w:showingPlcHdr/>
            <w:date>
              <w:dateFormat w:val="dd/MM/yyyy"/>
              <w:lid w:val="en-AU"/>
              <w:storeMappedDataAs w:val="dateTime"/>
              <w:calendar w:val="gregorian"/>
            </w:date>
          </w:sdtPr>
          <w:sdtEndPr/>
          <w:sdtContent>
            <w:tc>
              <w:tcPr>
                <w:tcW w:w="1071" w:type="pct"/>
                <w:gridSpan w:val="5"/>
                <w:tcBorders>
                  <w:top w:val="single" w:sz="4" w:space="0" w:color="auto"/>
                  <w:left w:val="nil"/>
                  <w:bottom w:val="nil"/>
                  <w:right w:val="single" w:sz="4" w:space="0" w:color="auto"/>
                </w:tcBorders>
                <w:vAlign w:val="center"/>
              </w:tcPr>
              <w:p w14:paraId="00323A67"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Enter end date.</w:t>
                </w:r>
              </w:p>
            </w:tc>
          </w:sdtContent>
        </w:sdt>
      </w:tr>
      <w:tr w:rsidR="00263541" w:rsidRPr="001B78B1" w14:paraId="2AD30402" w14:textId="77777777" w:rsidTr="001B78B1">
        <w:trPr>
          <w:cantSplit/>
          <w:trHeight w:val="560"/>
        </w:trPr>
        <w:tc>
          <w:tcPr>
            <w:tcW w:w="1286" w:type="pct"/>
            <w:gridSpan w:val="4"/>
            <w:vMerge/>
            <w:tcBorders>
              <w:left w:val="single" w:sz="4" w:space="0" w:color="auto"/>
              <w:right w:val="single" w:sz="4" w:space="0" w:color="auto"/>
            </w:tcBorders>
            <w:shd w:val="clear" w:color="auto" w:fill="E3DEF7" w:themeFill="accent3" w:themeFillTint="33"/>
            <w:vAlign w:val="center"/>
          </w:tcPr>
          <w:p w14:paraId="24D759CE"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tc>
        <w:sdt>
          <w:sdtPr>
            <w:rPr>
              <w:rFonts w:asciiTheme="minorHAnsi" w:hAnsiTheme="minorHAnsi" w:cstheme="minorHAnsi"/>
              <w:sz w:val="22"/>
              <w:szCs w:val="22"/>
            </w:rPr>
            <w:id w:val="1186875218"/>
            <w:placeholder>
              <w:docPart w:val="AD16DBC955B7428884513449E01F1776"/>
            </w:placeholder>
            <w:showingPlcHdr/>
            <w:dropDownList>
              <w:listItem w:value="Choose an item."/>
              <w:listItem w:displayText="Full-time (36:45 hours per week)" w:value="Full-time (36:45 hours per week)"/>
              <w:listItem w:displayText="Part-time" w:value="Part-time"/>
            </w:dropDownList>
          </w:sdtPr>
          <w:sdtEndPr/>
          <w:sdtContent>
            <w:tc>
              <w:tcPr>
                <w:tcW w:w="1643" w:type="pct"/>
                <w:gridSpan w:val="4"/>
                <w:tcBorders>
                  <w:top w:val="nil"/>
                  <w:left w:val="single" w:sz="4" w:space="0" w:color="auto"/>
                  <w:bottom w:val="single" w:sz="4" w:space="0" w:color="auto"/>
                  <w:right w:val="nil"/>
                </w:tcBorders>
                <w:vAlign w:val="center"/>
              </w:tcPr>
              <w:p w14:paraId="749CFB04"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Select FT/PT.</w:t>
                </w:r>
              </w:p>
            </w:tc>
          </w:sdtContent>
        </w:sdt>
        <w:sdt>
          <w:sdtPr>
            <w:rPr>
              <w:rFonts w:asciiTheme="minorHAnsi" w:hAnsiTheme="minorHAnsi" w:cstheme="minorHAnsi"/>
              <w:sz w:val="22"/>
              <w:szCs w:val="22"/>
            </w:rPr>
            <w:id w:val="899401212"/>
            <w:placeholder>
              <w:docPart w:val="8B80AD2F10004C0592535EF3566B0CB5"/>
            </w:placeholder>
            <w:showingPlcHdr/>
            <w:text/>
          </w:sdtPr>
          <w:sdtEndPr/>
          <w:sdtContent>
            <w:tc>
              <w:tcPr>
                <w:tcW w:w="2071" w:type="pct"/>
                <w:gridSpan w:val="6"/>
                <w:tcBorders>
                  <w:top w:val="nil"/>
                  <w:left w:val="nil"/>
                  <w:bottom w:val="single" w:sz="4" w:space="0" w:color="auto"/>
                  <w:right w:val="single" w:sz="4" w:space="0" w:color="auto"/>
                </w:tcBorders>
                <w:vAlign w:val="center"/>
              </w:tcPr>
              <w:p w14:paraId="4556B7B9"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If PT, enter hours per week.</w:t>
                </w:r>
              </w:p>
            </w:tc>
          </w:sdtContent>
        </w:sdt>
      </w:tr>
      <w:tr w:rsidR="00263541" w:rsidRPr="001B78B1" w14:paraId="7937E6BC" w14:textId="77777777" w:rsidTr="001B78B1">
        <w:trPr>
          <w:cantSplit/>
          <w:trHeight w:val="462"/>
        </w:trPr>
        <w:tc>
          <w:tcPr>
            <w:tcW w:w="1286"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7C4D855C"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If request is for a short-term backfill or extension to backfill, provide details of normal occupant’s whereabouts.</w:t>
            </w:r>
          </w:p>
        </w:tc>
        <w:sdt>
          <w:sdtPr>
            <w:rPr>
              <w:rFonts w:asciiTheme="minorHAnsi" w:hAnsiTheme="minorHAnsi" w:cstheme="minorHAnsi"/>
              <w:sz w:val="22"/>
              <w:szCs w:val="22"/>
            </w:rPr>
            <w:id w:val="-1492242474"/>
            <w:placeholder>
              <w:docPart w:val="749003ABB281454BAE96A2A9CF97C8A6"/>
            </w:placeholder>
            <w:showingPlcHdr/>
            <w:dropDownList>
              <w:listItem w:value="Choose an item."/>
              <w:listItem w:displayText="No SES member has a contract in this posiiton" w:value="No SES member has a contract in this posiiton"/>
              <w:listItem w:displayText="Long-term or short-term SES member on leave" w:value="Long-term or short-term SES member on leave"/>
              <w:listItem w:displayText="Long-term or short-term SES member backfilling another position" w:value="Long-term or short-term SES member backfilling another position"/>
              <w:listItem w:displayText="Combination of backfilling another position and leave" w:value="Combination of backfilling another position and leave"/>
            </w:dropDownList>
          </w:sdtPr>
          <w:sdtEndPr/>
          <w:sdtContent>
            <w:tc>
              <w:tcPr>
                <w:tcW w:w="3714" w:type="pct"/>
                <w:gridSpan w:val="10"/>
                <w:tcBorders>
                  <w:top w:val="single" w:sz="4" w:space="0" w:color="auto"/>
                  <w:left w:val="single" w:sz="4" w:space="0" w:color="auto"/>
                  <w:bottom w:val="nil"/>
                  <w:right w:val="single" w:sz="4" w:space="0" w:color="auto"/>
                </w:tcBorders>
                <w:vAlign w:val="center"/>
              </w:tcPr>
              <w:p w14:paraId="450202F2"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Select position occupant status</w:t>
                </w:r>
                <w:r w:rsidRPr="001B78B1">
                  <w:rPr>
                    <w:rFonts w:asciiTheme="minorHAnsi" w:hAnsiTheme="minorHAnsi" w:cstheme="minorHAnsi"/>
                    <w:color w:val="808080"/>
                    <w:sz w:val="20"/>
                  </w:rPr>
                  <w:t>.</w:t>
                </w:r>
              </w:p>
            </w:tc>
          </w:sdtContent>
        </w:sdt>
      </w:tr>
      <w:tr w:rsidR="00263541" w:rsidRPr="001B78B1" w14:paraId="09920FB8" w14:textId="77777777" w:rsidTr="001B78B1">
        <w:trPr>
          <w:cantSplit/>
          <w:trHeight w:val="462"/>
        </w:trPr>
        <w:tc>
          <w:tcPr>
            <w:tcW w:w="1286" w:type="pct"/>
            <w:gridSpan w:val="4"/>
            <w:vMerge/>
            <w:tcBorders>
              <w:left w:val="single" w:sz="4" w:space="0" w:color="auto"/>
              <w:bottom w:val="single" w:sz="4" w:space="0" w:color="auto"/>
              <w:right w:val="single" w:sz="4" w:space="0" w:color="auto"/>
            </w:tcBorders>
            <w:shd w:val="clear" w:color="auto" w:fill="E3DEF7" w:themeFill="accent3" w:themeFillTint="33"/>
            <w:vAlign w:val="center"/>
          </w:tcPr>
          <w:p w14:paraId="709BBEEB"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tc>
        <w:tc>
          <w:tcPr>
            <w:tcW w:w="1643" w:type="pct"/>
            <w:gridSpan w:val="4"/>
            <w:tcBorders>
              <w:top w:val="nil"/>
              <w:left w:val="single" w:sz="4" w:space="0" w:color="auto"/>
              <w:bottom w:val="single" w:sz="4" w:space="0" w:color="auto"/>
              <w:right w:val="nil"/>
            </w:tcBorders>
            <w:vAlign w:val="center"/>
          </w:tcPr>
          <w:p w14:paraId="21F82AB2"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If normal occupant is backfilling another position, specify.</w:t>
            </w:r>
          </w:p>
        </w:tc>
        <w:sdt>
          <w:sdtPr>
            <w:rPr>
              <w:rFonts w:asciiTheme="minorHAnsi" w:hAnsiTheme="minorHAnsi" w:cstheme="minorHAnsi"/>
              <w:sz w:val="22"/>
              <w:szCs w:val="22"/>
            </w:rPr>
            <w:id w:val="-297305218"/>
            <w:placeholder>
              <w:docPart w:val="CE162E68600F4BCBBA0519C65F35EC73"/>
            </w:placeholder>
            <w:showingPlcHdr/>
            <w:text/>
          </w:sdtPr>
          <w:sdtEndPr/>
          <w:sdtContent>
            <w:tc>
              <w:tcPr>
                <w:tcW w:w="2071" w:type="pct"/>
                <w:gridSpan w:val="6"/>
                <w:tcBorders>
                  <w:top w:val="nil"/>
                  <w:left w:val="nil"/>
                  <w:bottom w:val="single" w:sz="4" w:space="0" w:color="auto"/>
                  <w:right w:val="single" w:sz="4" w:space="0" w:color="auto"/>
                </w:tcBorders>
                <w:vAlign w:val="center"/>
              </w:tcPr>
              <w:p w14:paraId="488AA2BD"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Enter position title and E-number.</w:t>
                </w:r>
              </w:p>
            </w:tc>
          </w:sdtContent>
        </w:sdt>
      </w:tr>
      <w:tr w:rsidR="00263541" w:rsidRPr="001B78B1" w14:paraId="707097A8" w14:textId="77777777" w:rsidTr="001B78B1">
        <w:trPr>
          <w:cantSplit/>
          <w:trHeight w:val="136"/>
        </w:trPr>
        <w:tc>
          <w:tcPr>
            <w:tcW w:w="1286"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4371BE44"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Merit process undertaken</w:t>
            </w:r>
          </w:p>
          <w:p w14:paraId="7D9D07EC"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 xml:space="preserve">(select applicable </w:t>
            </w:r>
            <w:r w:rsidRPr="001B78B1">
              <w:rPr>
                <w:rFonts w:asciiTheme="minorHAnsi" w:hAnsiTheme="minorHAnsi" w:cstheme="minorHAnsi"/>
                <w:sz w:val="20"/>
              </w:rPr>
              <w:t>and attached recruitment documents</w:t>
            </w:r>
            <w:r w:rsidRPr="001B78B1">
              <w:rPr>
                <w:rFonts w:asciiTheme="minorHAnsi" w:hAnsiTheme="minorHAnsi" w:cstheme="minorHAnsi"/>
                <w:sz w:val="22"/>
                <w:szCs w:val="22"/>
              </w:rPr>
              <w:t>)</w:t>
            </w:r>
          </w:p>
        </w:tc>
        <w:tc>
          <w:tcPr>
            <w:tcW w:w="3714" w:type="pct"/>
            <w:gridSpan w:val="10"/>
            <w:tcBorders>
              <w:top w:val="single" w:sz="4" w:space="0" w:color="auto"/>
              <w:left w:val="single" w:sz="4" w:space="0" w:color="auto"/>
              <w:bottom w:val="nil"/>
              <w:right w:val="single" w:sz="4" w:space="0" w:color="auto"/>
            </w:tcBorders>
            <w:vAlign w:val="center"/>
          </w:tcPr>
          <w:p w14:paraId="0C45E50B"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rPr>
              <w:fldChar w:fldCharType="begin">
                <w:ffData>
                  <w:name w:val="Check4"/>
                  <w:enabled/>
                  <w:calcOnExit w:val="0"/>
                  <w:checkBox>
                    <w:sizeAuto/>
                    <w:default w:val="0"/>
                  </w:checkBox>
                </w:ffData>
              </w:fldChar>
            </w:r>
            <w:r w:rsidRPr="001B78B1">
              <w:rPr>
                <w:rFonts w:asciiTheme="minorHAnsi" w:hAnsiTheme="minorHAnsi" w:cstheme="minorHAnsi"/>
                <w:sz w:val="22"/>
              </w:rPr>
              <w:instrText xml:space="preserve"> FORMCHECKBOX </w:instrText>
            </w:r>
            <w:r w:rsidRPr="001B78B1">
              <w:rPr>
                <w:rFonts w:asciiTheme="minorHAnsi" w:hAnsiTheme="minorHAnsi" w:cstheme="minorHAnsi"/>
                <w:sz w:val="22"/>
              </w:rPr>
            </w:r>
            <w:r w:rsidRPr="001B78B1">
              <w:rPr>
                <w:rFonts w:asciiTheme="minorHAnsi" w:hAnsiTheme="minorHAnsi" w:cstheme="minorHAnsi"/>
                <w:sz w:val="22"/>
              </w:rPr>
              <w:fldChar w:fldCharType="separate"/>
            </w:r>
            <w:r w:rsidRPr="001B78B1">
              <w:rPr>
                <w:rFonts w:asciiTheme="minorHAnsi" w:hAnsiTheme="minorHAnsi" w:cstheme="minorHAnsi"/>
                <w:sz w:val="22"/>
              </w:rPr>
              <w:fldChar w:fldCharType="end"/>
            </w:r>
            <w:r w:rsidRPr="001B78B1">
              <w:rPr>
                <w:rFonts w:asciiTheme="minorHAnsi" w:hAnsiTheme="minorHAnsi" w:cstheme="minorHAnsi"/>
                <w:sz w:val="22"/>
              </w:rPr>
              <w:t xml:space="preserve"> </w:t>
            </w:r>
            <w:r w:rsidRPr="001B78B1">
              <w:rPr>
                <w:rFonts w:asciiTheme="minorHAnsi" w:hAnsiTheme="minorHAnsi" w:cstheme="minorHAnsi"/>
                <w:sz w:val="22"/>
                <w:szCs w:val="22"/>
              </w:rPr>
              <w:t xml:space="preserve">Prescribed selection process (open externally) </w:t>
            </w:r>
          </w:p>
        </w:tc>
      </w:tr>
      <w:tr w:rsidR="00263541" w:rsidRPr="001B78B1" w14:paraId="06C65B65" w14:textId="77777777" w:rsidTr="001B78B1">
        <w:trPr>
          <w:cantSplit/>
          <w:trHeight w:val="187"/>
        </w:trPr>
        <w:tc>
          <w:tcPr>
            <w:tcW w:w="1286" w:type="pct"/>
            <w:gridSpan w:val="4"/>
            <w:vMerge/>
            <w:tcBorders>
              <w:left w:val="single" w:sz="4" w:space="0" w:color="auto"/>
              <w:right w:val="single" w:sz="4" w:space="0" w:color="auto"/>
            </w:tcBorders>
            <w:shd w:val="clear" w:color="auto" w:fill="E3DEF7" w:themeFill="accent3" w:themeFillTint="33"/>
            <w:vAlign w:val="center"/>
          </w:tcPr>
          <w:p w14:paraId="2A76FEDF"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tc>
        <w:tc>
          <w:tcPr>
            <w:tcW w:w="3714" w:type="pct"/>
            <w:gridSpan w:val="10"/>
            <w:tcBorders>
              <w:top w:val="nil"/>
              <w:left w:val="single" w:sz="4" w:space="0" w:color="auto"/>
              <w:bottom w:val="nil"/>
              <w:right w:val="single" w:sz="4" w:space="0" w:color="auto"/>
            </w:tcBorders>
            <w:vAlign w:val="center"/>
          </w:tcPr>
          <w:p w14:paraId="321C67C9"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rPr>
              <w:fldChar w:fldCharType="begin">
                <w:ffData>
                  <w:name w:val="Check4"/>
                  <w:enabled/>
                  <w:calcOnExit w:val="0"/>
                  <w:checkBox>
                    <w:sizeAuto/>
                    <w:default w:val="0"/>
                  </w:checkBox>
                </w:ffData>
              </w:fldChar>
            </w:r>
            <w:r w:rsidRPr="001B78B1">
              <w:rPr>
                <w:rFonts w:asciiTheme="minorHAnsi" w:hAnsiTheme="minorHAnsi" w:cstheme="minorHAnsi"/>
                <w:sz w:val="22"/>
              </w:rPr>
              <w:instrText xml:space="preserve"> FORMCHECKBOX </w:instrText>
            </w:r>
            <w:r w:rsidRPr="001B78B1">
              <w:rPr>
                <w:rFonts w:asciiTheme="minorHAnsi" w:hAnsiTheme="minorHAnsi" w:cstheme="minorHAnsi"/>
                <w:sz w:val="22"/>
              </w:rPr>
            </w:r>
            <w:r w:rsidRPr="001B78B1">
              <w:rPr>
                <w:rFonts w:asciiTheme="minorHAnsi" w:hAnsiTheme="minorHAnsi" w:cstheme="minorHAnsi"/>
                <w:sz w:val="22"/>
              </w:rPr>
              <w:fldChar w:fldCharType="separate"/>
            </w:r>
            <w:r w:rsidRPr="001B78B1">
              <w:rPr>
                <w:rFonts w:asciiTheme="minorHAnsi" w:hAnsiTheme="minorHAnsi" w:cstheme="minorHAnsi"/>
                <w:sz w:val="22"/>
              </w:rPr>
              <w:fldChar w:fldCharType="end"/>
            </w:r>
            <w:r w:rsidRPr="001B78B1">
              <w:rPr>
                <w:rFonts w:asciiTheme="minorHAnsi" w:hAnsiTheme="minorHAnsi" w:cstheme="minorHAnsi"/>
                <w:sz w:val="22"/>
              </w:rPr>
              <w:t xml:space="preserve"> </w:t>
            </w:r>
            <w:r w:rsidRPr="001B78B1">
              <w:rPr>
                <w:rFonts w:asciiTheme="minorHAnsi" w:hAnsiTheme="minorHAnsi" w:cstheme="minorHAnsi"/>
                <w:sz w:val="22"/>
                <w:szCs w:val="22"/>
              </w:rPr>
              <w:t>Expression of interest (open ACTPS-wide)</w:t>
            </w:r>
          </w:p>
        </w:tc>
      </w:tr>
      <w:tr w:rsidR="00263541" w:rsidRPr="001B78B1" w14:paraId="1FB5A7FD" w14:textId="77777777" w:rsidTr="001B78B1">
        <w:trPr>
          <w:cantSplit/>
          <w:trHeight w:val="185"/>
        </w:trPr>
        <w:tc>
          <w:tcPr>
            <w:tcW w:w="1286" w:type="pct"/>
            <w:gridSpan w:val="4"/>
            <w:vMerge/>
            <w:tcBorders>
              <w:left w:val="single" w:sz="4" w:space="0" w:color="auto"/>
              <w:right w:val="single" w:sz="4" w:space="0" w:color="auto"/>
            </w:tcBorders>
            <w:shd w:val="clear" w:color="auto" w:fill="E3DEF7" w:themeFill="accent3" w:themeFillTint="33"/>
            <w:vAlign w:val="center"/>
          </w:tcPr>
          <w:p w14:paraId="02ACEF36"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tc>
        <w:tc>
          <w:tcPr>
            <w:tcW w:w="3714" w:type="pct"/>
            <w:gridSpan w:val="10"/>
            <w:tcBorders>
              <w:top w:val="nil"/>
              <w:left w:val="single" w:sz="4" w:space="0" w:color="auto"/>
              <w:bottom w:val="dashed" w:sz="4" w:space="0" w:color="auto"/>
              <w:right w:val="single" w:sz="4" w:space="0" w:color="auto"/>
            </w:tcBorders>
            <w:vAlign w:val="center"/>
          </w:tcPr>
          <w:p w14:paraId="3F61A2F7"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rPr>
              <w:fldChar w:fldCharType="begin">
                <w:ffData>
                  <w:name w:val="Check4"/>
                  <w:enabled/>
                  <w:calcOnExit w:val="0"/>
                  <w:checkBox>
                    <w:sizeAuto/>
                    <w:default w:val="0"/>
                  </w:checkBox>
                </w:ffData>
              </w:fldChar>
            </w:r>
            <w:r w:rsidRPr="001B78B1">
              <w:rPr>
                <w:rFonts w:asciiTheme="minorHAnsi" w:hAnsiTheme="minorHAnsi" w:cstheme="minorHAnsi"/>
                <w:sz w:val="22"/>
              </w:rPr>
              <w:instrText xml:space="preserve"> FORMCHECKBOX </w:instrText>
            </w:r>
            <w:r w:rsidRPr="001B78B1">
              <w:rPr>
                <w:rFonts w:asciiTheme="minorHAnsi" w:hAnsiTheme="minorHAnsi" w:cstheme="minorHAnsi"/>
                <w:sz w:val="22"/>
              </w:rPr>
            </w:r>
            <w:r w:rsidRPr="001B78B1">
              <w:rPr>
                <w:rFonts w:asciiTheme="minorHAnsi" w:hAnsiTheme="minorHAnsi" w:cstheme="minorHAnsi"/>
                <w:sz w:val="22"/>
              </w:rPr>
              <w:fldChar w:fldCharType="separate"/>
            </w:r>
            <w:r w:rsidRPr="001B78B1">
              <w:rPr>
                <w:rFonts w:asciiTheme="minorHAnsi" w:hAnsiTheme="minorHAnsi" w:cstheme="minorHAnsi"/>
                <w:sz w:val="22"/>
              </w:rPr>
              <w:fldChar w:fldCharType="end"/>
            </w:r>
            <w:r w:rsidRPr="001B78B1">
              <w:rPr>
                <w:rFonts w:asciiTheme="minorHAnsi" w:hAnsiTheme="minorHAnsi" w:cstheme="minorHAnsi"/>
                <w:sz w:val="22"/>
              </w:rPr>
              <w:t xml:space="preserve"> </w:t>
            </w:r>
            <w:r w:rsidRPr="001B78B1">
              <w:rPr>
                <w:rFonts w:asciiTheme="minorHAnsi" w:hAnsiTheme="minorHAnsi" w:cstheme="minorHAnsi"/>
                <w:sz w:val="22"/>
                <w:szCs w:val="22"/>
              </w:rPr>
              <w:t>Expression of interest (limited within directorate)</w:t>
            </w:r>
          </w:p>
        </w:tc>
      </w:tr>
      <w:tr w:rsidR="00263541" w:rsidRPr="001B78B1" w14:paraId="1DA01C65" w14:textId="77777777" w:rsidTr="001B78B1">
        <w:trPr>
          <w:cantSplit/>
          <w:trHeight w:val="185"/>
        </w:trPr>
        <w:tc>
          <w:tcPr>
            <w:tcW w:w="1286" w:type="pct"/>
            <w:gridSpan w:val="4"/>
            <w:vMerge/>
            <w:tcBorders>
              <w:left w:val="single" w:sz="4" w:space="0" w:color="auto"/>
              <w:right w:val="single" w:sz="4" w:space="0" w:color="auto"/>
            </w:tcBorders>
            <w:shd w:val="clear" w:color="auto" w:fill="E3DEF7" w:themeFill="accent3" w:themeFillTint="33"/>
            <w:vAlign w:val="center"/>
          </w:tcPr>
          <w:p w14:paraId="16FA5F9E"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tc>
        <w:tc>
          <w:tcPr>
            <w:tcW w:w="1643" w:type="pct"/>
            <w:gridSpan w:val="4"/>
            <w:tcBorders>
              <w:top w:val="dashed" w:sz="4" w:space="0" w:color="auto"/>
              <w:left w:val="single" w:sz="4" w:space="0" w:color="auto"/>
              <w:bottom w:val="dashed" w:sz="4" w:space="0" w:color="auto"/>
              <w:right w:val="nil"/>
            </w:tcBorders>
            <w:vAlign w:val="center"/>
          </w:tcPr>
          <w:p w14:paraId="1E32E78C"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rPr>
              <w:fldChar w:fldCharType="begin">
                <w:ffData>
                  <w:name w:val="Check4"/>
                  <w:enabled/>
                  <w:calcOnExit w:val="0"/>
                  <w:checkBox>
                    <w:sizeAuto/>
                    <w:default w:val="0"/>
                  </w:checkBox>
                </w:ffData>
              </w:fldChar>
            </w:r>
            <w:r w:rsidRPr="001B78B1">
              <w:rPr>
                <w:rFonts w:asciiTheme="minorHAnsi" w:hAnsiTheme="minorHAnsi" w:cstheme="minorHAnsi"/>
                <w:sz w:val="22"/>
              </w:rPr>
              <w:instrText xml:space="preserve"> FORMCHECKBOX </w:instrText>
            </w:r>
            <w:r w:rsidRPr="001B78B1">
              <w:rPr>
                <w:rFonts w:asciiTheme="minorHAnsi" w:hAnsiTheme="minorHAnsi" w:cstheme="minorHAnsi"/>
                <w:sz w:val="22"/>
              </w:rPr>
            </w:r>
            <w:r w:rsidRPr="001B78B1">
              <w:rPr>
                <w:rFonts w:asciiTheme="minorHAnsi" w:hAnsiTheme="minorHAnsi" w:cstheme="minorHAnsi"/>
                <w:sz w:val="22"/>
              </w:rPr>
              <w:fldChar w:fldCharType="separate"/>
            </w:r>
            <w:r w:rsidRPr="001B78B1">
              <w:rPr>
                <w:rFonts w:asciiTheme="minorHAnsi" w:hAnsiTheme="minorHAnsi" w:cstheme="minorHAnsi"/>
                <w:sz w:val="22"/>
              </w:rPr>
              <w:fldChar w:fldCharType="end"/>
            </w:r>
            <w:r w:rsidRPr="001B78B1">
              <w:rPr>
                <w:rFonts w:asciiTheme="minorHAnsi" w:hAnsiTheme="minorHAnsi" w:cstheme="minorHAnsi"/>
                <w:sz w:val="22"/>
              </w:rPr>
              <w:t xml:space="preserve"> </w:t>
            </w:r>
            <w:r w:rsidRPr="001B78B1">
              <w:rPr>
                <w:rFonts w:asciiTheme="minorHAnsi" w:hAnsiTheme="minorHAnsi" w:cstheme="minorHAnsi"/>
                <w:sz w:val="22"/>
                <w:szCs w:val="22"/>
              </w:rPr>
              <w:t>Relying on an earlier merit process</w:t>
            </w:r>
          </w:p>
        </w:tc>
        <w:sdt>
          <w:sdtPr>
            <w:rPr>
              <w:rFonts w:asciiTheme="minorHAnsi" w:hAnsiTheme="minorHAnsi" w:cstheme="minorHAnsi"/>
              <w:sz w:val="22"/>
              <w:szCs w:val="22"/>
            </w:rPr>
            <w:id w:val="-139812351"/>
            <w:placeholder>
              <w:docPart w:val="91F9654F6F0544F9B47E8D1CF08D2F76"/>
            </w:placeholder>
            <w:showingPlcHdr/>
            <w:text/>
          </w:sdtPr>
          <w:sdtEndPr/>
          <w:sdtContent>
            <w:tc>
              <w:tcPr>
                <w:tcW w:w="2071" w:type="pct"/>
                <w:gridSpan w:val="6"/>
                <w:tcBorders>
                  <w:top w:val="dashed" w:sz="4" w:space="0" w:color="auto"/>
                  <w:left w:val="nil"/>
                  <w:bottom w:val="dashed" w:sz="4" w:space="0" w:color="auto"/>
                  <w:right w:val="single" w:sz="4" w:space="0" w:color="auto"/>
                </w:tcBorders>
                <w:vAlign w:val="center"/>
              </w:tcPr>
              <w:p w14:paraId="21E9B3B6"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Enter reason for not running new merit process.</w:t>
                </w:r>
              </w:p>
            </w:tc>
          </w:sdtContent>
        </w:sdt>
      </w:tr>
      <w:tr w:rsidR="00263541" w:rsidRPr="001B78B1" w14:paraId="6A4A10C3" w14:textId="77777777" w:rsidTr="001B78B1">
        <w:trPr>
          <w:cantSplit/>
          <w:trHeight w:val="185"/>
        </w:trPr>
        <w:tc>
          <w:tcPr>
            <w:tcW w:w="1286" w:type="pct"/>
            <w:gridSpan w:val="4"/>
            <w:vMerge/>
            <w:tcBorders>
              <w:top w:val="nil"/>
              <w:left w:val="single" w:sz="4" w:space="0" w:color="auto"/>
              <w:right w:val="single" w:sz="4" w:space="0" w:color="auto"/>
            </w:tcBorders>
            <w:shd w:val="clear" w:color="auto" w:fill="E3DEF7" w:themeFill="accent3" w:themeFillTint="33"/>
            <w:vAlign w:val="center"/>
          </w:tcPr>
          <w:p w14:paraId="226E08EA"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tc>
        <w:tc>
          <w:tcPr>
            <w:tcW w:w="1643" w:type="pct"/>
            <w:gridSpan w:val="4"/>
            <w:tcBorders>
              <w:top w:val="dashed" w:sz="4" w:space="0" w:color="auto"/>
              <w:left w:val="single" w:sz="4" w:space="0" w:color="auto"/>
              <w:bottom w:val="single" w:sz="6" w:space="0" w:color="808080"/>
              <w:right w:val="nil"/>
            </w:tcBorders>
            <w:vAlign w:val="center"/>
          </w:tcPr>
          <w:p w14:paraId="7258B1A7"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rPr>
              <w:fldChar w:fldCharType="begin">
                <w:ffData>
                  <w:name w:val="Check4"/>
                  <w:enabled/>
                  <w:calcOnExit w:val="0"/>
                  <w:checkBox>
                    <w:sizeAuto/>
                    <w:default w:val="0"/>
                  </w:checkBox>
                </w:ffData>
              </w:fldChar>
            </w:r>
            <w:r w:rsidRPr="001B78B1">
              <w:rPr>
                <w:rFonts w:asciiTheme="minorHAnsi" w:hAnsiTheme="minorHAnsi" w:cstheme="minorHAnsi"/>
                <w:sz w:val="22"/>
              </w:rPr>
              <w:instrText xml:space="preserve"> FORMCHECKBOX </w:instrText>
            </w:r>
            <w:r w:rsidRPr="001B78B1">
              <w:rPr>
                <w:rFonts w:asciiTheme="minorHAnsi" w:hAnsiTheme="minorHAnsi" w:cstheme="minorHAnsi"/>
                <w:sz w:val="22"/>
              </w:rPr>
            </w:r>
            <w:r w:rsidRPr="001B78B1">
              <w:rPr>
                <w:rFonts w:asciiTheme="minorHAnsi" w:hAnsiTheme="minorHAnsi" w:cstheme="minorHAnsi"/>
                <w:sz w:val="22"/>
              </w:rPr>
              <w:fldChar w:fldCharType="separate"/>
            </w:r>
            <w:r w:rsidRPr="001B78B1">
              <w:rPr>
                <w:rFonts w:asciiTheme="minorHAnsi" w:hAnsiTheme="minorHAnsi" w:cstheme="minorHAnsi"/>
                <w:sz w:val="22"/>
              </w:rPr>
              <w:fldChar w:fldCharType="end"/>
            </w:r>
            <w:r w:rsidRPr="001B78B1">
              <w:rPr>
                <w:rFonts w:asciiTheme="minorHAnsi" w:hAnsiTheme="minorHAnsi" w:cstheme="minorHAnsi"/>
                <w:sz w:val="22"/>
              </w:rPr>
              <w:t xml:space="preserve"> </w:t>
            </w:r>
            <w:r w:rsidRPr="001B78B1">
              <w:rPr>
                <w:rFonts w:asciiTheme="minorHAnsi" w:hAnsiTheme="minorHAnsi" w:cstheme="minorHAnsi"/>
                <w:sz w:val="22"/>
                <w:szCs w:val="22"/>
              </w:rPr>
              <w:t>No merit process</w:t>
            </w:r>
          </w:p>
        </w:tc>
        <w:sdt>
          <w:sdtPr>
            <w:rPr>
              <w:rFonts w:asciiTheme="minorHAnsi" w:hAnsiTheme="minorHAnsi" w:cstheme="minorHAnsi"/>
              <w:sz w:val="22"/>
              <w:szCs w:val="22"/>
            </w:rPr>
            <w:id w:val="-360513350"/>
            <w:placeholder>
              <w:docPart w:val="B92D851802CA431AB267BD519C3A1F84"/>
            </w:placeholder>
            <w:showingPlcHdr/>
            <w:text/>
          </w:sdtPr>
          <w:sdtEndPr/>
          <w:sdtContent>
            <w:tc>
              <w:tcPr>
                <w:tcW w:w="2071" w:type="pct"/>
                <w:gridSpan w:val="6"/>
                <w:tcBorders>
                  <w:top w:val="dashed" w:sz="4" w:space="0" w:color="auto"/>
                  <w:left w:val="nil"/>
                  <w:bottom w:val="single" w:sz="6" w:space="0" w:color="808080"/>
                  <w:right w:val="single" w:sz="4" w:space="0" w:color="auto"/>
                </w:tcBorders>
                <w:vAlign w:val="center"/>
              </w:tcPr>
              <w:p w14:paraId="4FA439CB"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Enter reason for not running new merit process.</w:t>
                </w:r>
              </w:p>
            </w:tc>
          </w:sdtContent>
        </w:sdt>
      </w:tr>
      <w:tr w:rsidR="00263541" w:rsidRPr="001B78B1" w14:paraId="02454263" w14:textId="77777777" w:rsidTr="001B78B1">
        <w:trPr>
          <w:cantSplit/>
          <w:trHeight w:val="136"/>
        </w:trPr>
        <w:tc>
          <w:tcPr>
            <w:tcW w:w="1286" w:type="pct"/>
            <w:gridSpan w:val="4"/>
            <w:vMerge w:val="restart"/>
            <w:tcBorders>
              <w:top w:val="single" w:sz="4" w:space="0" w:color="auto"/>
              <w:left w:val="single" w:sz="4" w:space="0" w:color="auto"/>
              <w:right w:val="single" w:sz="4" w:space="0" w:color="auto"/>
            </w:tcBorders>
            <w:shd w:val="clear" w:color="auto" w:fill="E3DEF7" w:themeFill="accent3" w:themeFillTint="33"/>
            <w:vAlign w:val="center"/>
          </w:tcPr>
          <w:p w14:paraId="3671F7E2"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R</w:t>
            </w:r>
            <w:r w:rsidRPr="001B78B1">
              <w:rPr>
                <w:rFonts w:asciiTheme="minorHAnsi" w:hAnsiTheme="minorHAnsi" w:cstheme="minorHAnsi"/>
                <w:sz w:val="20"/>
              </w:rPr>
              <w:t>ecruitment assistance</w:t>
            </w:r>
            <w:r w:rsidRPr="001B78B1">
              <w:rPr>
                <w:rFonts w:asciiTheme="minorHAnsi" w:hAnsiTheme="minorHAnsi" w:cstheme="minorHAnsi"/>
                <w:sz w:val="22"/>
                <w:szCs w:val="22"/>
              </w:rPr>
              <w:t xml:space="preserve"> </w:t>
            </w:r>
          </w:p>
        </w:tc>
        <w:tc>
          <w:tcPr>
            <w:tcW w:w="1643" w:type="pct"/>
            <w:gridSpan w:val="4"/>
            <w:tcBorders>
              <w:top w:val="single" w:sz="6" w:space="0" w:color="808080"/>
              <w:left w:val="single" w:sz="4" w:space="0" w:color="auto"/>
              <w:bottom w:val="single" w:sz="4" w:space="0" w:color="auto"/>
              <w:right w:val="nil"/>
            </w:tcBorders>
            <w:vAlign w:val="center"/>
          </w:tcPr>
          <w:p w14:paraId="4D3F7A48"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If this engagement is the result of an external recruitment process, would you like Recruitment to send unsuccessful notifications?</w:t>
            </w:r>
          </w:p>
        </w:tc>
        <w:sdt>
          <w:sdtPr>
            <w:rPr>
              <w:rFonts w:asciiTheme="minorHAnsi" w:hAnsiTheme="minorHAnsi" w:cstheme="minorHAnsi"/>
              <w:sz w:val="22"/>
              <w:szCs w:val="22"/>
            </w:rPr>
            <w:id w:val="94067005"/>
            <w:placeholder>
              <w:docPart w:val="7A8B3D9FE4594CA88957609A1214272D"/>
            </w:placeholder>
            <w:showingPlcHdr/>
            <w:dropDownList>
              <w:listItem w:value="Choose an item."/>
              <w:listItem w:displayText="Yes - Directorate will provide a schedule of applicants to Shared Services" w:value="Yes - Directorate will provide a schedule of applicants to Shared Services"/>
              <w:listItem w:displayText="No - Directorate will send unsuccessful notification" w:value="No - Directorate will send unsuccessful notification"/>
            </w:dropDownList>
          </w:sdtPr>
          <w:sdtEndPr/>
          <w:sdtContent>
            <w:tc>
              <w:tcPr>
                <w:tcW w:w="2071" w:type="pct"/>
                <w:gridSpan w:val="6"/>
                <w:tcBorders>
                  <w:top w:val="single" w:sz="6" w:space="0" w:color="808080"/>
                  <w:left w:val="nil"/>
                  <w:bottom w:val="single" w:sz="4" w:space="0" w:color="auto"/>
                  <w:right w:val="single" w:sz="4" w:space="0" w:color="auto"/>
                </w:tcBorders>
                <w:vAlign w:val="center"/>
              </w:tcPr>
              <w:p w14:paraId="17430C8D"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color w:val="808080"/>
                    <w:sz w:val="22"/>
                    <w:szCs w:val="22"/>
                  </w:rPr>
                  <w:t>Select an item.</w:t>
                </w:r>
              </w:p>
            </w:tc>
          </w:sdtContent>
        </w:sdt>
      </w:tr>
      <w:tr w:rsidR="00263541" w:rsidRPr="001B78B1" w14:paraId="29021937" w14:textId="77777777" w:rsidTr="001B78B1">
        <w:trPr>
          <w:cantSplit/>
          <w:trHeight w:val="560"/>
        </w:trPr>
        <w:tc>
          <w:tcPr>
            <w:tcW w:w="1286" w:type="pct"/>
            <w:gridSpan w:val="4"/>
            <w:vMerge/>
            <w:tcBorders>
              <w:left w:val="single" w:sz="4" w:space="0" w:color="auto"/>
              <w:bottom w:val="single" w:sz="12" w:space="0" w:color="808080"/>
              <w:right w:val="single" w:sz="4" w:space="0" w:color="auto"/>
            </w:tcBorders>
            <w:shd w:val="clear" w:color="auto" w:fill="E3DEF7" w:themeFill="accent3" w:themeFillTint="33"/>
            <w:vAlign w:val="center"/>
          </w:tcPr>
          <w:p w14:paraId="3610762E"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p>
        </w:tc>
        <w:tc>
          <w:tcPr>
            <w:tcW w:w="1643" w:type="pct"/>
            <w:gridSpan w:val="4"/>
            <w:tcBorders>
              <w:top w:val="single" w:sz="4" w:space="0" w:color="auto"/>
              <w:left w:val="single" w:sz="4" w:space="0" w:color="auto"/>
              <w:bottom w:val="single" w:sz="12" w:space="0" w:color="808080"/>
              <w:right w:val="nil"/>
            </w:tcBorders>
            <w:vAlign w:val="center"/>
          </w:tcPr>
          <w:p w14:paraId="30928E9E"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2"/>
                <w:szCs w:val="22"/>
              </w:rPr>
            </w:pPr>
            <w:r w:rsidRPr="001B78B1">
              <w:rPr>
                <w:rFonts w:asciiTheme="minorHAnsi" w:hAnsiTheme="minorHAnsi" w:cstheme="minorHAnsi"/>
                <w:sz w:val="22"/>
                <w:szCs w:val="22"/>
              </w:rPr>
              <w:t>Does ICT Access need to be arranged?</w:t>
            </w:r>
          </w:p>
        </w:tc>
        <w:tc>
          <w:tcPr>
            <w:tcW w:w="2071" w:type="pct"/>
            <w:gridSpan w:val="6"/>
            <w:tcBorders>
              <w:top w:val="single" w:sz="4" w:space="0" w:color="auto"/>
              <w:left w:val="nil"/>
              <w:bottom w:val="single" w:sz="12" w:space="0" w:color="808080"/>
              <w:right w:val="single" w:sz="4" w:space="0" w:color="auto"/>
            </w:tcBorders>
            <w:vAlign w:val="center"/>
          </w:tcPr>
          <w:p w14:paraId="01760DF5" w14:textId="77777777" w:rsidR="00263541" w:rsidRPr="001B78B1" w:rsidRDefault="00263541" w:rsidP="00263541">
            <w:pPr>
              <w:overflowPunct w:val="0"/>
              <w:autoSpaceDE w:val="0"/>
              <w:autoSpaceDN w:val="0"/>
              <w:adjustRightInd w:val="0"/>
              <w:spacing w:before="60" w:after="60"/>
              <w:textAlignment w:val="baseline"/>
              <w:rPr>
                <w:rFonts w:asciiTheme="minorHAnsi" w:hAnsiTheme="minorHAnsi" w:cstheme="minorHAnsi"/>
                <w:sz w:val="20"/>
              </w:rPr>
            </w:pPr>
            <w:r w:rsidRPr="001B78B1">
              <w:rPr>
                <w:rFonts w:asciiTheme="minorHAnsi" w:hAnsiTheme="minorHAnsi" w:cstheme="minorHAnsi"/>
                <w:sz w:val="22"/>
                <w:szCs w:val="22"/>
              </w:rPr>
              <w:t xml:space="preserve">If yes, please submit a Network Access form here: </w:t>
            </w:r>
            <w:hyperlink r:id="rId12" w:history="1">
              <w:r w:rsidRPr="001B78B1">
                <w:rPr>
                  <w:rFonts w:asciiTheme="minorHAnsi" w:hAnsiTheme="minorHAnsi" w:cstheme="minorHAnsi"/>
                  <w:color w:val="B464DC"/>
                  <w:sz w:val="22"/>
                  <w:szCs w:val="22"/>
                  <w:u w:val="single"/>
                </w:rPr>
                <w:t xml:space="preserve">Network &amp; Email Access - </w:t>
              </w:r>
              <w:proofErr w:type="spellStart"/>
              <w:r w:rsidRPr="001B78B1">
                <w:rPr>
                  <w:rFonts w:asciiTheme="minorHAnsi" w:hAnsiTheme="minorHAnsi" w:cstheme="minorHAnsi"/>
                  <w:color w:val="B464DC"/>
                  <w:sz w:val="22"/>
                  <w:szCs w:val="22"/>
                  <w:u w:val="single"/>
                </w:rPr>
                <w:t>OneGov</w:t>
              </w:r>
              <w:proofErr w:type="spellEnd"/>
              <w:r w:rsidRPr="001B78B1">
                <w:rPr>
                  <w:rFonts w:asciiTheme="minorHAnsi" w:hAnsiTheme="minorHAnsi" w:cstheme="minorHAnsi"/>
                  <w:color w:val="B464DC"/>
                  <w:sz w:val="22"/>
                  <w:szCs w:val="22"/>
                  <w:u w:val="single"/>
                </w:rPr>
                <w:t xml:space="preserve"> Service Centre</w:t>
              </w:r>
            </w:hyperlink>
          </w:p>
        </w:tc>
      </w:tr>
      <w:tr w:rsidR="00263541" w:rsidRPr="001B78B1" w14:paraId="78CA97ED" w14:textId="77777777" w:rsidTr="00285D89">
        <w:trPr>
          <w:cantSplit/>
        </w:trPr>
        <w:tc>
          <w:tcPr>
            <w:tcW w:w="5000" w:type="pct"/>
            <w:gridSpan w:val="14"/>
            <w:tcBorders>
              <w:bottom w:val="single" w:sz="6" w:space="0" w:color="808080"/>
            </w:tcBorders>
            <w:shd w:val="clear" w:color="auto" w:fill="6E46E0"/>
          </w:tcPr>
          <w:p w14:paraId="508E2913" w14:textId="4345CAEC" w:rsidR="00263541" w:rsidRPr="001B78B1" w:rsidRDefault="001B78B1" w:rsidP="00263541">
            <w:pPr>
              <w:overflowPunct w:val="0"/>
              <w:autoSpaceDE w:val="0"/>
              <w:autoSpaceDN w:val="0"/>
              <w:adjustRightInd w:val="0"/>
              <w:spacing w:before="60" w:after="60"/>
              <w:textAlignment w:val="baseline"/>
              <w:rPr>
                <w:rFonts w:asciiTheme="minorHAnsi" w:hAnsiTheme="minorHAnsi" w:cstheme="minorHAnsi"/>
                <w:b/>
                <w:bCs/>
                <w:color w:val="FFFFFF"/>
                <w:szCs w:val="24"/>
              </w:rPr>
            </w:pPr>
            <w:r w:rsidRPr="001B78B1">
              <w:rPr>
                <w:rFonts w:asciiTheme="minorHAnsi" w:hAnsiTheme="minorHAnsi" w:cstheme="minorHAnsi"/>
                <w:b/>
                <w:bCs/>
                <w:color w:val="FFFFFF"/>
                <w:szCs w:val="24"/>
              </w:rPr>
              <w:t>DIRECTOR-GENERAL / UNDER TREASURER / EGM CORPORATE APPROVAL</w:t>
            </w:r>
          </w:p>
        </w:tc>
      </w:tr>
      <w:tr w:rsidR="00263541" w:rsidRPr="001B78B1" w14:paraId="3F5D8FFF" w14:textId="77777777" w:rsidTr="00285D89">
        <w:trPr>
          <w:cantSplit/>
          <w:trHeight w:val="91"/>
        </w:trPr>
        <w:tc>
          <w:tcPr>
            <w:tcW w:w="5000" w:type="pct"/>
            <w:gridSpan w:val="14"/>
            <w:shd w:val="clear" w:color="auto" w:fill="E3DEF7" w:themeFill="accent3" w:themeFillTint="33"/>
          </w:tcPr>
          <w:p w14:paraId="0F335556" w14:textId="77777777" w:rsidR="00263541" w:rsidRPr="001B78B1" w:rsidRDefault="00263541" w:rsidP="00263541">
            <w:pPr>
              <w:overflowPunct w:val="0"/>
              <w:autoSpaceDE w:val="0"/>
              <w:autoSpaceDN w:val="0"/>
              <w:adjustRightInd w:val="0"/>
              <w:jc w:val="center"/>
              <w:textAlignment w:val="baseline"/>
              <w:rPr>
                <w:rFonts w:asciiTheme="minorHAnsi" w:hAnsiTheme="minorHAnsi" w:cstheme="minorHAnsi"/>
                <w:b/>
                <w:bCs/>
                <w:szCs w:val="24"/>
              </w:rPr>
            </w:pPr>
            <w:r w:rsidRPr="001B78B1">
              <w:rPr>
                <w:rFonts w:asciiTheme="minorHAnsi" w:hAnsiTheme="minorHAnsi" w:cstheme="minorHAnsi"/>
                <w:b/>
                <w:bCs/>
                <w:szCs w:val="24"/>
              </w:rPr>
              <w:t>Agreed / Not Agreed / Please Discuss</w:t>
            </w:r>
          </w:p>
        </w:tc>
      </w:tr>
      <w:tr w:rsidR="00263541" w:rsidRPr="001B78B1" w14:paraId="66146B68" w14:textId="77777777" w:rsidTr="00285D89">
        <w:trPr>
          <w:cantSplit/>
          <w:trHeight w:val="110"/>
        </w:trPr>
        <w:tc>
          <w:tcPr>
            <w:tcW w:w="784" w:type="pct"/>
            <w:gridSpan w:val="2"/>
            <w:tcBorders>
              <w:bottom w:val="single" w:sz="6" w:space="0" w:color="808080"/>
            </w:tcBorders>
            <w:shd w:val="clear" w:color="auto" w:fill="E3DEF7" w:themeFill="accent3" w:themeFillTint="33"/>
          </w:tcPr>
          <w:p w14:paraId="0369F59E"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0"/>
              </w:rPr>
            </w:pPr>
            <w:r w:rsidRPr="001B78B1">
              <w:rPr>
                <w:rFonts w:asciiTheme="minorHAnsi" w:hAnsiTheme="minorHAnsi" w:cstheme="minorHAnsi"/>
                <w:sz w:val="20"/>
              </w:rPr>
              <w:t>Name and signature</w:t>
            </w:r>
          </w:p>
        </w:tc>
        <w:tc>
          <w:tcPr>
            <w:tcW w:w="3286" w:type="pct"/>
            <w:gridSpan w:val="8"/>
            <w:tcBorders>
              <w:bottom w:val="single" w:sz="6" w:space="0" w:color="808080"/>
            </w:tcBorders>
          </w:tcPr>
          <w:p w14:paraId="130068EC"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0"/>
              </w:rPr>
            </w:pPr>
          </w:p>
          <w:p w14:paraId="11C5D3E5"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0"/>
              </w:rPr>
            </w:pPr>
          </w:p>
        </w:tc>
        <w:tc>
          <w:tcPr>
            <w:tcW w:w="503" w:type="pct"/>
            <w:gridSpan w:val="2"/>
            <w:tcBorders>
              <w:bottom w:val="single" w:sz="6" w:space="0" w:color="808080"/>
              <w:right w:val="nil"/>
            </w:tcBorders>
            <w:shd w:val="clear" w:color="auto" w:fill="E3DEF7" w:themeFill="accent3" w:themeFillTint="33"/>
          </w:tcPr>
          <w:p w14:paraId="6D5EA778"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0"/>
              </w:rPr>
            </w:pPr>
            <w:r w:rsidRPr="001B78B1">
              <w:rPr>
                <w:rFonts w:asciiTheme="minorHAnsi" w:hAnsiTheme="minorHAnsi" w:cstheme="minorHAnsi"/>
                <w:sz w:val="20"/>
              </w:rPr>
              <w:t>Date</w:t>
            </w:r>
          </w:p>
        </w:tc>
        <w:tc>
          <w:tcPr>
            <w:tcW w:w="427" w:type="pct"/>
            <w:gridSpan w:val="2"/>
            <w:tcBorders>
              <w:bottom w:val="single" w:sz="6" w:space="0" w:color="808080"/>
            </w:tcBorders>
          </w:tcPr>
          <w:p w14:paraId="634B9809" w14:textId="77777777" w:rsidR="00263541" w:rsidRPr="001B78B1" w:rsidRDefault="00263541" w:rsidP="00263541">
            <w:pPr>
              <w:overflowPunct w:val="0"/>
              <w:autoSpaceDE w:val="0"/>
              <w:autoSpaceDN w:val="0"/>
              <w:adjustRightInd w:val="0"/>
              <w:textAlignment w:val="baseline"/>
              <w:rPr>
                <w:rFonts w:asciiTheme="minorHAnsi" w:hAnsiTheme="minorHAnsi" w:cstheme="minorHAnsi"/>
                <w:sz w:val="20"/>
              </w:rPr>
            </w:pPr>
            <w:r w:rsidRPr="001B78B1">
              <w:rPr>
                <w:rFonts w:asciiTheme="minorHAnsi" w:hAnsiTheme="minorHAnsi" w:cstheme="minorHAnsi"/>
                <w:sz w:val="20"/>
              </w:rPr>
              <w:t xml:space="preserve">    /     / </w:t>
            </w:r>
          </w:p>
        </w:tc>
      </w:tr>
    </w:tbl>
    <w:p w14:paraId="60EF92F2" w14:textId="77777777" w:rsidR="0037281E" w:rsidRPr="001B78B1" w:rsidRDefault="0037281E" w:rsidP="001B78B1">
      <w:pPr>
        <w:keepNext/>
        <w:overflowPunct w:val="0"/>
        <w:autoSpaceDE w:val="0"/>
        <w:autoSpaceDN w:val="0"/>
        <w:adjustRightInd w:val="0"/>
        <w:jc w:val="center"/>
        <w:textAlignment w:val="baseline"/>
        <w:outlineLvl w:val="0"/>
        <w:rPr>
          <w:rFonts w:asciiTheme="minorHAnsi" w:hAnsiTheme="minorHAnsi" w:cstheme="minorHAnsi"/>
        </w:rPr>
      </w:pPr>
    </w:p>
    <w:sectPr w:rsidR="0037281E" w:rsidRPr="001B78B1" w:rsidSect="009B2CA1">
      <w:headerReference w:type="default" r:id="rId13"/>
      <w:footerReference w:type="default" r:id="rId14"/>
      <w:headerReference w:type="first" r:id="rId15"/>
      <w:footerReference w:type="first" r:id="rId16"/>
      <w:pgSz w:w="11900" w:h="16840"/>
      <w:pgMar w:top="851" w:right="1418" w:bottom="1418" w:left="1701" w:header="425" w:footer="45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97DC" w14:textId="77777777" w:rsidR="00D011D7" w:rsidRDefault="00D011D7">
      <w:r>
        <w:separator/>
      </w:r>
    </w:p>
  </w:endnote>
  <w:endnote w:type="continuationSeparator" w:id="0">
    <w:p w14:paraId="035177DD" w14:textId="77777777" w:rsidR="00D011D7" w:rsidRDefault="00D0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C9E5" w14:textId="77777777" w:rsidR="0058646B" w:rsidRPr="00864F20" w:rsidRDefault="0058646B" w:rsidP="0058646B">
    <w:pPr>
      <w:tabs>
        <w:tab w:val="center" w:pos="4320"/>
        <w:tab w:val="right" w:pos="8640"/>
      </w:tabs>
      <w:spacing w:after="160" w:line="256" w:lineRule="auto"/>
      <w:rPr>
        <w:rFonts w:ascii="Calibri" w:eastAsia="Calibri" w:hAnsi="Calibri" w:cs="Calibri"/>
        <w:b/>
        <w:bCs/>
        <w:color w:val="000000"/>
        <w:kern w:val="2"/>
        <w:sz w:val="16"/>
        <w:szCs w:val="16"/>
        <w14:ligatures w14:val="standardContextual"/>
      </w:rPr>
    </w:pPr>
    <w:r w:rsidRPr="00864F20">
      <w:rPr>
        <w:rFonts w:ascii="Calibri" w:eastAsia="Calibri" w:hAnsi="Calibri"/>
        <w:noProof/>
        <w:kern w:val="2"/>
        <w:sz w:val="18"/>
        <w:szCs w:val="22"/>
      </w:rPr>
      <w:drawing>
        <wp:inline distT="0" distB="0" distL="0" distR="0" wp14:anchorId="09D29F4D" wp14:editId="70360ADC">
          <wp:extent cx="100965" cy="100965"/>
          <wp:effectExtent l="0" t="0" r="0" b="0"/>
          <wp:docPr id="320036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inline>
      </w:drawing>
    </w:r>
    <w:r w:rsidRPr="00864F20">
      <w:rPr>
        <w:rFonts w:ascii="Calibri" w:eastAsia="Calibri" w:hAnsi="Calibri" w:cs="Calibri"/>
        <w:b/>
        <w:bCs/>
        <w:color w:val="000000"/>
        <w:kern w:val="2"/>
        <w:sz w:val="16"/>
        <w:szCs w:val="16"/>
        <w14:ligatures w14:val="standardContextual"/>
      </w:rPr>
      <w:t xml:space="preserve">   Acknowledgement of Country</w:t>
    </w:r>
  </w:p>
  <w:p w14:paraId="06BF9145" w14:textId="644B9B79" w:rsidR="0058646B" w:rsidRPr="0058646B" w:rsidRDefault="0058646B" w:rsidP="0058646B">
    <w:pPr>
      <w:tabs>
        <w:tab w:val="center" w:pos="4320"/>
        <w:tab w:val="right" w:pos="8640"/>
      </w:tabs>
      <w:spacing w:after="160" w:line="256" w:lineRule="auto"/>
      <w:rPr>
        <w:rFonts w:ascii="Calibri" w:eastAsia="Calibri" w:hAnsi="Calibri"/>
        <w:kern w:val="2"/>
        <w:sz w:val="12"/>
        <w:szCs w:val="12"/>
        <w14:ligatures w14:val="standardContextual"/>
      </w:rPr>
    </w:pPr>
    <w:r w:rsidRPr="00864F20">
      <w:rPr>
        <w:rFonts w:ascii="Calibri" w:eastAsia="Calibri" w:hAnsi="Calibri" w:cs="Calibri"/>
        <w:color w:val="000000"/>
        <w:kern w:val="2"/>
        <w:sz w:val="12"/>
        <w:szCs w:val="12"/>
        <w14:ligatures w14:val="standardContextual"/>
      </w:rPr>
      <w:t>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32AF" w14:textId="77777777" w:rsidR="00864F20" w:rsidRPr="00864F20" w:rsidRDefault="00864F20" w:rsidP="00864F20">
    <w:pPr>
      <w:tabs>
        <w:tab w:val="center" w:pos="4320"/>
        <w:tab w:val="right" w:pos="8640"/>
      </w:tabs>
      <w:spacing w:after="160" w:line="256" w:lineRule="auto"/>
      <w:rPr>
        <w:rFonts w:ascii="Calibri" w:eastAsia="Calibri" w:hAnsi="Calibri" w:cs="Calibri"/>
        <w:b/>
        <w:bCs/>
        <w:color w:val="000000"/>
        <w:kern w:val="2"/>
        <w:sz w:val="16"/>
        <w:szCs w:val="16"/>
        <w14:ligatures w14:val="standardContextual"/>
      </w:rPr>
    </w:pPr>
    <w:r w:rsidRPr="00864F20">
      <w:rPr>
        <w:rFonts w:ascii="Calibri" w:eastAsia="Calibri" w:hAnsi="Calibri"/>
        <w:noProof/>
        <w:kern w:val="2"/>
        <w:sz w:val="18"/>
        <w:szCs w:val="22"/>
      </w:rPr>
      <w:drawing>
        <wp:inline distT="0" distB="0" distL="0" distR="0" wp14:anchorId="31EB852F" wp14:editId="336121C2">
          <wp:extent cx="100965" cy="10096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inline>
      </w:drawing>
    </w:r>
    <w:r w:rsidRPr="00864F20">
      <w:rPr>
        <w:rFonts w:ascii="Calibri" w:eastAsia="Calibri" w:hAnsi="Calibri" w:cs="Calibri"/>
        <w:b/>
        <w:bCs/>
        <w:color w:val="000000"/>
        <w:kern w:val="2"/>
        <w:sz w:val="16"/>
        <w:szCs w:val="16"/>
        <w14:ligatures w14:val="standardContextual"/>
      </w:rPr>
      <w:t xml:space="preserve">   Acknowledgement of Country</w:t>
    </w:r>
  </w:p>
  <w:p w14:paraId="6E034708" w14:textId="6BE44E67" w:rsidR="0000277E" w:rsidRPr="00864F20" w:rsidRDefault="00864F20" w:rsidP="00864F20">
    <w:pPr>
      <w:tabs>
        <w:tab w:val="center" w:pos="4320"/>
        <w:tab w:val="right" w:pos="8640"/>
      </w:tabs>
      <w:spacing w:after="160" w:line="256" w:lineRule="auto"/>
      <w:rPr>
        <w:rFonts w:ascii="Calibri" w:eastAsia="Calibri" w:hAnsi="Calibri"/>
        <w:kern w:val="2"/>
        <w:sz w:val="12"/>
        <w:szCs w:val="12"/>
        <w14:ligatures w14:val="standardContextual"/>
      </w:rPr>
    </w:pPr>
    <w:r w:rsidRPr="00864F20">
      <w:rPr>
        <w:rFonts w:ascii="Calibri" w:eastAsia="Calibri" w:hAnsi="Calibri" w:cs="Calibri"/>
        <w:color w:val="000000"/>
        <w:kern w:val="2"/>
        <w:sz w:val="12"/>
        <w:szCs w:val="12"/>
        <w14:ligatures w14:val="standardContextual"/>
      </w:rPr>
      <w:t>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2881" w14:textId="77777777" w:rsidR="00D011D7" w:rsidRDefault="00D011D7">
      <w:r>
        <w:separator/>
      </w:r>
    </w:p>
  </w:footnote>
  <w:footnote w:type="continuationSeparator" w:id="0">
    <w:p w14:paraId="63E0942F" w14:textId="77777777" w:rsidR="00D011D7" w:rsidRDefault="00D0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4C4D" w14:textId="2273B274" w:rsidR="00D011D7" w:rsidRDefault="00D011D7">
    <w:pPr>
      <w:pStyle w:val="Header"/>
    </w:pPr>
    <w:r>
      <w:rPr>
        <w:noProof/>
      </w:rPr>
      <mc:AlternateContent>
        <mc:Choice Requires="wps">
          <w:drawing>
            <wp:anchor distT="0" distB="0" distL="114300" distR="114300" simplePos="0" relativeHeight="251663361" behindDoc="0" locked="0" layoutInCell="1" allowOverlap="1" wp14:anchorId="0E082380" wp14:editId="273E0793">
              <wp:simplePos x="0" y="0"/>
              <wp:positionH relativeFrom="column">
                <wp:posOffset>-670560</wp:posOffset>
              </wp:positionH>
              <wp:positionV relativeFrom="paragraph">
                <wp:posOffset>1530985</wp:posOffset>
              </wp:positionV>
              <wp:extent cx="231775" cy="231775"/>
              <wp:effectExtent l="0" t="0" r="0" b="0"/>
              <wp:wrapNone/>
              <wp:docPr id="2009083797" name="Oval 2"/>
              <wp:cNvGraphicFramePr/>
              <a:graphic xmlns:a="http://schemas.openxmlformats.org/drawingml/2006/main">
                <a:graphicData uri="http://schemas.microsoft.com/office/word/2010/wordprocessingShape">
                  <wps:wsp>
                    <wps:cNvSpPr/>
                    <wps:spPr>
                      <a:xfrm>
                        <a:off x="0" y="0"/>
                        <a:ext cx="231775" cy="231775"/>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8C83E" id="Oval 2" o:spid="_x0000_s1026" style="position:absolute;margin-left:-52.8pt;margin-top:120.55pt;width:18.25pt;height:18.2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" fillcolor="#6e46e0" stroked="f" strokeweight="1pt">
              <v:stroke joinstyle="miter"/>
            </v:oval>
          </w:pict>
        </mc:Fallback>
      </mc:AlternateContent>
    </w:r>
    <w:r>
      <w:rPr>
        <w:noProof/>
      </w:rPr>
      <mc:AlternateContent>
        <mc:Choice Requires="wps">
          <w:drawing>
            <wp:anchor distT="0" distB="0" distL="114300" distR="114300" simplePos="0" relativeHeight="251662337" behindDoc="0" locked="0" layoutInCell="1" allowOverlap="1" wp14:anchorId="220EB91F" wp14:editId="56D79F44">
              <wp:simplePos x="0" y="0"/>
              <wp:positionH relativeFrom="column">
                <wp:posOffset>-551275</wp:posOffset>
              </wp:positionH>
              <wp:positionV relativeFrom="paragraph">
                <wp:posOffset>-536385</wp:posOffset>
              </wp:positionV>
              <wp:extent cx="0" cy="11672047"/>
              <wp:effectExtent l="0" t="0" r="12700" b="12065"/>
              <wp:wrapNone/>
              <wp:docPr id="1785374881" name="Straight Connector 1"/>
              <wp:cNvGraphicFramePr/>
              <a:graphic xmlns:a="http://schemas.openxmlformats.org/drawingml/2006/main">
                <a:graphicData uri="http://schemas.microsoft.com/office/word/2010/wordprocessingShape">
                  <wps:wsp>
                    <wps:cNvCnPr/>
                    <wps:spPr>
                      <a:xfrm>
                        <a:off x="0" y="0"/>
                        <a:ext cx="0" cy="116720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02EF3D" id="Straight Connector 1" o:spid="_x0000_s1026" style="position:absolute;z-index:2516623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4pt,-42.25pt" to="-43.4pt,8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" strokecolor="black [3213]">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675D" w14:textId="720F0AF2" w:rsidR="0000277E" w:rsidRPr="009B2CA1" w:rsidRDefault="00B77587" w:rsidP="00836273">
    <w:pPr>
      <w:pStyle w:val="Header"/>
      <w:spacing w:after="240"/>
      <w:jc w:val="left"/>
      <w:rPr>
        <w:sz w:val="16"/>
        <w:szCs w:val="16"/>
      </w:rPr>
    </w:pPr>
    <w:r>
      <w:rPr>
        <w:noProof/>
      </w:rPr>
      <mc:AlternateContent>
        <mc:Choice Requires="wps">
          <w:drawing>
            <wp:anchor distT="0" distB="0" distL="114300" distR="114300" simplePos="0" relativeHeight="251658241" behindDoc="0" locked="0" layoutInCell="1" allowOverlap="1" wp14:anchorId="66914963" wp14:editId="241BA0B7">
              <wp:simplePos x="0" y="0"/>
              <wp:positionH relativeFrom="column">
                <wp:posOffset>-674465</wp:posOffset>
              </wp:positionH>
              <wp:positionV relativeFrom="paragraph">
                <wp:posOffset>1530351</wp:posOffset>
              </wp:positionV>
              <wp:extent cx="231775" cy="231775"/>
              <wp:effectExtent l="0" t="0" r="0" b="0"/>
              <wp:wrapNone/>
              <wp:docPr id="991278093" name="Oval 2"/>
              <wp:cNvGraphicFramePr/>
              <a:graphic xmlns:a="http://schemas.openxmlformats.org/drawingml/2006/main">
                <a:graphicData uri="http://schemas.microsoft.com/office/word/2010/wordprocessingShape">
                  <wps:wsp>
                    <wps:cNvSpPr/>
                    <wps:spPr>
                      <a:xfrm>
                        <a:off x="0" y="0"/>
                        <a:ext cx="231775" cy="231775"/>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2B6EF" id="Oval 2" o:spid="_x0000_s1026" style="position:absolute;margin-left:-53.1pt;margin-top:120.5pt;width:18.25pt;height:1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" fillcolor="#6e46e0" stroked="f" strokeweight="1pt">
              <v:stroke joinstyle="miter"/>
            </v:oval>
          </w:pict>
        </mc:Fallback>
      </mc:AlternateContent>
    </w:r>
    <w:r>
      <w:rPr>
        <w:noProof/>
      </w:rPr>
      <mc:AlternateContent>
        <mc:Choice Requires="wps">
          <w:drawing>
            <wp:anchor distT="0" distB="0" distL="114300" distR="114300" simplePos="0" relativeHeight="251658240" behindDoc="0" locked="0" layoutInCell="1" allowOverlap="1" wp14:anchorId="53DAC11C" wp14:editId="0A2F2438">
              <wp:simplePos x="0" y="0"/>
              <wp:positionH relativeFrom="column">
                <wp:posOffset>-553010</wp:posOffset>
              </wp:positionH>
              <wp:positionV relativeFrom="paragraph">
                <wp:posOffset>-829909</wp:posOffset>
              </wp:positionV>
              <wp:extent cx="0" cy="11672047"/>
              <wp:effectExtent l="0" t="0" r="12700" b="12065"/>
              <wp:wrapNone/>
              <wp:docPr id="1525119672" name="Straight Connector 1"/>
              <wp:cNvGraphicFramePr/>
              <a:graphic xmlns:a="http://schemas.openxmlformats.org/drawingml/2006/main">
                <a:graphicData uri="http://schemas.microsoft.com/office/word/2010/wordprocessingShape">
                  <wps:wsp>
                    <wps:cNvCnPr/>
                    <wps:spPr>
                      <a:xfrm>
                        <a:off x="0" y="0"/>
                        <a:ext cx="0" cy="1167204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D025EB"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55pt,-65.35pt" to="-43.55pt,8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" strokecolor="black [3213]">
              <v:stroke joinstyle="miter"/>
            </v:line>
          </w:pict>
        </mc:Fallback>
      </mc:AlternateContent>
    </w:r>
    <w:r w:rsidR="002F44CC">
      <w:rPr>
        <w:noProof/>
      </w:rPr>
      <w:drawing>
        <wp:inline distT="0" distB="0" distL="0" distR="0" wp14:anchorId="4D8D320A" wp14:editId="3CC57E3A">
          <wp:extent cx="1432560" cy="737726"/>
          <wp:effectExtent l="0" t="0" r="2540" b="0"/>
          <wp:docPr id="1567951014" name="Picture 156795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91206" cy="767927"/>
                  </a:xfrm>
                  <a:prstGeom prst="rect">
                    <a:avLst/>
                  </a:prstGeom>
                </pic:spPr>
              </pic:pic>
            </a:graphicData>
          </a:graphic>
        </wp:inline>
      </w:drawing>
    </w:r>
  </w:p>
  <w:p w14:paraId="60386997" w14:textId="229BC620" w:rsidR="009B2CA1" w:rsidRDefault="00263541" w:rsidP="00263541">
    <w:pPr>
      <w:jc w:val="center"/>
      <w:rPr>
        <w:rFonts w:ascii="Calibri" w:hAnsi="Calibri" w:cs="Calibri"/>
        <w:b/>
        <w:bCs/>
        <w:noProof/>
        <w:sz w:val="48"/>
        <w:szCs w:val="48"/>
      </w:rPr>
    </w:pPr>
    <w:r w:rsidRPr="00263541">
      <w:rPr>
        <w:rFonts w:ascii="Calibri" w:hAnsi="Calibri" w:cs="Calibri"/>
        <w:b/>
        <w:bCs/>
        <w:noProof/>
        <w:sz w:val="48"/>
        <w:szCs w:val="48"/>
      </w:rPr>
      <w:t>Executive Action Request</w:t>
    </w:r>
  </w:p>
  <w:p w14:paraId="74DE60C8" w14:textId="2C27D885" w:rsidR="00263541" w:rsidRPr="009B2CA1" w:rsidRDefault="00263541" w:rsidP="00263541">
    <w:pPr>
      <w:jc w:val="center"/>
      <w:rPr>
        <w:rFonts w:ascii="Calibri" w:hAnsi="Calibri" w:cs="Calibri"/>
        <w:b/>
        <w:bCs/>
        <w:noProof/>
        <w:sz w:val="48"/>
        <w:szCs w:val="48"/>
      </w:rPr>
    </w:pPr>
    <w:r>
      <w:rPr>
        <w:rFonts w:ascii="Calibri" w:hAnsi="Calibri" w:cs="Calibri"/>
        <w:b/>
        <w:bCs/>
        <w:noProof/>
        <w:sz w:val="48"/>
        <w:szCs w:val="48"/>
      </w:rPr>
      <w:t>(EAR)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B3406"/>
    <w:multiLevelType w:val="hybridMultilevel"/>
    <w:tmpl w:val="EC144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85805"/>
    <w:multiLevelType w:val="hybridMultilevel"/>
    <w:tmpl w:val="2D0690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353ED0"/>
    <w:multiLevelType w:val="hybridMultilevel"/>
    <w:tmpl w:val="0DBEA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0435A"/>
    <w:multiLevelType w:val="hybridMultilevel"/>
    <w:tmpl w:val="BC28DD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C739AD"/>
    <w:multiLevelType w:val="hybridMultilevel"/>
    <w:tmpl w:val="BA62B71A"/>
    <w:lvl w:ilvl="0" w:tplc="0C09000F">
      <w:start w:val="1"/>
      <w:numFmt w:val="decimal"/>
      <w:lvlText w:val="%1."/>
      <w:lvlJc w:val="left"/>
      <w:pPr>
        <w:ind w:left="-94" w:hanging="360"/>
      </w:p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7" w15:restartNumberingAfterBreak="0">
    <w:nsid w:val="18E374FF"/>
    <w:multiLevelType w:val="hybridMultilevel"/>
    <w:tmpl w:val="F998CB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7047587"/>
    <w:multiLevelType w:val="hybridMultilevel"/>
    <w:tmpl w:val="3ACE6362"/>
    <w:lvl w:ilvl="0" w:tplc="D83C390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041D0E"/>
    <w:multiLevelType w:val="hybridMultilevel"/>
    <w:tmpl w:val="48BA99A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F4727D"/>
    <w:multiLevelType w:val="hybridMultilevel"/>
    <w:tmpl w:val="8BA487D2"/>
    <w:lvl w:ilvl="0" w:tplc="2C2CF84E">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1" w15:restartNumberingAfterBreak="0">
    <w:nsid w:val="30375C91"/>
    <w:multiLevelType w:val="hybridMultilevel"/>
    <w:tmpl w:val="6AA00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EE378D"/>
    <w:multiLevelType w:val="hybridMultilevel"/>
    <w:tmpl w:val="7836243C"/>
    <w:lvl w:ilvl="0" w:tplc="7584EE32">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3" w15:restartNumberingAfterBreak="0">
    <w:nsid w:val="328D7B5E"/>
    <w:multiLevelType w:val="hybridMultilevel"/>
    <w:tmpl w:val="CE0E6C00"/>
    <w:lvl w:ilvl="0" w:tplc="1D06E86A">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4" w15:restartNumberingAfterBreak="0">
    <w:nsid w:val="34072DBF"/>
    <w:multiLevelType w:val="hybridMultilevel"/>
    <w:tmpl w:val="3B6AE206"/>
    <w:lvl w:ilvl="0" w:tplc="96F810C8">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5" w15:restartNumberingAfterBreak="0">
    <w:nsid w:val="3472393C"/>
    <w:multiLevelType w:val="hybridMultilevel"/>
    <w:tmpl w:val="A022A7FE"/>
    <w:lvl w:ilvl="0" w:tplc="56FEA0DC">
      <w:start w:val="1"/>
      <w:numFmt w:val="decimal"/>
      <w:lvlText w:val="%1."/>
      <w:lvlJc w:val="left"/>
      <w:pPr>
        <w:ind w:left="-94" w:hanging="360"/>
      </w:pPr>
      <w:rPr>
        <w:rFonts w:asciiTheme="minorHAnsi" w:hAnsiTheme="minorHAnsi" w:cstheme="minorHAnsi" w:hint="default"/>
        <w:sz w:val="24"/>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16" w15:restartNumberingAfterBreak="0">
    <w:nsid w:val="37CC5D32"/>
    <w:multiLevelType w:val="hybridMultilevel"/>
    <w:tmpl w:val="D1E4D716"/>
    <w:lvl w:ilvl="0" w:tplc="0C090001">
      <w:start w:val="1"/>
      <w:numFmt w:val="bullet"/>
      <w:lvlText w:val=""/>
      <w:lvlJc w:val="left"/>
      <w:pPr>
        <w:ind w:left="266" w:hanging="360"/>
      </w:pPr>
      <w:rPr>
        <w:rFonts w:ascii="Symbol" w:hAnsi="Symbol" w:hint="default"/>
      </w:rPr>
    </w:lvl>
    <w:lvl w:ilvl="1" w:tplc="FFFFFFFF" w:tentative="1">
      <w:start w:val="1"/>
      <w:numFmt w:val="lowerLetter"/>
      <w:lvlText w:val="%2."/>
      <w:lvlJc w:val="left"/>
      <w:pPr>
        <w:ind w:left="986" w:hanging="360"/>
      </w:pPr>
    </w:lvl>
    <w:lvl w:ilvl="2" w:tplc="FFFFFFFF" w:tentative="1">
      <w:start w:val="1"/>
      <w:numFmt w:val="lowerRoman"/>
      <w:lvlText w:val="%3."/>
      <w:lvlJc w:val="right"/>
      <w:pPr>
        <w:ind w:left="1706" w:hanging="180"/>
      </w:pPr>
    </w:lvl>
    <w:lvl w:ilvl="3" w:tplc="FFFFFFFF" w:tentative="1">
      <w:start w:val="1"/>
      <w:numFmt w:val="decimal"/>
      <w:lvlText w:val="%4."/>
      <w:lvlJc w:val="left"/>
      <w:pPr>
        <w:ind w:left="2426" w:hanging="360"/>
      </w:pPr>
    </w:lvl>
    <w:lvl w:ilvl="4" w:tplc="FFFFFFFF" w:tentative="1">
      <w:start w:val="1"/>
      <w:numFmt w:val="lowerLetter"/>
      <w:lvlText w:val="%5."/>
      <w:lvlJc w:val="left"/>
      <w:pPr>
        <w:ind w:left="3146" w:hanging="360"/>
      </w:pPr>
    </w:lvl>
    <w:lvl w:ilvl="5" w:tplc="FFFFFFFF" w:tentative="1">
      <w:start w:val="1"/>
      <w:numFmt w:val="lowerRoman"/>
      <w:lvlText w:val="%6."/>
      <w:lvlJc w:val="right"/>
      <w:pPr>
        <w:ind w:left="3866" w:hanging="180"/>
      </w:pPr>
    </w:lvl>
    <w:lvl w:ilvl="6" w:tplc="FFFFFFFF" w:tentative="1">
      <w:start w:val="1"/>
      <w:numFmt w:val="decimal"/>
      <w:lvlText w:val="%7."/>
      <w:lvlJc w:val="left"/>
      <w:pPr>
        <w:ind w:left="4586" w:hanging="360"/>
      </w:pPr>
    </w:lvl>
    <w:lvl w:ilvl="7" w:tplc="FFFFFFFF" w:tentative="1">
      <w:start w:val="1"/>
      <w:numFmt w:val="lowerLetter"/>
      <w:lvlText w:val="%8."/>
      <w:lvlJc w:val="left"/>
      <w:pPr>
        <w:ind w:left="5306" w:hanging="360"/>
      </w:pPr>
    </w:lvl>
    <w:lvl w:ilvl="8" w:tplc="FFFFFFFF" w:tentative="1">
      <w:start w:val="1"/>
      <w:numFmt w:val="lowerRoman"/>
      <w:lvlText w:val="%9."/>
      <w:lvlJc w:val="right"/>
      <w:pPr>
        <w:ind w:left="6026" w:hanging="180"/>
      </w:pPr>
    </w:lvl>
  </w:abstractNum>
  <w:abstractNum w:abstractNumId="17" w15:restartNumberingAfterBreak="0">
    <w:nsid w:val="4D642A2C"/>
    <w:multiLevelType w:val="hybridMultilevel"/>
    <w:tmpl w:val="76369AD8"/>
    <w:lvl w:ilvl="0" w:tplc="1A8A9EC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E63043C"/>
    <w:multiLevelType w:val="hybridMultilevel"/>
    <w:tmpl w:val="509E583C"/>
    <w:lvl w:ilvl="0" w:tplc="792E58F6">
      <w:start w:val="1"/>
      <w:numFmt w:val="decimal"/>
      <w:lvlText w:val="%1."/>
      <w:lvlJc w:val="left"/>
      <w:pPr>
        <w:ind w:left="1791" w:hanging="360"/>
      </w:pPr>
      <w:rPr>
        <w:rFonts w:cs="Calibri" w:hint="default"/>
      </w:rPr>
    </w:lvl>
    <w:lvl w:ilvl="1" w:tplc="0C090019" w:tentative="1">
      <w:start w:val="1"/>
      <w:numFmt w:val="lowerLetter"/>
      <w:lvlText w:val="%2."/>
      <w:lvlJc w:val="left"/>
      <w:pPr>
        <w:ind w:left="2511" w:hanging="360"/>
      </w:pPr>
    </w:lvl>
    <w:lvl w:ilvl="2" w:tplc="0C09001B" w:tentative="1">
      <w:start w:val="1"/>
      <w:numFmt w:val="lowerRoman"/>
      <w:lvlText w:val="%3."/>
      <w:lvlJc w:val="right"/>
      <w:pPr>
        <w:ind w:left="3231" w:hanging="180"/>
      </w:pPr>
    </w:lvl>
    <w:lvl w:ilvl="3" w:tplc="0C09000F" w:tentative="1">
      <w:start w:val="1"/>
      <w:numFmt w:val="decimal"/>
      <w:lvlText w:val="%4."/>
      <w:lvlJc w:val="left"/>
      <w:pPr>
        <w:ind w:left="3951" w:hanging="360"/>
      </w:pPr>
    </w:lvl>
    <w:lvl w:ilvl="4" w:tplc="0C090019" w:tentative="1">
      <w:start w:val="1"/>
      <w:numFmt w:val="lowerLetter"/>
      <w:lvlText w:val="%5."/>
      <w:lvlJc w:val="left"/>
      <w:pPr>
        <w:ind w:left="4671" w:hanging="360"/>
      </w:pPr>
    </w:lvl>
    <w:lvl w:ilvl="5" w:tplc="0C09001B" w:tentative="1">
      <w:start w:val="1"/>
      <w:numFmt w:val="lowerRoman"/>
      <w:lvlText w:val="%6."/>
      <w:lvlJc w:val="right"/>
      <w:pPr>
        <w:ind w:left="5391" w:hanging="180"/>
      </w:pPr>
    </w:lvl>
    <w:lvl w:ilvl="6" w:tplc="0C09000F" w:tentative="1">
      <w:start w:val="1"/>
      <w:numFmt w:val="decimal"/>
      <w:lvlText w:val="%7."/>
      <w:lvlJc w:val="left"/>
      <w:pPr>
        <w:ind w:left="6111" w:hanging="360"/>
      </w:pPr>
    </w:lvl>
    <w:lvl w:ilvl="7" w:tplc="0C090019" w:tentative="1">
      <w:start w:val="1"/>
      <w:numFmt w:val="lowerLetter"/>
      <w:lvlText w:val="%8."/>
      <w:lvlJc w:val="left"/>
      <w:pPr>
        <w:ind w:left="6831" w:hanging="360"/>
      </w:pPr>
    </w:lvl>
    <w:lvl w:ilvl="8" w:tplc="0C09001B" w:tentative="1">
      <w:start w:val="1"/>
      <w:numFmt w:val="lowerRoman"/>
      <w:lvlText w:val="%9."/>
      <w:lvlJc w:val="right"/>
      <w:pPr>
        <w:ind w:left="7551" w:hanging="180"/>
      </w:pPr>
    </w:lvl>
  </w:abstractNum>
  <w:abstractNum w:abstractNumId="19" w15:restartNumberingAfterBreak="0">
    <w:nsid w:val="50092EB9"/>
    <w:multiLevelType w:val="hybridMultilevel"/>
    <w:tmpl w:val="7BB2DD86"/>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4A34EF"/>
    <w:multiLevelType w:val="hybridMultilevel"/>
    <w:tmpl w:val="455AF4E8"/>
    <w:lvl w:ilvl="0" w:tplc="B4280A30">
      <w:start w:val="1"/>
      <w:numFmt w:val="decimal"/>
      <w:lvlText w:val="%1."/>
      <w:lvlJc w:val="left"/>
      <w:pPr>
        <w:ind w:left="-94" w:hanging="360"/>
      </w:pPr>
      <w:rPr>
        <w:rFonts w:hint="default"/>
      </w:rPr>
    </w:lvl>
    <w:lvl w:ilvl="1" w:tplc="0C090019" w:tentative="1">
      <w:start w:val="1"/>
      <w:numFmt w:val="lowerLetter"/>
      <w:lvlText w:val="%2."/>
      <w:lvlJc w:val="left"/>
      <w:pPr>
        <w:ind w:left="626" w:hanging="360"/>
      </w:pPr>
    </w:lvl>
    <w:lvl w:ilvl="2" w:tplc="0C09001B" w:tentative="1">
      <w:start w:val="1"/>
      <w:numFmt w:val="lowerRoman"/>
      <w:lvlText w:val="%3."/>
      <w:lvlJc w:val="right"/>
      <w:pPr>
        <w:ind w:left="1346" w:hanging="180"/>
      </w:pPr>
    </w:lvl>
    <w:lvl w:ilvl="3" w:tplc="0C09000F" w:tentative="1">
      <w:start w:val="1"/>
      <w:numFmt w:val="decimal"/>
      <w:lvlText w:val="%4."/>
      <w:lvlJc w:val="left"/>
      <w:pPr>
        <w:ind w:left="2066" w:hanging="360"/>
      </w:pPr>
    </w:lvl>
    <w:lvl w:ilvl="4" w:tplc="0C090019" w:tentative="1">
      <w:start w:val="1"/>
      <w:numFmt w:val="lowerLetter"/>
      <w:lvlText w:val="%5."/>
      <w:lvlJc w:val="left"/>
      <w:pPr>
        <w:ind w:left="2786" w:hanging="360"/>
      </w:pPr>
    </w:lvl>
    <w:lvl w:ilvl="5" w:tplc="0C09001B" w:tentative="1">
      <w:start w:val="1"/>
      <w:numFmt w:val="lowerRoman"/>
      <w:lvlText w:val="%6."/>
      <w:lvlJc w:val="right"/>
      <w:pPr>
        <w:ind w:left="3506" w:hanging="180"/>
      </w:pPr>
    </w:lvl>
    <w:lvl w:ilvl="6" w:tplc="0C09000F" w:tentative="1">
      <w:start w:val="1"/>
      <w:numFmt w:val="decimal"/>
      <w:lvlText w:val="%7."/>
      <w:lvlJc w:val="left"/>
      <w:pPr>
        <w:ind w:left="4226" w:hanging="360"/>
      </w:pPr>
    </w:lvl>
    <w:lvl w:ilvl="7" w:tplc="0C090019" w:tentative="1">
      <w:start w:val="1"/>
      <w:numFmt w:val="lowerLetter"/>
      <w:lvlText w:val="%8."/>
      <w:lvlJc w:val="left"/>
      <w:pPr>
        <w:ind w:left="4946" w:hanging="360"/>
      </w:pPr>
    </w:lvl>
    <w:lvl w:ilvl="8" w:tplc="0C09001B" w:tentative="1">
      <w:start w:val="1"/>
      <w:numFmt w:val="lowerRoman"/>
      <w:lvlText w:val="%9."/>
      <w:lvlJc w:val="right"/>
      <w:pPr>
        <w:ind w:left="5666" w:hanging="180"/>
      </w:pPr>
    </w:lvl>
  </w:abstractNum>
  <w:abstractNum w:abstractNumId="21" w15:restartNumberingAfterBreak="0">
    <w:nsid w:val="541F7B37"/>
    <w:multiLevelType w:val="hybridMultilevel"/>
    <w:tmpl w:val="ECF4F0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491676"/>
    <w:multiLevelType w:val="hybridMultilevel"/>
    <w:tmpl w:val="DB562CEC"/>
    <w:lvl w:ilvl="0" w:tplc="96F810C8">
      <w:start w:val="1"/>
      <w:numFmt w:val="decimal"/>
      <w:lvlText w:val="%1."/>
      <w:lvlJc w:val="left"/>
      <w:pPr>
        <w:ind w:left="-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B77073A"/>
    <w:multiLevelType w:val="hybridMultilevel"/>
    <w:tmpl w:val="F1CA99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2608675">
    <w:abstractNumId w:val="4"/>
  </w:num>
  <w:num w:numId="2" w16cid:durableId="873466145">
    <w:abstractNumId w:val="0"/>
  </w:num>
  <w:num w:numId="3" w16cid:durableId="1262760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256332">
    <w:abstractNumId w:val="7"/>
  </w:num>
  <w:num w:numId="5" w16cid:durableId="1500269993">
    <w:abstractNumId w:val="6"/>
  </w:num>
  <w:num w:numId="6" w16cid:durableId="895429696">
    <w:abstractNumId w:val="18"/>
  </w:num>
  <w:num w:numId="7" w16cid:durableId="556011083">
    <w:abstractNumId w:val="17"/>
  </w:num>
  <w:num w:numId="8" w16cid:durableId="735904352">
    <w:abstractNumId w:val="12"/>
  </w:num>
  <w:num w:numId="9" w16cid:durableId="1219783267">
    <w:abstractNumId w:val="2"/>
  </w:num>
  <w:num w:numId="10" w16cid:durableId="253980292">
    <w:abstractNumId w:val="1"/>
  </w:num>
  <w:num w:numId="11" w16cid:durableId="1271936869">
    <w:abstractNumId w:val="19"/>
  </w:num>
  <w:num w:numId="12" w16cid:durableId="1278370088">
    <w:abstractNumId w:val="13"/>
  </w:num>
  <w:num w:numId="13" w16cid:durableId="2020345486">
    <w:abstractNumId w:val="9"/>
  </w:num>
  <w:num w:numId="14" w16cid:durableId="1135679919">
    <w:abstractNumId w:val="3"/>
  </w:num>
  <w:num w:numId="15" w16cid:durableId="712509609">
    <w:abstractNumId w:val="5"/>
  </w:num>
  <w:num w:numId="16" w16cid:durableId="182011956">
    <w:abstractNumId w:val="8"/>
  </w:num>
  <w:num w:numId="17" w16cid:durableId="516431322">
    <w:abstractNumId w:val="23"/>
  </w:num>
  <w:num w:numId="18" w16cid:durableId="1925648475">
    <w:abstractNumId w:val="10"/>
  </w:num>
  <w:num w:numId="19" w16cid:durableId="2094203512">
    <w:abstractNumId w:val="20"/>
  </w:num>
  <w:num w:numId="20" w16cid:durableId="2093503526">
    <w:abstractNumId w:val="21"/>
  </w:num>
  <w:num w:numId="21" w16cid:durableId="151264322">
    <w:abstractNumId w:val="11"/>
  </w:num>
  <w:num w:numId="22" w16cid:durableId="610165712">
    <w:abstractNumId w:val="16"/>
  </w:num>
  <w:num w:numId="23" w16cid:durableId="355741930">
    <w:abstractNumId w:val="14"/>
  </w:num>
  <w:num w:numId="24" w16cid:durableId="1587572702">
    <w:abstractNumId w:val="22"/>
  </w:num>
  <w:num w:numId="25" w16cid:durableId="14180205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ctiveWritingStyle w:appName="MSWord" w:lang="en-AU" w:vendorID="6" w:dllVersion="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7"/>
    <w:rsid w:val="0000277E"/>
    <w:rsid w:val="000137E9"/>
    <w:rsid w:val="000233DC"/>
    <w:rsid w:val="00026AE6"/>
    <w:rsid w:val="000314AD"/>
    <w:rsid w:val="00047908"/>
    <w:rsid w:val="0006321F"/>
    <w:rsid w:val="00065CA8"/>
    <w:rsid w:val="000719BE"/>
    <w:rsid w:val="00085681"/>
    <w:rsid w:val="0009266B"/>
    <w:rsid w:val="000973A0"/>
    <w:rsid w:val="000C05C1"/>
    <w:rsid w:val="000C06B3"/>
    <w:rsid w:val="000C2248"/>
    <w:rsid w:val="000D63A4"/>
    <w:rsid w:val="00103881"/>
    <w:rsid w:val="0011778D"/>
    <w:rsid w:val="00136F96"/>
    <w:rsid w:val="00153297"/>
    <w:rsid w:val="0015523C"/>
    <w:rsid w:val="00173749"/>
    <w:rsid w:val="001872E7"/>
    <w:rsid w:val="00195DBF"/>
    <w:rsid w:val="001A1375"/>
    <w:rsid w:val="001A2A66"/>
    <w:rsid w:val="001A3DFE"/>
    <w:rsid w:val="001B1BC5"/>
    <w:rsid w:val="001B23BF"/>
    <w:rsid w:val="001B78B1"/>
    <w:rsid w:val="001C715C"/>
    <w:rsid w:val="001D01B4"/>
    <w:rsid w:val="001D63EF"/>
    <w:rsid w:val="001E37FD"/>
    <w:rsid w:val="001E4B70"/>
    <w:rsid w:val="001F0968"/>
    <w:rsid w:val="001F4323"/>
    <w:rsid w:val="001F495D"/>
    <w:rsid w:val="002072C0"/>
    <w:rsid w:val="00212F8A"/>
    <w:rsid w:val="002135F0"/>
    <w:rsid w:val="002340D6"/>
    <w:rsid w:val="002418A7"/>
    <w:rsid w:val="002430E9"/>
    <w:rsid w:val="00247B1A"/>
    <w:rsid w:val="00260C92"/>
    <w:rsid w:val="00263541"/>
    <w:rsid w:val="00270AE4"/>
    <w:rsid w:val="00285D89"/>
    <w:rsid w:val="00297334"/>
    <w:rsid w:val="002A0BA0"/>
    <w:rsid w:val="002A1694"/>
    <w:rsid w:val="002B333E"/>
    <w:rsid w:val="002C0D1D"/>
    <w:rsid w:val="002D1F59"/>
    <w:rsid w:val="002F44CC"/>
    <w:rsid w:val="00300E71"/>
    <w:rsid w:val="00350269"/>
    <w:rsid w:val="003507ED"/>
    <w:rsid w:val="003549ED"/>
    <w:rsid w:val="003571E2"/>
    <w:rsid w:val="003626D6"/>
    <w:rsid w:val="0037281E"/>
    <w:rsid w:val="003748A2"/>
    <w:rsid w:val="00382820"/>
    <w:rsid w:val="003C13EF"/>
    <w:rsid w:val="003C69CC"/>
    <w:rsid w:val="003E00E8"/>
    <w:rsid w:val="003F3612"/>
    <w:rsid w:val="003F66DC"/>
    <w:rsid w:val="00403209"/>
    <w:rsid w:val="00407CAF"/>
    <w:rsid w:val="004163BD"/>
    <w:rsid w:val="00431C4F"/>
    <w:rsid w:val="004462B5"/>
    <w:rsid w:val="004826AD"/>
    <w:rsid w:val="00490D31"/>
    <w:rsid w:val="004B76D5"/>
    <w:rsid w:val="004C708D"/>
    <w:rsid w:val="004E1251"/>
    <w:rsid w:val="004E1975"/>
    <w:rsid w:val="00503056"/>
    <w:rsid w:val="005127E6"/>
    <w:rsid w:val="00533344"/>
    <w:rsid w:val="00541312"/>
    <w:rsid w:val="0055077F"/>
    <w:rsid w:val="00555AFB"/>
    <w:rsid w:val="00572680"/>
    <w:rsid w:val="005750CE"/>
    <w:rsid w:val="00581086"/>
    <w:rsid w:val="0058646B"/>
    <w:rsid w:val="005B7BB7"/>
    <w:rsid w:val="006178F0"/>
    <w:rsid w:val="00635562"/>
    <w:rsid w:val="00654218"/>
    <w:rsid w:val="00654D27"/>
    <w:rsid w:val="006556E6"/>
    <w:rsid w:val="0065738E"/>
    <w:rsid w:val="00662259"/>
    <w:rsid w:val="00663F23"/>
    <w:rsid w:val="00664CCF"/>
    <w:rsid w:val="00676ECA"/>
    <w:rsid w:val="00680F87"/>
    <w:rsid w:val="00682228"/>
    <w:rsid w:val="006A6CB4"/>
    <w:rsid w:val="006D163D"/>
    <w:rsid w:val="006E1A5E"/>
    <w:rsid w:val="006E3728"/>
    <w:rsid w:val="00711996"/>
    <w:rsid w:val="00717D79"/>
    <w:rsid w:val="00726002"/>
    <w:rsid w:val="00730133"/>
    <w:rsid w:val="00733A0F"/>
    <w:rsid w:val="00734212"/>
    <w:rsid w:val="00742B4C"/>
    <w:rsid w:val="00747DBB"/>
    <w:rsid w:val="007670FE"/>
    <w:rsid w:val="00771164"/>
    <w:rsid w:val="007838C5"/>
    <w:rsid w:val="00783F78"/>
    <w:rsid w:val="00793089"/>
    <w:rsid w:val="007C13F5"/>
    <w:rsid w:val="007C57A4"/>
    <w:rsid w:val="007D136C"/>
    <w:rsid w:val="007F6638"/>
    <w:rsid w:val="0080259E"/>
    <w:rsid w:val="008049E9"/>
    <w:rsid w:val="008273C2"/>
    <w:rsid w:val="0083135F"/>
    <w:rsid w:val="00833AD9"/>
    <w:rsid w:val="00836273"/>
    <w:rsid w:val="0084063B"/>
    <w:rsid w:val="008428FD"/>
    <w:rsid w:val="00842A77"/>
    <w:rsid w:val="008439B0"/>
    <w:rsid w:val="00845D58"/>
    <w:rsid w:val="00854974"/>
    <w:rsid w:val="00864F20"/>
    <w:rsid w:val="00887151"/>
    <w:rsid w:val="00887888"/>
    <w:rsid w:val="008A017A"/>
    <w:rsid w:val="008B44F8"/>
    <w:rsid w:val="008C59C8"/>
    <w:rsid w:val="008D4063"/>
    <w:rsid w:val="008D43F8"/>
    <w:rsid w:val="008D6B87"/>
    <w:rsid w:val="008D7074"/>
    <w:rsid w:val="008E2B57"/>
    <w:rsid w:val="008F308E"/>
    <w:rsid w:val="009075DA"/>
    <w:rsid w:val="00912BFE"/>
    <w:rsid w:val="00931FEB"/>
    <w:rsid w:val="009334EF"/>
    <w:rsid w:val="00953555"/>
    <w:rsid w:val="00981603"/>
    <w:rsid w:val="0099371A"/>
    <w:rsid w:val="009A239C"/>
    <w:rsid w:val="009B2CA1"/>
    <w:rsid w:val="009E35DF"/>
    <w:rsid w:val="009E548E"/>
    <w:rsid w:val="00A00010"/>
    <w:rsid w:val="00A10F77"/>
    <w:rsid w:val="00A2055E"/>
    <w:rsid w:val="00A20AC0"/>
    <w:rsid w:val="00A55920"/>
    <w:rsid w:val="00A60C9D"/>
    <w:rsid w:val="00A8551D"/>
    <w:rsid w:val="00A86AE1"/>
    <w:rsid w:val="00AB658D"/>
    <w:rsid w:val="00AB7B02"/>
    <w:rsid w:val="00AC3DC1"/>
    <w:rsid w:val="00AC4C75"/>
    <w:rsid w:val="00AC7B28"/>
    <w:rsid w:val="00AD0DF9"/>
    <w:rsid w:val="00AD0EB0"/>
    <w:rsid w:val="00B010D3"/>
    <w:rsid w:val="00B06932"/>
    <w:rsid w:val="00B16866"/>
    <w:rsid w:val="00B23134"/>
    <w:rsid w:val="00B45EA1"/>
    <w:rsid w:val="00B77587"/>
    <w:rsid w:val="00BA7FA8"/>
    <w:rsid w:val="00BE2DF7"/>
    <w:rsid w:val="00BE4F00"/>
    <w:rsid w:val="00BF672B"/>
    <w:rsid w:val="00C102BB"/>
    <w:rsid w:val="00C16A41"/>
    <w:rsid w:val="00C174F6"/>
    <w:rsid w:val="00C30C20"/>
    <w:rsid w:val="00C31B6A"/>
    <w:rsid w:val="00C32F35"/>
    <w:rsid w:val="00C42A6B"/>
    <w:rsid w:val="00C537B8"/>
    <w:rsid w:val="00C66615"/>
    <w:rsid w:val="00C8286D"/>
    <w:rsid w:val="00C84AA2"/>
    <w:rsid w:val="00CC36E8"/>
    <w:rsid w:val="00CE4A0B"/>
    <w:rsid w:val="00CF26E8"/>
    <w:rsid w:val="00CF28BC"/>
    <w:rsid w:val="00D011D7"/>
    <w:rsid w:val="00D04048"/>
    <w:rsid w:val="00D12F85"/>
    <w:rsid w:val="00D146BA"/>
    <w:rsid w:val="00D2582F"/>
    <w:rsid w:val="00D3754D"/>
    <w:rsid w:val="00D40E2C"/>
    <w:rsid w:val="00D47DF1"/>
    <w:rsid w:val="00D63B5B"/>
    <w:rsid w:val="00D63F74"/>
    <w:rsid w:val="00D72280"/>
    <w:rsid w:val="00D73494"/>
    <w:rsid w:val="00D74A6B"/>
    <w:rsid w:val="00D80942"/>
    <w:rsid w:val="00D93D10"/>
    <w:rsid w:val="00D95DE9"/>
    <w:rsid w:val="00DA0E38"/>
    <w:rsid w:val="00DB2A82"/>
    <w:rsid w:val="00DD679B"/>
    <w:rsid w:val="00DD6B52"/>
    <w:rsid w:val="00E01A6F"/>
    <w:rsid w:val="00E02018"/>
    <w:rsid w:val="00E266B3"/>
    <w:rsid w:val="00E53F3E"/>
    <w:rsid w:val="00E56324"/>
    <w:rsid w:val="00E67130"/>
    <w:rsid w:val="00E830E5"/>
    <w:rsid w:val="00E84C57"/>
    <w:rsid w:val="00EA0EEA"/>
    <w:rsid w:val="00EA66FA"/>
    <w:rsid w:val="00EA770F"/>
    <w:rsid w:val="00ED05EE"/>
    <w:rsid w:val="00F07283"/>
    <w:rsid w:val="00F25877"/>
    <w:rsid w:val="00F27959"/>
    <w:rsid w:val="00F52C29"/>
    <w:rsid w:val="00F669D2"/>
    <w:rsid w:val="00F776C7"/>
    <w:rsid w:val="00FB54D2"/>
    <w:rsid w:val="00FD445C"/>
    <w:rsid w:val="00FD5612"/>
    <w:rsid w:val="00FF4EAF"/>
    <w:rsid w:val="00FF6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F7F49"/>
  <w15:chartTrackingRefBased/>
  <w15:docId w15:val="{CC6806A3-AC5E-44CB-A545-9285927A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1D7"/>
    <w:rPr>
      <w:sz w:val="24"/>
      <w:lang w:eastAsia="en-US"/>
    </w:rPr>
  </w:style>
  <w:style w:type="paragraph" w:styleId="Heading1">
    <w:name w:val="heading 1"/>
    <w:basedOn w:val="Normal"/>
    <w:next w:val="Normal"/>
    <w:link w:val="Heading1Char"/>
    <w:qFormat/>
    <w:rsid w:val="00833AD9"/>
    <w:pPr>
      <w:keepNext/>
      <w:spacing w:before="240" w:after="60"/>
      <w:outlineLvl w:val="0"/>
    </w:pPr>
    <w:rPr>
      <w:rFonts w:cs="Arial"/>
      <w:b/>
      <w:bCs/>
      <w:kern w:val="32"/>
      <w:sz w:val="32"/>
      <w:szCs w:val="32"/>
    </w:rPr>
  </w:style>
  <w:style w:type="paragraph" w:styleId="Heading2">
    <w:name w:val="heading 2"/>
    <w:basedOn w:val="Normal"/>
    <w:next w:val="Normal"/>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link w:val="FooterChar"/>
    <w:uiPriority w:val="99"/>
    <w:rsid w:val="00833AD9"/>
    <w:pPr>
      <w:tabs>
        <w:tab w:val="center" w:pos="4320"/>
        <w:tab w:val="right" w:pos="8640"/>
      </w:tabs>
    </w:pPr>
    <w:rPr>
      <w:sz w:val="18"/>
    </w:rPr>
  </w:style>
  <w:style w:type="character" w:styleId="Hyperlink">
    <w:name w:val="Hyperlink"/>
    <w:uiPriority w:val="99"/>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basedOn w:val="DefaultParagraphFont"/>
    <w:link w:val="Title"/>
    <w:rsid w:val="00845D58"/>
    <w:rPr>
      <w:rFonts w:ascii="Calibri" w:hAnsi="Calibri"/>
      <w:b/>
      <w:bCs/>
      <w:smallCaps/>
      <w:kern w:val="28"/>
      <w:sz w:val="36"/>
      <w:szCs w:val="32"/>
      <w:lang w:eastAsia="en-US"/>
    </w:rPr>
  </w:style>
  <w:style w:type="character" w:customStyle="1" w:styleId="Heading1Char">
    <w:name w:val="Heading 1 Char"/>
    <w:basedOn w:val="DefaultParagraphFont"/>
    <w:link w:val="Heading1"/>
    <w:rsid w:val="00887888"/>
    <w:rPr>
      <w:rFonts w:ascii="Calibri" w:hAnsi="Calibri" w:cs="Arial"/>
      <w:b/>
      <w:bCs/>
      <w:kern w:val="32"/>
      <w:sz w:val="32"/>
      <w:szCs w:val="32"/>
      <w:lang w:eastAsia="en-US"/>
    </w:rPr>
  </w:style>
  <w:style w:type="character" w:customStyle="1" w:styleId="FooterChar">
    <w:name w:val="Footer Char"/>
    <w:basedOn w:val="DefaultParagraphFont"/>
    <w:link w:val="Footer"/>
    <w:uiPriority w:val="99"/>
    <w:rsid w:val="006E1A5E"/>
    <w:rPr>
      <w:rFonts w:ascii="Calibri" w:hAnsi="Calibri"/>
      <w:sz w:val="18"/>
      <w:lang w:eastAsia="en-US"/>
    </w:rPr>
  </w:style>
  <w:style w:type="paragraph" w:styleId="ListParagraph">
    <w:name w:val="List Paragraph"/>
    <w:basedOn w:val="Normal"/>
    <w:uiPriority w:val="34"/>
    <w:qFormat/>
    <w:rsid w:val="009B2CA1"/>
    <w:pPr>
      <w:ind w:left="720"/>
      <w:contextualSpacing/>
    </w:pPr>
  </w:style>
  <w:style w:type="paragraph" w:customStyle="1" w:styleId="RowHeading">
    <w:name w:val="Row Heading"/>
    <w:basedOn w:val="Normal"/>
    <w:rsid w:val="009B2CA1"/>
    <w:pPr>
      <w:overflowPunct w:val="0"/>
      <w:autoSpaceDE w:val="0"/>
      <w:autoSpaceDN w:val="0"/>
      <w:adjustRightInd w:val="0"/>
      <w:spacing w:before="60" w:after="60"/>
      <w:textAlignment w:val="baseline"/>
    </w:pPr>
    <w:rPr>
      <w:rFonts w:ascii="Arial" w:hAnsi="Arial" w:cs="Arial"/>
      <w:b/>
      <w:bCs/>
      <w:color w:val="FFFFFF"/>
      <w:sz w:val="22"/>
      <w:szCs w:val="22"/>
    </w:rPr>
  </w:style>
  <w:style w:type="character" w:styleId="PlaceholderText">
    <w:name w:val="Placeholder Text"/>
    <w:basedOn w:val="DefaultParagraphFont"/>
    <w:uiPriority w:val="99"/>
    <w:semiHidden/>
    <w:rsid w:val="009B2CA1"/>
    <w:rPr>
      <w:rFonts w:cs="Times New Roman"/>
      <w:color w:val="808080"/>
    </w:rPr>
  </w:style>
  <w:style w:type="character" w:styleId="UnresolvedMention">
    <w:name w:val="Unresolved Mention"/>
    <w:basedOn w:val="DefaultParagraphFont"/>
    <w:uiPriority w:val="99"/>
    <w:semiHidden/>
    <w:unhideWhenUsed/>
    <w:rsid w:val="00263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tss.service-now.com/sharedservices?id=ls_category&amp;sys_id=ea7e11c9e1a476004714aaba0435ca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HRExecutiveContracts@act.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20wang\Downloads\External%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31C77D47584E86B81F74C1AE2178D0"/>
        <w:category>
          <w:name w:val="General"/>
          <w:gallery w:val="placeholder"/>
        </w:category>
        <w:types>
          <w:type w:val="bbPlcHdr"/>
        </w:types>
        <w:behaviors>
          <w:behavior w:val="content"/>
        </w:behaviors>
        <w:guid w:val="{8CAF02E3-3015-46ED-89AD-8B9F294113A7}"/>
      </w:docPartPr>
      <w:docPartBody>
        <w:p w:rsidR="0006210D" w:rsidRDefault="0006210D" w:rsidP="0006210D">
          <w:pPr>
            <w:pStyle w:val="2531C77D47584E86B81F74C1AE2178D0"/>
          </w:pPr>
          <w:r w:rsidRPr="00AF5AFD">
            <w:rPr>
              <w:rStyle w:val="PlaceholderText"/>
              <w:rFonts w:cstheme="minorHAnsi"/>
              <w:sz w:val="22"/>
              <w:szCs w:val="22"/>
            </w:rPr>
            <w:t>Select merit process type.</w:t>
          </w:r>
        </w:p>
      </w:docPartBody>
    </w:docPart>
    <w:docPart>
      <w:docPartPr>
        <w:name w:val="E38FB26064284A248A11FB80260960A6"/>
        <w:category>
          <w:name w:val="General"/>
          <w:gallery w:val="placeholder"/>
        </w:category>
        <w:types>
          <w:type w:val="bbPlcHdr"/>
        </w:types>
        <w:behaviors>
          <w:behavior w:val="content"/>
        </w:behaviors>
        <w:guid w:val="{7E53E1AD-722E-4F44-AF4A-96CE8F11E100}"/>
      </w:docPartPr>
      <w:docPartBody>
        <w:p w:rsidR="0006210D" w:rsidRDefault="0006210D" w:rsidP="0006210D">
          <w:pPr>
            <w:pStyle w:val="E38FB26064284A248A11FB80260960A6"/>
          </w:pPr>
          <w:r w:rsidRPr="00AF5AFD">
            <w:rPr>
              <w:rStyle w:val="PlaceholderText"/>
              <w:rFonts w:cstheme="minorHAnsi"/>
              <w:sz w:val="22"/>
              <w:szCs w:val="22"/>
            </w:rPr>
            <w:t>Enter vacancy period(s)</w:t>
          </w:r>
        </w:p>
      </w:docPartBody>
    </w:docPart>
    <w:docPart>
      <w:docPartPr>
        <w:name w:val="F12FFF8B20A54D769A0D18973AD8FE93"/>
        <w:category>
          <w:name w:val="General"/>
          <w:gallery w:val="placeholder"/>
        </w:category>
        <w:types>
          <w:type w:val="bbPlcHdr"/>
        </w:types>
        <w:behaviors>
          <w:behavior w:val="content"/>
        </w:behaviors>
        <w:guid w:val="{ADA6FA42-7424-4EB9-AA7E-FA4D518F2D63}"/>
      </w:docPartPr>
      <w:docPartBody>
        <w:p w:rsidR="0006210D" w:rsidRDefault="0006210D" w:rsidP="0006210D">
          <w:pPr>
            <w:pStyle w:val="F12FFF8B20A54D769A0D18973AD8FE93"/>
          </w:pPr>
          <w:r w:rsidRPr="00AF5AFD">
            <w:rPr>
              <w:rStyle w:val="PlaceholderText"/>
              <w:rFonts w:cstheme="minorHAnsi"/>
              <w:sz w:val="22"/>
              <w:szCs w:val="22"/>
            </w:rPr>
            <w:t>Select occupancy status.</w:t>
          </w:r>
        </w:p>
      </w:docPartBody>
    </w:docPart>
    <w:docPart>
      <w:docPartPr>
        <w:name w:val="1EBFFBAFB1B34E15AA93B7DEF7B68238"/>
        <w:category>
          <w:name w:val="General"/>
          <w:gallery w:val="placeholder"/>
        </w:category>
        <w:types>
          <w:type w:val="bbPlcHdr"/>
        </w:types>
        <w:behaviors>
          <w:behavior w:val="content"/>
        </w:behaviors>
        <w:guid w:val="{B34B510C-D02D-4140-A1D3-871C8E648563}"/>
      </w:docPartPr>
      <w:docPartBody>
        <w:p w:rsidR="0006210D" w:rsidRDefault="0006210D" w:rsidP="0006210D">
          <w:pPr>
            <w:pStyle w:val="1EBFFBAFB1B34E15AA93B7DEF7B68238"/>
          </w:pPr>
          <w:r w:rsidRPr="00C9140F">
            <w:rPr>
              <w:rStyle w:val="PlaceholderText"/>
              <w:rFonts w:cstheme="minorHAnsi"/>
              <w:sz w:val="22"/>
              <w:szCs w:val="22"/>
            </w:rPr>
            <w:t>Enter position title and E-number.</w:t>
          </w:r>
        </w:p>
      </w:docPartBody>
    </w:docPart>
    <w:docPart>
      <w:docPartPr>
        <w:name w:val="B5ABCDE6AA6D4C5987C154E9EA53FB5B"/>
        <w:category>
          <w:name w:val="General"/>
          <w:gallery w:val="placeholder"/>
        </w:category>
        <w:types>
          <w:type w:val="bbPlcHdr"/>
        </w:types>
        <w:behaviors>
          <w:behavior w:val="content"/>
        </w:behaviors>
        <w:guid w:val="{53F38B80-806A-461E-92B6-6534D2BF14D5}"/>
      </w:docPartPr>
      <w:docPartBody>
        <w:p w:rsidR="0006210D" w:rsidRDefault="0006210D" w:rsidP="0006210D">
          <w:pPr>
            <w:pStyle w:val="B5ABCDE6AA6D4C5987C154E9EA53FB5B"/>
          </w:pPr>
          <w:r w:rsidRPr="00AF5AFD">
            <w:rPr>
              <w:rStyle w:val="PlaceholderText"/>
              <w:rFonts w:cstheme="minorHAnsi"/>
              <w:sz w:val="22"/>
              <w:szCs w:val="22"/>
            </w:rPr>
            <w:t>Enter business case</w:t>
          </w:r>
        </w:p>
      </w:docPartBody>
    </w:docPart>
    <w:docPart>
      <w:docPartPr>
        <w:name w:val="24C261BF04E647ED8190E0B137A82B56"/>
        <w:category>
          <w:name w:val="General"/>
          <w:gallery w:val="placeholder"/>
        </w:category>
        <w:types>
          <w:type w:val="bbPlcHdr"/>
        </w:types>
        <w:behaviors>
          <w:behavior w:val="content"/>
        </w:behaviors>
        <w:guid w:val="{3114B5D4-2517-4397-999F-680A24C016B1}"/>
      </w:docPartPr>
      <w:docPartBody>
        <w:p w:rsidR="0006210D" w:rsidRDefault="0006210D" w:rsidP="0006210D">
          <w:pPr>
            <w:pStyle w:val="24C261BF04E647ED8190E0B137A82B56"/>
          </w:pPr>
          <w:r w:rsidRPr="00AF5AFD">
            <w:rPr>
              <w:rStyle w:val="PlaceholderText"/>
              <w:rFonts w:cstheme="minorHAnsi"/>
              <w:sz w:val="22"/>
              <w:szCs w:val="22"/>
            </w:rPr>
            <w:t>Yes/No.</w:t>
          </w:r>
        </w:p>
      </w:docPartBody>
    </w:docPart>
    <w:docPart>
      <w:docPartPr>
        <w:name w:val="1C82A40A78154316A95CFFAC93EFD59A"/>
        <w:category>
          <w:name w:val="General"/>
          <w:gallery w:val="placeholder"/>
        </w:category>
        <w:types>
          <w:type w:val="bbPlcHdr"/>
        </w:types>
        <w:behaviors>
          <w:behavior w:val="content"/>
        </w:behaviors>
        <w:guid w:val="{FDCC1C8C-2304-46B3-841E-C530E3450DAC}"/>
      </w:docPartPr>
      <w:docPartBody>
        <w:p w:rsidR="0006210D" w:rsidRDefault="0006210D" w:rsidP="0006210D">
          <w:pPr>
            <w:pStyle w:val="1C82A40A78154316A95CFFAC93EFD59A"/>
          </w:pPr>
          <w:r>
            <w:rPr>
              <w:rStyle w:val="PlaceholderText"/>
              <w:sz w:val="22"/>
              <w:szCs w:val="22"/>
            </w:rPr>
            <w:t>If Yes, e</w:t>
          </w:r>
          <w:r w:rsidRPr="00F21CA5">
            <w:rPr>
              <w:rStyle w:val="PlaceholderText"/>
              <w:sz w:val="22"/>
              <w:szCs w:val="22"/>
            </w:rPr>
            <w:t xml:space="preserve">nter </w:t>
          </w:r>
          <w:r>
            <w:rPr>
              <w:rStyle w:val="PlaceholderText"/>
              <w:sz w:val="22"/>
              <w:szCs w:val="22"/>
            </w:rPr>
            <w:t>name of organisation</w:t>
          </w:r>
        </w:p>
      </w:docPartBody>
    </w:docPart>
    <w:docPart>
      <w:docPartPr>
        <w:name w:val="ABB1AAF7AED640F2A7744F7AB8363EAC"/>
        <w:category>
          <w:name w:val="General"/>
          <w:gallery w:val="placeholder"/>
        </w:category>
        <w:types>
          <w:type w:val="bbPlcHdr"/>
        </w:types>
        <w:behaviors>
          <w:behavior w:val="content"/>
        </w:behaviors>
        <w:guid w:val="{5B08559D-B096-42B4-BF40-893509CF57F7}"/>
      </w:docPartPr>
      <w:docPartBody>
        <w:p w:rsidR="0006210D" w:rsidRDefault="0006210D" w:rsidP="0006210D">
          <w:pPr>
            <w:pStyle w:val="ABB1AAF7AED640F2A7744F7AB8363EAC"/>
          </w:pPr>
          <w:r w:rsidRPr="00EE7DD5">
            <w:rPr>
              <w:rStyle w:val="PlaceholderText"/>
              <w:sz w:val="22"/>
              <w:szCs w:val="22"/>
            </w:rPr>
            <w:t xml:space="preserve">Enter </w:t>
          </w:r>
          <w:r>
            <w:rPr>
              <w:rStyle w:val="PlaceholderText"/>
              <w:sz w:val="22"/>
              <w:szCs w:val="22"/>
            </w:rPr>
            <w:t>s</w:t>
          </w:r>
          <w:r w:rsidRPr="00EE7DD5">
            <w:rPr>
              <w:rStyle w:val="PlaceholderText"/>
              <w:sz w:val="22"/>
              <w:szCs w:val="22"/>
            </w:rPr>
            <w:t xml:space="preserve">pecial </w:t>
          </w:r>
          <w:r>
            <w:rPr>
              <w:rStyle w:val="PlaceholderText"/>
              <w:sz w:val="22"/>
              <w:szCs w:val="22"/>
            </w:rPr>
            <w:t>i</w:t>
          </w:r>
          <w:r w:rsidRPr="00EE7DD5">
            <w:rPr>
              <w:rStyle w:val="PlaceholderText"/>
              <w:sz w:val="22"/>
              <w:szCs w:val="22"/>
            </w:rPr>
            <w:t xml:space="preserve">nstructions </w:t>
          </w:r>
          <w:r>
            <w:rPr>
              <w:rStyle w:val="PlaceholderText"/>
              <w:sz w:val="22"/>
              <w:szCs w:val="22"/>
            </w:rPr>
            <w:t>(</w:t>
          </w:r>
          <w:r w:rsidRPr="00EE7DD5">
            <w:rPr>
              <w:rStyle w:val="PlaceholderText"/>
              <w:sz w:val="22"/>
              <w:szCs w:val="22"/>
            </w:rPr>
            <w:t xml:space="preserve">if </w:t>
          </w:r>
          <w:r>
            <w:rPr>
              <w:rStyle w:val="PlaceholderText"/>
              <w:sz w:val="22"/>
              <w:szCs w:val="22"/>
            </w:rPr>
            <w:t>a</w:t>
          </w:r>
          <w:r w:rsidRPr="00EE7DD5">
            <w:rPr>
              <w:rStyle w:val="PlaceholderText"/>
              <w:sz w:val="22"/>
              <w:szCs w:val="22"/>
            </w:rPr>
            <w:t>pplicable</w:t>
          </w:r>
          <w:r>
            <w:rPr>
              <w:rStyle w:val="PlaceholderText"/>
              <w:sz w:val="22"/>
              <w:szCs w:val="22"/>
            </w:rPr>
            <w:t>)</w:t>
          </w:r>
        </w:p>
      </w:docPartBody>
    </w:docPart>
    <w:docPart>
      <w:docPartPr>
        <w:name w:val="2B95C69A456E490C8EFB4EDC73DA10FD"/>
        <w:category>
          <w:name w:val="General"/>
          <w:gallery w:val="placeholder"/>
        </w:category>
        <w:types>
          <w:type w:val="bbPlcHdr"/>
        </w:types>
        <w:behaviors>
          <w:behavior w:val="content"/>
        </w:behaviors>
        <w:guid w:val="{6B896A53-C005-4C1B-A9CD-1590B416657F}"/>
      </w:docPartPr>
      <w:docPartBody>
        <w:p w:rsidR="0006210D" w:rsidRDefault="0006210D" w:rsidP="0006210D">
          <w:pPr>
            <w:pStyle w:val="2B95C69A456E490C8EFB4EDC73DA10FD"/>
          </w:pPr>
          <w:r w:rsidRPr="00EE7DD5">
            <w:rPr>
              <w:rStyle w:val="PlaceholderText"/>
              <w:sz w:val="22"/>
              <w:szCs w:val="22"/>
            </w:rPr>
            <w:t xml:space="preserve">Enter </w:t>
          </w:r>
          <w:r>
            <w:rPr>
              <w:rStyle w:val="PlaceholderText"/>
              <w:sz w:val="22"/>
              <w:szCs w:val="22"/>
            </w:rPr>
            <w:t>wording and contact officer details</w:t>
          </w:r>
        </w:p>
      </w:docPartBody>
    </w:docPart>
    <w:docPart>
      <w:docPartPr>
        <w:name w:val="F9EC2CAAD1834EC49B065E41FACF67E0"/>
        <w:category>
          <w:name w:val="General"/>
          <w:gallery w:val="placeholder"/>
        </w:category>
        <w:types>
          <w:type w:val="bbPlcHdr"/>
        </w:types>
        <w:behaviors>
          <w:behavior w:val="content"/>
        </w:behaviors>
        <w:guid w:val="{263238FF-0978-4925-8BC1-9CA1A5DF2B93}"/>
      </w:docPartPr>
      <w:docPartBody>
        <w:p w:rsidR="0006210D" w:rsidRDefault="0006210D" w:rsidP="0006210D">
          <w:pPr>
            <w:pStyle w:val="F9EC2CAAD1834EC49B065E41FACF67E0"/>
          </w:pPr>
          <w:r w:rsidRPr="00F21CA5">
            <w:rPr>
              <w:rStyle w:val="PlaceholderText"/>
              <w:sz w:val="22"/>
              <w:szCs w:val="22"/>
            </w:rPr>
            <w:t>Enter</w:t>
          </w:r>
          <w:r>
            <w:rPr>
              <w:rStyle w:val="PlaceholderText"/>
              <w:sz w:val="22"/>
              <w:szCs w:val="22"/>
            </w:rPr>
            <w:t xml:space="preserve"> position title</w:t>
          </w:r>
        </w:p>
      </w:docPartBody>
    </w:docPart>
    <w:docPart>
      <w:docPartPr>
        <w:name w:val="435C1C149E82424EA74094F4E0D731B9"/>
        <w:category>
          <w:name w:val="General"/>
          <w:gallery w:val="placeholder"/>
        </w:category>
        <w:types>
          <w:type w:val="bbPlcHdr"/>
        </w:types>
        <w:behaviors>
          <w:behavior w:val="content"/>
        </w:behaviors>
        <w:guid w:val="{9611048E-FCD0-4C79-913D-5C59B8089FFD}"/>
      </w:docPartPr>
      <w:docPartBody>
        <w:p w:rsidR="0006210D" w:rsidRDefault="0006210D" w:rsidP="0006210D">
          <w:pPr>
            <w:pStyle w:val="435C1C149E82424EA74094F4E0D731B9"/>
          </w:pPr>
          <w:r w:rsidRPr="00F21CA5">
            <w:rPr>
              <w:rStyle w:val="PlaceholderText"/>
              <w:sz w:val="22"/>
              <w:szCs w:val="22"/>
            </w:rPr>
            <w:t>Enter</w:t>
          </w:r>
          <w:r>
            <w:rPr>
              <w:rStyle w:val="PlaceholderText"/>
              <w:sz w:val="22"/>
              <w:szCs w:val="22"/>
            </w:rPr>
            <w:t xml:space="preserve"> E-number</w:t>
          </w:r>
        </w:p>
      </w:docPartBody>
    </w:docPart>
    <w:docPart>
      <w:docPartPr>
        <w:name w:val="F0F4F12529774554A2423E15EA0F1261"/>
        <w:category>
          <w:name w:val="General"/>
          <w:gallery w:val="placeholder"/>
        </w:category>
        <w:types>
          <w:type w:val="bbPlcHdr"/>
        </w:types>
        <w:behaviors>
          <w:behavior w:val="content"/>
        </w:behaviors>
        <w:guid w:val="{FE6FC260-198C-4058-AEB2-2FFB0858A243}"/>
      </w:docPartPr>
      <w:docPartBody>
        <w:p w:rsidR="0006210D" w:rsidRDefault="0006210D" w:rsidP="0006210D">
          <w:pPr>
            <w:pStyle w:val="F0F4F12529774554A2423E15EA0F1261"/>
          </w:pPr>
          <w:r w:rsidRPr="00F21CA5">
            <w:rPr>
              <w:rStyle w:val="PlaceholderText"/>
              <w:sz w:val="22"/>
              <w:szCs w:val="22"/>
            </w:rPr>
            <w:t xml:space="preserve">Select </w:t>
          </w:r>
          <w:r>
            <w:rPr>
              <w:rStyle w:val="PlaceholderText"/>
              <w:sz w:val="22"/>
              <w:szCs w:val="22"/>
            </w:rPr>
            <w:t>classification</w:t>
          </w:r>
        </w:p>
      </w:docPartBody>
    </w:docPart>
    <w:docPart>
      <w:docPartPr>
        <w:name w:val="7FBD3FC2B4D1419EBE738B942E404462"/>
        <w:category>
          <w:name w:val="General"/>
          <w:gallery w:val="placeholder"/>
        </w:category>
        <w:types>
          <w:type w:val="bbPlcHdr"/>
        </w:types>
        <w:behaviors>
          <w:behavior w:val="content"/>
        </w:behaviors>
        <w:guid w:val="{72F4C5B2-04C2-4C34-B31B-6FE531F2A089}"/>
      </w:docPartPr>
      <w:docPartBody>
        <w:p w:rsidR="0006210D" w:rsidRDefault="0006210D" w:rsidP="0006210D">
          <w:pPr>
            <w:pStyle w:val="7FBD3FC2B4D1419EBE738B942E404462"/>
          </w:pPr>
          <w:r w:rsidRPr="00150072">
            <w:rPr>
              <w:rFonts w:cs="Calibri"/>
              <w:sz w:val="22"/>
              <w:szCs w:val="22"/>
            </w:rPr>
            <w:t>Reports to</w:t>
          </w:r>
          <w:r>
            <w:rPr>
              <w:rFonts w:cs="Calibri"/>
              <w:sz w:val="22"/>
              <w:szCs w:val="22"/>
            </w:rPr>
            <w:t xml:space="preserve"> (include E-Number)</w:t>
          </w:r>
        </w:p>
      </w:docPartBody>
    </w:docPart>
    <w:docPart>
      <w:docPartPr>
        <w:name w:val="3E73721F32A74B05B41DF8AF3FFC4018"/>
        <w:category>
          <w:name w:val="General"/>
          <w:gallery w:val="placeholder"/>
        </w:category>
        <w:types>
          <w:type w:val="bbPlcHdr"/>
        </w:types>
        <w:behaviors>
          <w:behavior w:val="content"/>
        </w:behaviors>
        <w:guid w:val="{9998E04C-2BBB-4259-B456-8F29FA3DB6A6}"/>
      </w:docPartPr>
      <w:docPartBody>
        <w:p w:rsidR="0006210D" w:rsidRDefault="0006210D" w:rsidP="0006210D">
          <w:pPr>
            <w:pStyle w:val="3E73721F32A74B05B41DF8AF3FFC4018"/>
          </w:pPr>
          <w:r>
            <w:rPr>
              <w:rStyle w:val="PlaceholderText"/>
              <w:sz w:val="22"/>
              <w:szCs w:val="22"/>
            </w:rPr>
            <w:t>Reports to (include E-number)</w:t>
          </w:r>
        </w:p>
      </w:docPartBody>
    </w:docPart>
    <w:docPart>
      <w:docPartPr>
        <w:name w:val="F22D75FCB7DC46279FC4539989274C85"/>
        <w:category>
          <w:name w:val="General"/>
          <w:gallery w:val="placeholder"/>
        </w:category>
        <w:types>
          <w:type w:val="bbPlcHdr"/>
        </w:types>
        <w:behaviors>
          <w:behavior w:val="content"/>
        </w:behaviors>
        <w:guid w:val="{A43F2162-E2B9-4AEE-BAAB-FC12DF9CBFFD}"/>
      </w:docPartPr>
      <w:docPartBody>
        <w:p w:rsidR="0006210D" w:rsidRDefault="0006210D" w:rsidP="0006210D">
          <w:pPr>
            <w:pStyle w:val="F22D75FCB7DC46279FC4539989274C85"/>
          </w:pPr>
          <w:r w:rsidRPr="00825F93">
            <w:rPr>
              <w:rStyle w:val="PlaceholderText"/>
              <w:rFonts w:cstheme="minorHAnsi"/>
              <w:sz w:val="22"/>
              <w:szCs w:val="22"/>
            </w:rPr>
            <w:t>Enter business case</w:t>
          </w:r>
        </w:p>
      </w:docPartBody>
    </w:docPart>
    <w:docPart>
      <w:docPartPr>
        <w:name w:val="4FDB7F503F2F49CEAD2F1B54D2503435"/>
        <w:category>
          <w:name w:val="General"/>
          <w:gallery w:val="placeholder"/>
        </w:category>
        <w:types>
          <w:type w:val="bbPlcHdr"/>
        </w:types>
        <w:behaviors>
          <w:behavior w:val="content"/>
        </w:behaviors>
        <w:guid w:val="{B0F44715-70F6-4DFC-8ADF-BB2CC0220168}"/>
      </w:docPartPr>
      <w:docPartBody>
        <w:p w:rsidR="0006210D" w:rsidRDefault="0006210D" w:rsidP="0006210D">
          <w:pPr>
            <w:pStyle w:val="4FDB7F503F2F49CEAD2F1B54D2503435"/>
          </w:pPr>
          <w:r w:rsidRPr="00291D2C">
            <w:rPr>
              <w:rStyle w:val="PlaceholderText"/>
              <w:rFonts w:cstheme="minorHAnsi"/>
              <w:sz w:val="22"/>
              <w:szCs w:val="22"/>
            </w:rPr>
            <w:t>Enter name.</w:t>
          </w:r>
        </w:p>
      </w:docPartBody>
    </w:docPart>
    <w:docPart>
      <w:docPartPr>
        <w:name w:val="924072048754441699D99AD935C460B2"/>
        <w:category>
          <w:name w:val="General"/>
          <w:gallery w:val="placeholder"/>
        </w:category>
        <w:types>
          <w:type w:val="bbPlcHdr"/>
        </w:types>
        <w:behaviors>
          <w:behavior w:val="content"/>
        </w:behaviors>
        <w:guid w:val="{3327990E-7C99-4E83-8ACB-E54B434A9EDF}"/>
      </w:docPartPr>
      <w:docPartBody>
        <w:p w:rsidR="0006210D" w:rsidRDefault="0006210D" w:rsidP="0006210D">
          <w:pPr>
            <w:pStyle w:val="924072048754441699D99AD935C460B2"/>
          </w:pPr>
          <w:r w:rsidRPr="00713742">
            <w:rPr>
              <w:rStyle w:val="PlaceholderText"/>
            </w:rPr>
            <w:t>Click or tap here to enter text.</w:t>
          </w:r>
        </w:p>
      </w:docPartBody>
    </w:docPart>
    <w:docPart>
      <w:docPartPr>
        <w:name w:val="B7B2D83DF1B2423EBD38414E30E60A25"/>
        <w:category>
          <w:name w:val="General"/>
          <w:gallery w:val="placeholder"/>
        </w:category>
        <w:types>
          <w:type w:val="bbPlcHdr"/>
        </w:types>
        <w:behaviors>
          <w:behavior w:val="content"/>
        </w:behaviors>
        <w:guid w:val="{044E99CF-70B5-42D6-9B0F-D8C9E4178A93}"/>
      </w:docPartPr>
      <w:docPartBody>
        <w:p w:rsidR="0006210D" w:rsidRDefault="0006210D" w:rsidP="0006210D">
          <w:pPr>
            <w:pStyle w:val="B7B2D83DF1B2423EBD38414E30E60A25"/>
          </w:pPr>
          <w:r w:rsidRPr="00C9140F">
            <w:rPr>
              <w:rStyle w:val="PlaceholderText"/>
              <w:rFonts w:cstheme="minorHAnsi"/>
              <w:sz w:val="22"/>
              <w:szCs w:val="22"/>
            </w:rPr>
            <w:t>Enter email.</w:t>
          </w:r>
        </w:p>
      </w:docPartBody>
    </w:docPart>
    <w:docPart>
      <w:docPartPr>
        <w:name w:val="17B6DC0C359442DC83859AFBA1C55E0D"/>
        <w:category>
          <w:name w:val="General"/>
          <w:gallery w:val="placeholder"/>
        </w:category>
        <w:types>
          <w:type w:val="bbPlcHdr"/>
        </w:types>
        <w:behaviors>
          <w:behavior w:val="content"/>
        </w:behaviors>
        <w:guid w:val="{84066551-1CDA-4DE2-96FD-14C0E232B674}"/>
      </w:docPartPr>
      <w:docPartBody>
        <w:p w:rsidR="0006210D" w:rsidRDefault="0006210D" w:rsidP="0006210D">
          <w:pPr>
            <w:pStyle w:val="17B6DC0C359442DC83859AFBA1C55E0D"/>
          </w:pPr>
          <w:r w:rsidRPr="00C9140F">
            <w:rPr>
              <w:rFonts w:ascii="Calibri" w:hAnsi="Calibri" w:cs="Calibri"/>
              <w:color w:val="808080" w:themeColor="background1" w:themeShade="80"/>
              <w:sz w:val="22"/>
              <w:szCs w:val="22"/>
            </w:rPr>
            <w:t>Enter nominal position number.</w:t>
          </w:r>
        </w:p>
      </w:docPartBody>
    </w:docPart>
    <w:docPart>
      <w:docPartPr>
        <w:name w:val="657D8F559B5145248ED9239E294D8F16"/>
        <w:category>
          <w:name w:val="General"/>
          <w:gallery w:val="placeholder"/>
        </w:category>
        <w:types>
          <w:type w:val="bbPlcHdr"/>
        </w:types>
        <w:behaviors>
          <w:behavior w:val="content"/>
        </w:behaviors>
        <w:guid w:val="{79FD4930-07D3-49A8-9234-33973D3542EC}"/>
      </w:docPartPr>
      <w:docPartBody>
        <w:p w:rsidR="0006210D" w:rsidRDefault="0006210D" w:rsidP="0006210D">
          <w:pPr>
            <w:pStyle w:val="657D8F559B5145248ED9239E294D8F16"/>
          </w:pPr>
          <w:r w:rsidRPr="00F21CA5">
            <w:rPr>
              <w:rStyle w:val="PlaceholderText"/>
              <w:sz w:val="22"/>
              <w:szCs w:val="22"/>
            </w:rPr>
            <w:t xml:space="preserve">Select </w:t>
          </w:r>
          <w:r>
            <w:rPr>
              <w:rStyle w:val="PlaceholderText"/>
              <w:sz w:val="22"/>
              <w:szCs w:val="22"/>
            </w:rPr>
            <w:t>super scheme</w:t>
          </w:r>
        </w:p>
      </w:docPartBody>
    </w:docPart>
    <w:docPart>
      <w:docPartPr>
        <w:name w:val="F4749830872440F8B47999BD16D4B3EB"/>
        <w:category>
          <w:name w:val="General"/>
          <w:gallery w:val="placeholder"/>
        </w:category>
        <w:types>
          <w:type w:val="bbPlcHdr"/>
        </w:types>
        <w:behaviors>
          <w:behavior w:val="content"/>
        </w:behaviors>
        <w:guid w:val="{9AC339F9-5B6D-42D2-9382-7F9E07953A4E}"/>
      </w:docPartPr>
      <w:docPartBody>
        <w:p w:rsidR="0006210D" w:rsidRDefault="0006210D" w:rsidP="0006210D">
          <w:pPr>
            <w:pStyle w:val="F4749830872440F8B47999BD16D4B3EB"/>
          </w:pPr>
          <w:r w:rsidRPr="00291D2C">
            <w:rPr>
              <w:rStyle w:val="PlaceholderText"/>
              <w:rFonts w:cstheme="minorHAnsi"/>
              <w:sz w:val="22"/>
              <w:szCs w:val="22"/>
            </w:rPr>
            <w:t>Enter AGS number (if known).</w:t>
          </w:r>
        </w:p>
      </w:docPartBody>
    </w:docPart>
    <w:docPart>
      <w:docPartPr>
        <w:name w:val="D12A1C7155AE4875A95B99B2F9ABDFAC"/>
        <w:category>
          <w:name w:val="General"/>
          <w:gallery w:val="placeholder"/>
        </w:category>
        <w:types>
          <w:type w:val="bbPlcHdr"/>
        </w:types>
        <w:behaviors>
          <w:behavior w:val="content"/>
        </w:behaviors>
        <w:guid w:val="{8D5E8193-5B67-4275-843B-7A6C97977C42}"/>
      </w:docPartPr>
      <w:docPartBody>
        <w:p w:rsidR="0006210D" w:rsidRDefault="0006210D" w:rsidP="0006210D">
          <w:pPr>
            <w:pStyle w:val="D12A1C7155AE4875A95B99B2F9ABDFAC"/>
          </w:pPr>
          <w:r>
            <w:rPr>
              <w:rStyle w:val="PlaceholderText"/>
              <w:rFonts w:cstheme="minorHAnsi"/>
              <w:sz w:val="22"/>
              <w:szCs w:val="22"/>
            </w:rPr>
            <w:t>Enter contract type</w:t>
          </w:r>
          <w:r w:rsidRPr="00825F93">
            <w:rPr>
              <w:rStyle w:val="PlaceholderText"/>
              <w:rFonts w:cstheme="minorHAnsi"/>
              <w:sz w:val="22"/>
              <w:szCs w:val="22"/>
            </w:rPr>
            <w:t>.</w:t>
          </w:r>
        </w:p>
      </w:docPartBody>
    </w:docPart>
    <w:docPart>
      <w:docPartPr>
        <w:name w:val="61CFE31159B840E5B81A4EF302481771"/>
        <w:category>
          <w:name w:val="General"/>
          <w:gallery w:val="placeholder"/>
        </w:category>
        <w:types>
          <w:type w:val="bbPlcHdr"/>
        </w:types>
        <w:behaviors>
          <w:behavior w:val="content"/>
        </w:behaviors>
        <w:guid w:val="{5AE4B26D-04A1-4818-861A-A638517620C3}"/>
      </w:docPartPr>
      <w:docPartBody>
        <w:p w:rsidR="0006210D" w:rsidRDefault="0006210D" w:rsidP="0006210D">
          <w:pPr>
            <w:pStyle w:val="61CFE31159B840E5B81A4EF302481771"/>
          </w:pPr>
          <w:r w:rsidRPr="00045D7F">
            <w:rPr>
              <w:rStyle w:val="PlaceholderText"/>
              <w:rFonts w:cstheme="minorHAnsi"/>
              <w:sz w:val="22"/>
              <w:szCs w:val="22"/>
            </w:rPr>
            <w:t xml:space="preserve">Enter </w:t>
          </w:r>
          <w:r>
            <w:rPr>
              <w:rStyle w:val="PlaceholderText"/>
              <w:rFonts w:cstheme="minorHAnsi"/>
              <w:sz w:val="22"/>
              <w:szCs w:val="22"/>
            </w:rPr>
            <w:t xml:space="preserve">start </w:t>
          </w:r>
          <w:r w:rsidRPr="00045D7F">
            <w:rPr>
              <w:rStyle w:val="PlaceholderText"/>
              <w:rFonts w:cstheme="minorHAnsi"/>
              <w:sz w:val="22"/>
              <w:szCs w:val="22"/>
            </w:rPr>
            <w:t>date.</w:t>
          </w:r>
        </w:p>
      </w:docPartBody>
    </w:docPart>
    <w:docPart>
      <w:docPartPr>
        <w:name w:val="DEAFF9E57A5446C5817CE8EA0AF9BC8F"/>
        <w:category>
          <w:name w:val="General"/>
          <w:gallery w:val="placeholder"/>
        </w:category>
        <w:types>
          <w:type w:val="bbPlcHdr"/>
        </w:types>
        <w:behaviors>
          <w:behavior w:val="content"/>
        </w:behaviors>
        <w:guid w:val="{6607615B-8414-4942-BCBB-8A29580A5B25}"/>
      </w:docPartPr>
      <w:docPartBody>
        <w:p w:rsidR="0006210D" w:rsidRDefault="0006210D" w:rsidP="0006210D">
          <w:pPr>
            <w:pStyle w:val="DEAFF9E57A5446C5817CE8EA0AF9BC8F"/>
          </w:pPr>
          <w:r w:rsidRPr="00045D7F">
            <w:rPr>
              <w:rStyle w:val="PlaceholderText"/>
              <w:rFonts w:cstheme="minorHAnsi"/>
              <w:sz w:val="22"/>
              <w:szCs w:val="22"/>
            </w:rPr>
            <w:t>Enter end date.</w:t>
          </w:r>
        </w:p>
      </w:docPartBody>
    </w:docPart>
    <w:docPart>
      <w:docPartPr>
        <w:name w:val="AD16DBC955B7428884513449E01F1776"/>
        <w:category>
          <w:name w:val="General"/>
          <w:gallery w:val="placeholder"/>
        </w:category>
        <w:types>
          <w:type w:val="bbPlcHdr"/>
        </w:types>
        <w:behaviors>
          <w:behavior w:val="content"/>
        </w:behaviors>
        <w:guid w:val="{EF0B7F12-FD13-4B6E-A314-7232AAD9EFA3}"/>
      </w:docPartPr>
      <w:docPartBody>
        <w:p w:rsidR="0006210D" w:rsidRDefault="0006210D" w:rsidP="0006210D">
          <w:pPr>
            <w:pStyle w:val="AD16DBC955B7428884513449E01F1776"/>
          </w:pPr>
          <w:r w:rsidRPr="00F93992">
            <w:rPr>
              <w:rStyle w:val="PlaceholderText"/>
              <w:rFonts w:cstheme="minorHAnsi"/>
              <w:sz w:val="22"/>
              <w:szCs w:val="22"/>
            </w:rPr>
            <w:t>Select FT/PT.</w:t>
          </w:r>
        </w:p>
      </w:docPartBody>
    </w:docPart>
    <w:docPart>
      <w:docPartPr>
        <w:name w:val="8B80AD2F10004C0592535EF3566B0CB5"/>
        <w:category>
          <w:name w:val="General"/>
          <w:gallery w:val="placeholder"/>
        </w:category>
        <w:types>
          <w:type w:val="bbPlcHdr"/>
        </w:types>
        <w:behaviors>
          <w:behavior w:val="content"/>
        </w:behaviors>
        <w:guid w:val="{17928851-4F63-4952-92E9-86F5DA712652}"/>
      </w:docPartPr>
      <w:docPartBody>
        <w:p w:rsidR="0006210D" w:rsidRDefault="0006210D" w:rsidP="0006210D">
          <w:pPr>
            <w:pStyle w:val="8B80AD2F10004C0592535EF3566B0CB5"/>
          </w:pPr>
          <w:r w:rsidRPr="00291D2C">
            <w:rPr>
              <w:rStyle w:val="PlaceholderText"/>
              <w:rFonts w:cstheme="minorHAnsi"/>
              <w:sz w:val="22"/>
              <w:szCs w:val="22"/>
            </w:rPr>
            <w:t>If PT, enter hours per week.</w:t>
          </w:r>
        </w:p>
      </w:docPartBody>
    </w:docPart>
    <w:docPart>
      <w:docPartPr>
        <w:name w:val="749003ABB281454BAE96A2A9CF97C8A6"/>
        <w:category>
          <w:name w:val="General"/>
          <w:gallery w:val="placeholder"/>
        </w:category>
        <w:types>
          <w:type w:val="bbPlcHdr"/>
        </w:types>
        <w:behaviors>
          <w:behavior w:val="content"/>
        </w:behaviors>
        <w:guid w:val="{F6F0F4F3-FD80-40FC-B56C-B7C4BBBF363B}"/>
      </w:docPartPr>
      <w:docPartBody>
        <w:p w:rsidR="0006210D" w:rsidRDefault="0006210D" w:rsidP="0006210D">
          <w:pPr>
            <w:pStyle w:val="749003ABB281454BAE96A2A9CF97C8A6"/>
          </w:pPr>
          <w:r w:rsidRPr="00361AFF">
            <w:rPr>
              <w:rStyle w:val="PlaceholderText"/>
              <w:rFonts w:cstheme="minorHAnsi"/>
              <w:sz w:val="22"/>
              <w:szCs w:val="22"/>
            </w:rPr>
            <w:t>Select position occupant status</w:t>
          </w:r>
          <w:r w:rsidRPr="00F405DA">
            <w:rPr>
              <w:rStyle w:val="PlaceholderText"/>
            </w:rPr>
            <w:t>.</w:t>
          </w:r>
        </w:p>
      </w:docPartBody>
    </w:docPart>
    <w:docPart>
      <w:docPartPr>
        <w:name w:val="CE162E68600F4BCBBA0519C65F35EC73"/>
        <w:category>
          <w:name w:val="General"/>
          <w:gallery w:val="placeholder"/>
        </w:category>
        <w:types>
          <w:type w:val="bbPlcHdr"/>
        </w:types>
        <w:behaviors>
          <w:behavior w:val="content"/>
        </w:behaviors>
        <w:guid w:val="{4B78A7E6-10DF-4CD5-B24F-D0B09BAE216C}"/>
      </w:docPartPr>
      <w:docPartBody>
        <w:p w:rsidR="0006210D" w:rsidRDefault="0006210D" w:rsidP="0006210D">
          <w:pPr>
            <w:pStyle w:val="CE162E68600F4BCBBA0519C65F35EC73"/>
          </w:pPr>
          <w:r w:rsidRPr="007F0F83">
            <w:rPr>
              <w:rStyle w:val="PlaceholderText"/>
              <w:rFonts w:cstheme="minorHAnsi"/>
              <w:sz w:val="22"/>
              <w:szCs w:val="22"/>
            </w:rPr>
            <w:t>Enter position title and E-number.</w:t>
          </w:r>
        </w:p>
      </w:docPartBody>
    </w:docPart>
    <w:docPart>
      <w:docPartPr>
        <w:name w:val="91F9654F6F0544F9B47E8D1CF08D2F76"/>
        <w:category>
          <w:name w:val="General"/>
          <w:gallery w:val="placeholder"/>
        </w:category>
        <w:types>
          <w:type w:val="bbPlcHdr"/>
        </w:types>
        <w:behaviors>
          <w:behavior w:val="content"/>
        </w:behaviors>
        <w:guid w:val="{3AA6A2A8-C18B-4957-ABF8-6F742CB06E73}"/>
      </w:docPartPr>
      <w:docPartBody>
        <w:p w:rsidR="0006210D" w:rsidRDefault="0006210D" w:rsidP="0006210D">
          <w:pPr>
            <w:pStyle w:val="91F9654F6F0544F9B47E8D1CF08D2F76"/>
          </w:pPr>
          <w:r w:rsidRPr="00361AFF">
            <w:rPr>
              <w:rStyle w:val="PlaceholderText"/>
              <w:rFonts w:cstheme="minorHAnsi"/>
              <w:sz w:val="22"/>
              <w:szCs w:val="22"/>
            </w:rPr>
            <w:t>Enter reason for not running new merit process</w:t>
          </w:r>
          <w:r>
            <w:rPr>
              <w:rStyle w:val="PlaceholderText"/>
              <w:rFonts w:cstheme="minorHAnsi"/>
              <w:sz w:val="22"/>
              <w:szCs w:val="22"/>
            </w:rPr>
            <w:t>.</w:t>
          </w:r>
        </w:p>
      </w:docPartBody>
    </w:docPart>
    <w:docPart>
      <w:docPartPr>
        <w:name w:val="B92D851802CA431AB267BD519C3A1F84"/>
        <w:category>
          <w:name w:val="General"/>
          <w:gallery w:val="placeholder"/>
        </w:category>
        <w:types>
          <w:type w:val="bbPlcHdr"/>
        </w:types>
        <w:behaviors>
          <w:behavior w:val="content"/>
        </w:behaviors>
        <w:guid w:val="{F0077CE4-D3A8-4BDF-B624-4CCFAD29CB8E}"/>
      </w:docPartPr>
      <w:docPartBody>
        <w:p w:rsidR="0006210D" w:rsidRDefault="0006210D" w:rsidP="0006210D">
          <w:pPr>
            <w:pStyle w:val="B92D851802CA431AB267BD519C3A1F84"/>
          </w:pPr>
          <w:r w:rsidRPr="00361AFF">
            <w:rPr>
              <w:rStyle w:val="PlaceholderText"/>
              <w:rFonts w:cstheme="minorHAnsi"/>
              <w:sz w:val="22"/>
              <w:szCs w:val="22"/>
            </w:rPr>
            <w:t>Enter reason for not running new merit process.</w:t>
          </w:r>
        </w:p>
      </w:docPartBody>
    </w:docPart>
    <w:docPart>
      <w:docPartPr>
        <w:name w:val="7A8B3D9FE4594CA88957609A1214272D"/>
        <w:category>
          <w:name w:val="General"/>
          <w:gallery w:val="placeholder"/>
        </w:category>
        <w:types>
          <w:type w:val="bbPlcHdr"/>
        </w:types>
        <w:behaviors>
          <w:behavior w:val="content"/>
        </w:behaviors>
        <w:guid w:val="{11903428-735C-41FB-BE0E-C14D82D01991}"/>
      </w:docPartPr>
      <w:docPartBody>
        <w:p w:rsidR="0006210D" w:rsidRDefault="0006210D" w:rsidP="0006210D">
          <w:pPr>
            <w:pStyle w:val="7A8B3D9FE4594CA88957609A1214272D"/>
          </w:pPr>
          <w:r>
            <w:rPr>
              <w:rStyle w:val="PlaceholderText"/>
              <w:sz w:val="22"/>
              <w:szCs w:val="22"/>
            </w:rPr>
            <w:t>Select</w:t>
          </w:r>
          <w:r w:rsidRPr="00231773">
            <w:rPr>
              <w:rStyle w:val="PlaceholderText"/>
              <w:sz w:val="22"/>
              <w:szCs w:val="22"/>
            </w:rPr>
            <w:t xml:space="preserve"> an item.</w:t>
          </w:r>
        </w:p>
      </w:docPartBody>
    </w:docPart>
    <w:docPart>
      <w:docPartPr>
        <w:name w:val="61C0A6395090482DB2AEAC787F5F717F"/>
        <w:category>
          <w:name w:val="General"/>
          <w:gallery w:val="placeholder"/>
        </w:category>
        <w:types>
          <w:type w:val="bbPlcHdr"/>
        </w:types>
        <w:behaviors>
          <w:behavior w:val="content"/>
        </w:behaviors>
        <w:guid w:val="{DD9D991F-8417-44E1-B564-2A8E081BCDC3}"/>
      </w:docPartPr>
      <w:docPartBody>
        <w:p w:rsidR="0049270D" w:rsidRDefault="0049270D" w:rsidP="0049270D">
          <w:pPr>
            <w:pStyle w:val="61C0A6395090482DB2AEAC787F5F717F"/>
          </w:pPr>
          <w:r w:rsidRPr="00716B83">
            <w:rPr>
              <w:rStyle w:val="PlaceholderText"/>
              <w:color w:val="808080" w:themeColor="background1" w:themeShade="80"/>
              <w:sz w:val="22"/>
              <w:szCs w:val="22"/>
            </w:rPr>
            <w:t xml:space="preserve">Select </w:t>
          </w:r>
          <w:r>
            <w:rPr>
              <w:rStyle w:val="PlaceholderText"/>
              <w:color w:val="808080" w:themeColor="background1" w:themeShade="80"/>
              <w:sz w:val="22"/>
              <w:szCs w:val="22"/>
            </w:rPr>
            <w:t>d</w:t>
          </w:r>
          <w:r w:rsidRPr="00716B83">
            <w:rPr>
              <w:rStyle w:val="PlaceholderText"/>
              <w:color w:val="808080" w:themeColor="background1" w:themeShade="80"/>
              <w:sz w:val="22"/>
              <w:szCs w:val="22"/>
            </w:rPr>
            <w:t>irectorate</w:t>
          </w:r>
        </w:p>
      </w:docPartBody>
    </w:docPart>
    <w:docPart>
      <w:docPartPr>
        <w:name w:val="2E52898D8536436293DA77F303364A50"/>
        <w:category>
          <w:name w:val="General"/>
          <w:gallery w:val="placeholder"/>
        </w:category>
        <w:types>
          <w:type w:val="bbPlcHdr"/>
        </w:types>
        <w:behaviors>
          <w:behavior w:val="content"/>
        </w:behaviors>
        <w:guid w:val="{F789DFFF-8FD8-4AF8-81E3-546AC93400B0}"/>
      </w:docPartPr>
      <w:docPartBody>
        <w:p w:rsidR="0049270D" w:rsidRDefault="0049270D" w:rsidP="0049270D">
          <w:pPr>
            <w:pStyle w:val="2E52898D8536436293DA77F303364A50"/>
          </w:pPr>
          <w:r w:rsidRPr="00F21CA5">
            <w:rPr>
              <w:rStyle w:val="PlaceholderText"/>
              <w:sz w:val="22"/>
              <w:szCs w:val="22"/>
            </w:rPr>
            <w:t>Enter</w:t>
          </w:r>
          <w:r>
            <w:rPr>
              <w:rStyle w:val="PlaceholderText"/>
              <w:sz w:val="22"/>
              <w:szCs w:val="22"/>
            </w:rPr>
            <w:t xml:space="preserve"> division</w:t>
          </w:r>
        </w:p>
      </w:docPartBody>
    </w:docPart>
    <w:docPart>
      <w:docPartPr>
        <w:name w:val="BC0A2EB74D344252A6C69CBD51666ACC"/>
        <w:category>
          <w:name w:val="General"/>
          <w:gallery w:val="placeholder"/>
        </w:category>
        <w:types>
          <w:type w:val="bbPlcHdr"/>
        </w:types>
        <w:behaviors>
          <w:behavior w:val="content"/>
        </w:behaviors>
        <w:guid w:val="{8E81EC11-E0F5-46E1-B757-7E58B3F60D1F}"/>
      </w:docPartPr>
      <w:docPartBody>
        <w:p w:rsidR="0049270D" w:rsidRDefault="0049270D" w:rsidP="0049270D">
          <w:pPr>
            <w:pStyle w:val="BC0A2EB74D344252A6C69CBD51666ACC"/>
          </w:pPr>
          <w:r w:rsidRPr="001A1391">
            <w:rPr>
              <w:rStyle w:val="PlaceholderText"/>
              <w:rFonts w:cstheme="minorHAnsi"/>
              <w:sz w:val="22"/>
              <w:szCs w:val="22"/>
            </w:rPr>
            <w:t xml:space="preserve">Select </w:t>
          </w:r>
          <w:r>
            <w:rPr>
              <w:rStyle w:val="PlaceholderText"/>
              <w:rFonts w:cstheme="minorHAnsi"/>
              <w:sz w:val="22"/>
              <w:szCs w:val="22"/>
            </w:rPr>
            <w:t>Action 1</w:t>
          </w:r>
        </w:p>
      </w:docPartBody>
    </w:docPart>
    <w:docPart>
      <w:docPartPr>
        <w:name w:val="7F3EFA7100BC41B6BA28CA130CCEC062"/>
        <w:category>
          <w:name w:val="General"/>
          <w:gallery w:val="placeholder"/>
        </w:category>
        <w:types>
          <w:type w:val="bbPlcHdr"/>
        </w:types>
        <w:behaviors>
          <w:behavior w:val="content"/>
        </w:behaviors>
        <w:guid w:val="{B4D1B369-5B83-41F2-BFE2-D2337062DB64}"/>
      </w:docPartPr>
      <w:docPartBody>
        <w:p w:rsidR="0049270D" w:rsidRDefault="0049270D" w:rsidP="0049270D">
          <w:pPr>
            <w:pStyle w:val="7F3EFA7100BC41B6BA28CA130CCEC062"/>
          </w:pPr>
          <w:r w:rsidRPr="001A1391">
            <w:rPr>
              <w:rStyle w:val="PlaceholderText"/>
              <w:rFonts w:cstheme="minorHAnsi"/>
              <w:sz w:val="22"/>
              <w:szCs w:val="22"/>
            </w:rPr>
            <w:t xml:space="preserve">Select </w:t>
          </w:r>
          <w:r>
            <w:rPr>
              <w:rStyle w:val="PlaceholderText"/>
              <w:rFonts w:cstheme="minorHAnsi"/>
              <w:sz w:val="22"/>
              <w:szCs w:val="22"/>
            </w:rPr>
            <w:t>Action 2 (if applicable)</w:t>
          </w:r>
        </w:p>
      </w:docPartBody>
    </w:docPart>
    <w:docPart>
      <w:docPartPr>
        <w:name w:val="702B6886D3E043B693A604A74E8690BA"/>
        <w:category>
          <w:name w:val="General"/>
          <w:gallery w:val="placeholder"/>
        </w:category>
        <w:types>
          <w:type w:val="bbPlcHdr"/>
        </w:types>
        <w:behaviors>
          <w:behavior w:val="content"/>
        </w:behaviors>
        <w:guid w:val="{2DB9BF82-E219-467D-B97E-220CBF8C5465}"/>
      </w:docPartPr>
      <w:docPartBody>
        <w:p w:rsidR="0049270D" w:rsidRDefault="0049270D" w:rsidP="0049270D">
          <w:pPr>
            <w:pStyle w:val="702B6886D3E043B693A604A74E8690BA"/>
          </w:pPr>
          <w:r w:rsidRPr="001A1391">
            <w:rPr>
              <w:rStyle w:val="PlaceholderText"/>
              <w:rFonts w:cstheme="minorHAnsi"/>
              <w:sz w:val="22"/>
              <w:szCs w:val="22"/>
            </w:rPr>
            <w:t xml:space="preserve">Select </w:t>
          </w:r>
          <w:r>
            <w:rPr>
              <w:rStyle w:val="PlaceholderText"/>
              <w:rFonts w:cstheme="minorHAnsi"/>
              <w:sz w:val="22"/>
              <w:szCs w:val="22"/>
            </w:rPr>
            <w:t>Action 3 (if applicable)</w:t>
          </w:r>
        </w:p>
      </w:docPartBody>
    </w:docPart>
    <w:docPart>
      <w:docPartPr>
        <w:name w:val="3B99E971F7E648F08EC48AA5F2D081AE"/>
        <w:category>
          <w:name w:val="General"/>
          <w:gallery w:val="placeholder"/>
        </w:category>
        <w:types>
          <w:type w:val="bbPlcHdr"/>
        </w:types>
        <w:behaviors>
          <w:behavior w:val="content"/>
        </w:behaviors>
        <w:guid w:val="{717FE128-F345-4F6C-BC88-9A24BC6D83EC}"/>
      </w:docPartPr>
      <w:docPartBody>
        <w:p w:rsidR="0049270D" w:rsidRDefault="0049270D" w:rsidP="0049270D">
          <w:pPr>
            <w:pStyle w:val="3B99E971F7E648F08EC48AA5F2D081AE"/>
          </w:pPr>
          <w:r w:rsidRPr="00225D97">
            <w:rPr>
              <w:rStyle w:val="PlaceholderText"/>
              <w:rFonts w:cstheme="minorHAnsi"/>
              <w:sz w:val="22"/>
              <w:szCs w:val="22"/>
            </w:rPr>
            <w:t>Enter name</w:t>
          </w:r>
        </w:p>
      </w:docPartBody>
    </w:docPart>
    <w:docPart>
      <w:docPartPr>
        <w:name w:val="1FEB58FC9FB84CC3ACFC3F33FA66D7FA"/>
        <w:category>
          <w:name w:val="General"/>
          <w:gallery w:val="placeholder"/>
        </w:category>
        <w:types>
          <w:type w:val="bbPlcHdr"/>
        </w:types>
        <w:behaviors>
          <w:behavior w:val="content"/>
        </w:behaviors>
        <w:guid w:val="{056E1947-83A9-4F20-B969-E6CC1028F205}"/>
      </w:docPartPr>
      <w:docPartBody>
        <w:p w:rsidR="0049270D" w:rsidRDefault="0049270D" w:rsidP="0049270D">
          <w:pPr>
            <w:pStyle w:val="1FEB58FC9FB84CC3ACFC3F33FA66D7FA"/>
          </w:pPr>
          <w:r w:rsidRPr="00CF35D9">
            <w:rPr>
              <w:rStyle w:val="PlaceholderText"/>
              <w:rFonts w:cstheme="minorHAnsi"/>
              <w:sz w:val="22"/>
              <w:szCs w:val="22"/>
            </w:rPr>
            <w:t>Enter email address</w:t>
          </w:r>
        </w:p>
      </w:docPartBody>
    </w:docPart>
    <w:docPart>
      <w:docPartPr>
        <w:name w:val="9E21A71DFCAE4A55924CCF243747D70B"/>
        <w:category>
          <w:name w:val="General"/>
          <w:gallery w:val="placeholder"/>
        </w:category>
        <w:types>
          <w:type w:val="bbPlcHdr"/>
        </w:types>
        <w:behaviors>
          <w:behavior w:val="content"/>
        </w:behaviors>
        <w:guid w:val="{11614CA0-6B12-4FD8-A09D-DC906EE804EB}"/>
      </w:docPartPr>
      <w:docPartBody>
        <w:p w:rsidR="0049270D" w:rsidRDefault="0049270D" w:rsidP="0049270D">
          <w:pPr>
            <w:pStyle w:val="9E21A71DFCAE4A55924CCF243747D70B"/>
          </w:pPr>
          <w:r w:rsidRPr="00225D97">
            <w:rPr>
              <w:rStyle w:val="PlaceholderText"/>
              <w:rFonts w:cstheme="minorHAnsi"/>
              <w:sz w:val="22"/>
              <w:szCs w:val="22"/>
            </w:rPr>
            <w:t>Enter name</w:t>
          </w:r>
        </w:p>
      </w:docPartBody>
    </w:docPart>
    <w:docPart>
      <w:docPartPr>
        <w:name w:val="FB63F7A7E8C647658144EE303CCE3FAC"/>
        <w:category>
          <w:name w:val="General"/>
          <w:gallery w:val="placeholder"/>
        </w:category>
        <w:types>
          <w:type w:val="bbPlcHdr"/>
        </w:types>
        <w:behaviors>
          <w:behavior w:val="content"/>
        </w:behaviors>
        <w:guid w:val="{F3D2B366-415B-403B-8084-7701939A6DD4}"/>
      </w:docPartPr>
      <w:docPartBody>
        <w:p w:rsidR="0049270D" w:rsidRDefault="0049270D" w:rsidP="0049270D">
          <w:pPr>
            <w:pStyle w:val="FB63F7A7E8C647658144EE303CCE3FAC"/>
          </w:pPr>
          <w:r w:rsidRPr="00225D97">
            <w:rPr>
              <w:rStyle w:val="PlaceholderText"/>
              <w:rFonts w:cstheme="minorHAnsi"/>
              <w:sz w:val="22"/>
              <w:szCs w:val="22"/>
            </w:rPr>
            <w:t>Enter</w:t>
          </w:r>
          <w:r>
            <w:rPr>
              <w:rStyle w:val="PlaceholderText"/>
              <w:rFonts w:cstheme="minorHAnsi"/>
              <w:sz w:val="22"/>
              <w:szCs w:val="22"/>
            </w:rPr>
            <w:t xml:space="preserve"> approver’s position</w:t>
          </w:r>
          <w:r w:rsidRPr="00225D97">
            <w:rPr>
              <w:rStyle w:val="PlaceholderText"/>
              <w:rFonts w:cstheme="minorHAnsi"/>
              <w:sz w:val="22"/>
              <w:szCs w:val="22"/>
            </w:rPr>
            <w:t xml:space="preserve"> title</w:t>
          </w:r>
        </w:p>
      </w:docPartBody>
    </w:docPart>
    <w:docPart>
      <w:docPartPr>
        <w:name w:val="2D41F913B79443F2BEF0034B1258CC1D"/>
        <w:category>
          <w:name w:val="General"/>
          <w:gallery w:val="placeholder"/>
        </w:category>
        <w:types>
          <w:type w:val="bbPlcHdr"/>
        </w:types>
        <w:behaviors>
          <w:behavior w:val="content"/>
        </w:behaviors>
        <w:guid w:val="{0308E5EA-49F5-474C-A3E4-FCA4995D2E7D}"/>
      </w:docPartPr>
      <w:docPartBody>
        <w:p w:rsidR="0049270D" w:rsidRDefault="0049270D" w:rsidP="0049270D">
          <w:pPr>
            <w:pStyle w:val="2D41F913B79443F2BEF0034B1258CC1D"/>
          </w:pPr>
          <w:r w:rsidRPr="00C9140F">
            <w:rPr>
              <w:rStyle w:val="PlaceholderText"/>
              <w:rFonts w:cstheme="minorHAnsi"/>
              <w:sz w:val="22"/>
              <w:szCs w:val="22"/>
            </w:rPr>
            <w:t>Enter engager’s name (for signature block.</w:t>
          </w:r>
        </w:p>
      </w:docPartBody>
    </w:docPart>
    <w:docPart>
      <w:docPartPr>
        <w:name w:val="65CDDC45BFBD4007AFCD9489221E3147"/>
        <w:category>
          <w:name w:val="General"/>
          <w:gallery w:val="placeholder"/>
        </w:category>
        <w:types>
          <w:type w:val="bbPlcHdr"/>
        </w:types>
        <w:behaviors>
          <w:behavior w:val="content"/>
        </w:behaviors>
        <w:guid w:val="{090BBE5D-B976-4F47-9A6A-9F2C8F54F93D}"/>
      </w:docPartPr>
      <w:docPartBody>
        <w:p w:rsidR="0049270D" w:rsidRDefault="0049270D" w:rsidP="0049270D">
          <w:pPr>
            <w:pStyle w:val="65CDDC45BFBD4007AFCD9489221E3147"/>
          </w:pPr>
          <w:r w:rsidRPr="00225D97">
            <w:rPr>
              <w:rStyle w:val="PlaceholderText"/>
              <w:rFonts w:cstheme="minorHAnsi"/>
              <w:sz w:val="22"/>
              <w:szCs w:val="22"/>
            </w:rPr>
            <w:t>Enter</w:t>
          </w:r>
          <w:r>
            <w:rPr>
              <w:rStyle w:val="PlaceholderText"/>
              <w:rFonts w:cstheme="minorHAnsi"/>
              <w:sz w:val="22"/>
              <w:szCs w:val="22"/>
            </w:rPr>
            <w:t xml:space="preserve">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1A"/>
    <w:rsid w:val="0006210D"/>
    <w:rsid w:val="00154A1A"/>
    <w:rsid w:val="0049270D"/>
    <w:rsid w:val="004B76D5"/>
    <w:rsid w:val="00783F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70D"/>
    <w:rPr>
      <w:rFonts w:cs="Times New Roman"/>
      <w:color w:val="808080"/>
    </w:rPr>
  </w:style>
  <w:style w:type="paragraph" w:customStyle="1" w:styleId="ABB76C764A0C4BC7896427C020CB8F23">
    <w:name w:val="ABB76C764A0C4BC7896427C020CB8F23"/>
    <w:rsid w:val="00154A1A"/>
  </w:style>
  <w:style w:type="paragraph" w:customStyle="1" w:styleId="94804E02F0D84429A6CD55B8108BF91E">
    <w:name w:val="94804E02F0D84429A6CD55B8108BF91E"/>
    <w:rsid w:val="00154A1A"/>
  </w:style>
  <w:style w:type="paragraph" w:customStyle="1" w:styleId="234713AA215E4774807A8FFE77D606CB">
    <w:name w:val="234713AA215E4774807A8FFE77D606CB"/>
    <w:rsid w:val="00154A1A"/>
  </w:style>
  <w:style w:type="paragraph" w:customStyle="1" w:styleId="612B6A716FCE4CB396F0CED4FD72CCDD">
    <w:name w:val="612B6A716FCE4CB396F0CED4FD72CCDD"/>
    <w:rsid w:val="00154A1A"/>
  </w:style>
  <w:style w:type="paragraph" w:customStyle="1" w:styleId="29187161D20A4814A72D9B590DAF2C98">
    <w:name w:val="29187161D20A4814A72D9B590DAF2C98"/>
    <w:rsid w:val="00154A1A"/>
  </w:style>
  <w:style w:type="paragraph" w:customStyle="1" w:styleId="17F80E2B32E34B52B2DBA6F0794C8B22">
    <w:name w:val="17F80E2B32E34B52B2DBA6F0794C8B22"/>
    <w:rsid w:val="00154A1A"/>
  </w:style>
  <w:style w:type="paragraph" w:customStyle="1" w:styleId="92A30E76BE4547FABB11169CEF80CA7C">
    <w:name w:val="92A30E76BE4547FABB11169CEF80CA7C"/>
    <w:rsid w:val="0006210D"/>
  </w:style>
  <w:style w:type="paragraph" w:customStyle="1" w:styleId="0180D667C1A248988C5A98B392C1967D">
    <w:name w:val="0180D667C1A248988C5A98B392C1967D"/>
    <w:rsid w:val="0006210D"/>
  </w:style>
  <w:style w:type="paragraph" w:customStyle="1" w:styleId="941DE0F7D27A43C99CE715F985B5083B">
    <w:name w:val="941DE0F7D27A43C99CE715F985B5083B"/>
    <w:rsid w:val="0006210D"/>
  </w:style>
  <w:style w:type="paragraph" w:customStyle="1" w:styleId="39A049C014A74634B3DBE01FBF5CD987">
    <w:name w:val="39A049C014A74634B3DBE01FBF5CD987"/>
    <w:rsid w:val="0006210D"/>
  </w:style>
  <w:style w:type="paragraph" w:customStyle="1" w:styleId="8E1519E9464345E8B0CF54A4B376EB50">
    <w:name w:val="8E1519E9464345E8B0CF54A4B376EB50"/>
    <w:rsid w:val="0006210D"/>
  </w:style>
  <w:style w:type="paragraph" w:customStyle="1" w:styleId="1F53ED399DF2486CB2CA986956E672BB">
    <w:name w:val="1F53ED399DF2486CB2CA986956E672BB"/>
    <w:rsid w:val="0006210D"/>
  </w:style>
  <w:style w:type="paragraph" w:customStyle="1" w:styleId="65614122D0884E7180F36D8CEBC35A96">
    <w:name w:val="65614122D0884E7180F36D8CEBC35A96"/>
    <w:rsid w:val="0006210D"/>
  </w:style>
  <w:style w:type="paragraph" w:customStyle="1" w:styleId="80E7BF2D3C434F24A25E27D7D346D1CF">
    <w:name w:val="80E7BF2D3C434F24A25E27D7D346D1CF"/>
    <w:rsid w:val="0006210D"/>
  </w:style>
  <w:style w:type="paragraph" w:customStyle="1" w:styleId="01E6A2F51B3D47D092D4754566531360">
    <w:name w:val="01E6A2F51B3D47D092D4754566531360"/>
    <w:rsid w:val="0006210D"/>
  </w:style>
  <w:style w:type="paragraph" w:customStyle="1" w:styleId="A48E5E68F7764C55953F21E55DB58D3B">
    <w:name w:val="A48E5E68F7764C55953F21E55DB58D3B"/>
    <w:rsid w:val="0006210D"/>
  </w:style>
  <w:style w:type="paragraph" w:customStyle="1" w:styleId="B13FF3540B1746FFA82700E3358D4472">
    <w:name w:val="B13FF3540B1746FFA82700E3358D4472"/>
    <w:rsid w:val="0006210D"/>
  </w:style>
  <w:style w:type="paragraph" w:customStyle="1" w:styleId="0E521BB9C7BA4429AC3BC24AF1EF9337">
    <w:name w:val="0E521BB9C7BA4429AC3BC24AF1EF9337"/>
    <w:rsid w:val="0006210D"/>
  </w:style>
  <w:style w:type="paragraph" w:customStyle="1" w:styleId="D703850F2544405785100686B219738C">
    <w:name w:val="D703850F2544405785100686B219738C"/>
    <w:rsid w:val="0006210D"/>
  </w:style>
  <w:style w:type="paragraph" w:customStyle="1" w:styleId="2AB5F0D44A074C57A784AA3043BAD9FB">
    <w:name w:val="2AB5F0D44A074C57A784AA3043BAD9FB"/>
    <w:rsid w:val="0006210D"/>
  </w:style>
  <w:style w:type="paragraph" w:customStyle="1" w:styleId="64263680C9224575B8D9D63E1DD39800">
    <w:name w:val="64263680C9224575B8D9D63E1DD39800"/>
    <w:rsid w:val="0006210D"/>
  </w:style>
  <w:style w:type="paragraph" w:customStyle="1" w:styleId="2C16F315D35F4891BC9F1125858AC5C6">
    <w:name w:val="2C16F315D35F4891BC9F1125858AC5C6"/>
    <w:rsid w:val="0006210D"/>
  </w:style>
  <w:style w:type="paragraph" w:customStyle="1" w:styleId="6A1AE768869F4B2EA2DFEC26816932E3">
    <w:name w:val="6A1AE768869F4B2EA2DFEC26816932E3"/>
    <w:rsid w:val="0006210D"/>
  </w:style>
  <w:style w:type="paragraph" w:customStyle="1" w:styleId="C1989290462B478698CA3D2E9AD6D0F3">
    <w:name w:val="C1989290462B478698CA3D2E9AD6D0F3"/>
    <w:rsid w:val="0006210D"/>
  </w:style>
  <w:style w:type="paragraph" w:customStyle="1" w:styleId="2531C77D47584E86B81F74C1AE2178D0">
    <w:name w:val="2531C77D47584E86B81F74C1AE2178D0"/>
    <w:rsid w:val="0006210D"/>
  </w:style>
  <w:style w:type="paragraph" w:customStyle="1" w:styleId="E38FB26064284A248A11FB80260960A6">
    <w:name w:val="E38FB26064284A248A11FB80260960A6"/>
    <w:rsid w:val="0006210D"/>
  </w:style>
  <w:style w:type="paragraph" w:customStyle="1" w:styleId="F12FFF8B20A54D769A0D18973AD8FE93">
    <w:name w:val="F12FFF8B20A54D769A0D18973AD8FE93"/>
    <w:rsid w:val="0006210D"/>
  </w:style>
  <w:style w:type="paragraph" w:customStyle="1" w:styleId="1EBFFBAFB1B34E15AA93B7DEF7B68238">
    <w:name w:val="1EBFFBAFB1B34E15AA93B7DEF7B68238"/>
    <w:rsid w:val="0006210D"/>
  </w:style>
  <w:style w:type="paragraph" w:customStyle="1" w:styleId="B5ABCDE6AA6D4C5987C154E9EA53FB5B">
    <w:name w:val="B5ABCDE6AA6D4C5987C154E9EA53FB5B"/>
    <w:rsid w:val="0006210D"/>
  </w:style>
  <w:style w:type="paragraph" w:customStyle="1" w:styleId="24C261BF04E647ED8190E0B137A82B56">
    <w:name w:val="24C261BF04E647ED8190E0B137A82B56"/>
    <w:rsid w:val="0006210D"/>
  </w:style>
  <w:style w:type="paragraph" w:customStyle="1" w:styleId="1C82A40A78154316A95CFFAC93EFD59A">
    <w:name w:val="1C82A40A78154316A95CFFAC93EFD59A"/>
    <w:rsid w:val="0006210D"/>
  </w:style>
  <w:style w:type="paragraph" w:customStyle="1" w:styleId="ABB1AAF7AED640F2A7744F7AB8363EAC">
    <w:name w:val="ABB1AAF7AED640F2A7744F7AB8363EAC"/>
    <w:rsid w:val="0006210D"/>
  </w:style>
  <w:style w:type="paragraph" w:customStyle="1" w:styleId="2B95C69A456E490C8EFB4EDC73DA10FD">
    <w:name w:val="2B95C69A456E490C8EFB4EDC73DA10FD"/>
    <w:rsid w:val="0006210D"/>
  </w:style>
  <w:style w:type="paragraph" w:customStyle="1" w:styleId="5423B06B65A244588932B817ACE2960F">
    <w:name w:val="5423B06B65A244588932B817ACE2960F"/>
    <w:rsid w:val="0006210D"/>
  </w:style>
  <w:style w:type="paragraph" w:customStyle="1" w:styleId="CAF37EBA93BE47CEB17BB423A9C99BFE">
    <w:name w:val="CAF37EBA93BE47CEB17BB423A9C99BFE"/>
    <w:rsid w:val="0006210D"/>
  </w:style>
  <w:style w:type="paragraph" w:customStyle="1" w:styleId="C90D4FCFCFB24FC1BD6CF87D5A5D2725">
    <w:name w:val="C90D4FCFCFB24FC1BD6CF87D5A5D2725"/>
    <w:rsid w:val="0006210D"/>
  </w:style>
  <w:style w:type="paragraph" w:customStyle="1" w:styleId="6B52CCD74E3D4D09A129B61AB138BE02">
    <w:name w:val="6B52CCD74E3D4D09A129B61AB138BE02"/>
    <w:rsid w:val="0006210D"/>
  </w:style>
  <w:style w:type="paragraph" w:customStyle="1" w:styleId="28EE8EB6D51D412D84EF782E7646FF70">
    <w:name w:val="28EE8EB6D51D412D84EF782E7646FF70"/>
    <w:rsid w:val="0006210D"/>
  </w:style>
  <w:style w:type="paragraph" w:customStyle="1" w:styleId="CAD8D002959242E58E767230AAD57764">
    <w:name w:val="CAD8D002959242E58E767230AAD57764"/>
    <w:rsid w:val="0006210D"/>
  </w:style>
  <w:style w:type="paragraph" w:customStyle="1" w:styleId="E0F6CC04217C4BE8B03A4E120A7EF248">
    <w:name w:val="E0F6CC04217C4BE8B03A4E120A7EF248"/>
    <w:rsid w:val="0006210D"/>
  </w:style>
  <w:style w:type="paragraph" w:customStyle="1" w:styleId="AF4ED8FB496C48529E79C8E3327339EE">
    <w:name w:val="AF4ED8FB496C48529E79C8E3327339EE"/>
    <w:rsid w:val="0006210D"/>
  </w:style>
  <w:style w:type="paragraph" w:customStyle="1" w:styleId="62B2F6BB5EEE430E9C1DCB9B8D8B0293">
    <w:name w:val="62B2F6BB5EEE430E9C1DCB9B8D8B0293"/>
    <w:rsid w:val="0006210D"/>
  </w:style>
  <w:style w:type="paragraph" w:customStyle="1" w:styleId="734A51F858CC41DFB4C4C734CFB2F33C">
    <w:name w:val="734A51F858CC41DFB4C4C734CFB2F33C"/>
    <w:rsid w:val="0006210D"/>
  </w:style>
  <w:style w:type="paragraph" w:customStyle="1" w:styleId="4BBF1EA80DC64CC6BE345204F029C1CF">
    <w:name w:val="4BBF1EA80DC64CC6BE345204F029C1CF"/>
    <w:rsid w:val="0006210D"/>
  </w:style>
  <w:style w:type="paragraph" w:customStyle="1" w:styleId="765FCF683ECC476C9044EA6426AEADE2">
    <w:name w:val="765FCF683ECC476C9044EA6426AEADE2"/>
    <w:rsid w:val="0006210D"/>
  </w:style>
  <w:style w:type="paragraph" w:customStyle="1" w:styleId="52B92062C4CF428C914A1192C30E1AE4">
    <w:name w:val="52B92062C4CF428C914A1192C30E1AE4"/>
    <w:rsid w:val="0006210D"/>
  </w:style>
  <w:style w:type="paragraph" w:customStyle="1" w:styleId="76039B97615449CCB82DE5B01C58763A">
    <w:name w:val="76039B97615449CCB82DE5B01C58763A"/>
    <w:rsid w:val="0006210D"/>
  </w:style>
  <w:style w:type="paragraph" w:customStyle="1" w:styleId="A7B4AF490E4D4D3B9FA6C3B234E33B6F">
    <w:name w:val="A7B4AF490E4D4D3B9FA6C3B234E33B6F"/>
    <w:rsid w:val="0006210D"/>
  </w:style>
  <w:style w:type="paragraph" w:customStyle="1" w:styleId="7FBF509384F542C3862EBEE0A4B6A41A">
    <w:name w:val="7FBF509384F542C3862EBEE0A4B6A41A"/>
    <w:rsid w:val="0006210D"/>
  </w:style>
  <w:style w:type="paragraph" w:customStyle="1" w:styleId="E806415E681E47C6AC371E062F15EB6C">
    <w:name w:val="E806415E681E47C6AC371E062F15EB6C"/>
    <w:rsid w:val="0006210D"/>
  </w:style>
  <w:style w:type="paragraph" w:customStyle="1" w:styleId="5CBA0FA8201A48BCBF0C430F833DA08B">
    <w:name w:val="5CBA0FA8201A48BCBF0C430F833DA08B"/>
    <w:rsid w:val="0006210D"/>
  </w:style>
  <w:style w:type="paragraph" w:customStyle="1" w:styleId="2C228006A12E4D959FA0944B264A3D47">
    <w:name w:val="2C228006A12E4D959FA0944B264A3D47"/>
    <w:rsid w:val="0006210D"/>
  </w:style>
  <w:style w:type="paragraph" w:customStyle="1" w:styleId="B8F4EA0695FB43CEB2EF4F70E21AE113">
    <w:name w:val="B8F4EA0695FB43CEB2EF4F70E21AE113"/>
    <w:rsid w:val="0006210D"/>
  </w:style>
  <w:style w:type="paragraph" w:customStyle="1" w:styleId="9F114A9EC9FE42EF9970662D3265E859">
    <w:name w:val="9F114A9EC9FE42EF9970662D3265E859"/>
    <w:rsid w:val="0006210D"/>
  </w:style>
  <w:style w:type="paragraph" w:customStyle="1" w:styleId="0B151107CDF64187A03886AFDE25ED00">
    <w:name w:val="0B151107CDF64187A03886AFDE25ED00"/>
    <w:rsid w:val="0006210D"/>
  </w:style>
  <w:style w:type="paragraph" w:customStyle="1" w:styleId="F9EC2CAAD1834EC49B065E41FACF67E0">
    <w:name w:val="F9EC2CAAD1834EC49B065E41FACF67E0"/>
    <w:rsid w:val="0006210D"/>
  </w:style>
  <w:style w:type="paragraph" w:customStyle="1" w:styleId="435C1C149E82424EA74094F4E0D731B9">
    <w:name w:val="435C1C149E82424EA74094F4E0D731B9"/>
    <w:rsid w:val="0006210D"/>
  </w:style>
  <w:style w:type="paragraph" w:customStyle="1" w:styleId="F0F4F12529774554A2423E15EA0F1261">
    <w:name w:val="F0F4F12529774554A2423E15EA0F1261"/>
    <w:rsid w:val="0006210D"/>
  </w:style>
  <w:style w:type="paragraph" w:customStyle="1" w:styleId="7FBD3FC2B4D1419EBE738B942E404462">
    <w:name w:val="7FBD3FC2B4D1419EBE738B942E404462"/>
    <w:rsid w:val="0006210D"/>
  </w:style>
  <w:style w:type="paragraph" w:customStyle="1" w:styleId="3E73721F32A74B05B41DF8AF3FFC4018">
    <w:name w:val="3E73721F32A74B05B41DF8AF3FFC4018"/>
    <w:rsid w:val="0006210D"/>
  </w:style>
  <w:style w:type="paragraph" w:customStyle="1" w:styleId="F22D75FCB7DC46279FC4539989274C85">
    <w:name w:val="F22D75FCB7DC46279FC4539989274C85"/>
    <w:rsid w:val="0006210D"/>
  </w:style>
  <w:style w:type="paragraph" w:customStyle="1" w:styleId="4FDB7F503F2F49CEAD2F1B54D2503435">
    <w:name w:val="4FDB7F503F2F49CEAD2F1B54D2503435"/>
    <w:rsid w:val="0006210D"/>
  </w:style>
  <w:style w:type="paragraph" w:customStyle="1" w:styleId="924072048754441699D99AD935C460B2">
    <w:name w:val="924072048754441699D99AD935C460B2"/>
    <w:rsid w:val="0006210D"/>
  </w:style>
  <w:style w:type="paragraph" w:customStyle="1" w:styleId="B7B2D83DF1B2423EBD38414E30E60A25">
    <w:name w:val="B7B2D83DF1B2423EBD38414E30E60A25"/>
    <w:rsid w:val="0006210D"/>
  </w:style>
  <w:style w:type="paragraph" w:customStyle="1" w:styleId="17B6DC0C359442DC83859AFBA1C55E0D">
    <w:name w:val="17B6DC0C359442DC83859AFBA1C55E0D"/>
    <w:rsid w:val="0006210D"/>
  </w:style>
  <w:style w:type="paragraph" w:customStyle="1" w:styleId="657D8F559B5145248ED9239E294D8F16">
    <w:name w:val="657D8F559B5145248ED9239E294D8F16"/>
    <w:rsid w:val="0006210D"/>
  </w:style>
  <w:style w:type="paragraph" w:customStyle="1" w:styleId="F4749830872440F8B47999BD16D4B3EB">
    <w:name w:val="F4749830872440F8B47999BD16D4B3EB"/>
    <w:rsid w:val="0006210D"/>
  </w:style>
  <w:style w:type="paragraph" w:customStyle="1" w:styleId="D12A1C7155AE4875A95B99B2F9ABDFAC">
    <w:name w:val="D12A1C7155AE4875A95B99B2F9ABDFAC"/>
    <w:rsid w:val="0006210D"/>
  </w:style>
  <w:style w:type="paragraph" w:customStyle="1" w:styleId="61CFE31159B840E5B81A4EF302481771">
    <w:name w:val="61CFE31159B840E5B81A4EF302481771"/>
    <w:rsid w:val="0006210D"/>
  </w:style>
  <w:style w:type="paragraph" w:customStyle="1" w:styleId="DEAFF9E57A5446C5817CE8EA0AF9BC8F">
    <w:name w:val="DEAFF9E57A5446C5817CE8EA0AF9BC8F"/>
    <w:rsid w:val="0006210D"/>
  </w:style>
  <w:style w:type="paragraph" w:customStyle="1" w:styleId="AD16DBC955B7428884513449E01F1776">
    <w:name w:val="AD16DBC955B7428884513449E01F1776"/>
    <w:rsid w:val="0006210D"/>
  </w:style>
  <w:style w:type="paragraph" w:customStyle="1" w:styleId="8B80AD2F10004C0592535EF3566B0CB5">
    <w:name w:val="8B80AD2F10004C0592535EF3566B0CB5"/>
    <w:rsid w:val="0006210D"/>
  </w:style>
  <w:style w:type="paragraph" w:customStyle="1" w:styleId="749003ABB281454BAE96A2A9CF97C8A6">
    <w:name w:val="749003ABB281454BAE96A2A9CF97C8A6"/>
    <w:rsid w:val="0006210D"/>
  </w:style>
  <w:style w:type="paragraph" w:customStyle="1" w:styleId="CE162E68600F4BCBBA0519C65F35EC73">
    <w:name w:val="CE162E68600F4BCBBA0519C65F35EC73"/>
    <w:rsid w:val="0006210D"/>
  </w:style>
  <w:style w:type="paragraph" w:customStyle="1" w:styleId="91F9654F6F0544F9B47E8D1CF08D2F76">
    <w:name w:val="91F9654F6F0544F9B47E8D1CF08D2F76"/>
    <w:rsid w:val="0006210D"/>
  </w:style>
  <w:style w:type="paragraph" w:customStyle="1" w:styleId="B92D851802CA431AB267BD519C3A1F84">
    <w:name w:val="B92D851802CA431AB267BD519C3A1F84"/>
    <w:rsid w:val="0006210D"/>
  </w:style>
  <w:style w:type="paragraph" w:customStyle="1" w:styleId="7A8B3D9FE4594CA88957609A1214272D">
    <w:name w:val="7A8B3D9FE4594CA88957609A1214272D"/>
    <w:rsid w:val="0006210D"/>
  </w:style>
  <w:style w:type="paragraph" w:customStyle="1" w:styleId="DE58BCC1DB6F4CE2B7E0405B121E223B">
    <w:name w:val="DE58BCC1DB6F4CE2B7E0405B121E223B"/>
    <w:rsid w:val="00154A1A"/>
  </w:style>
  <w:style w:type="paragraph" w:customStyle="1" w:styleId="AA6118CC01C14FD0BA4067DBE5E60776">
    <w:name w:val="AA6118CC01C14FD0BA4067DBE5E60776"/>
    <w:rsid w:val="00154A1A"/>
  </w:style>
  <w:style w:type="paragraph" w:customStyle="1" w:styleId="AF7776114C9A4F5B86D03A178717B9B0">
    <w:name w:val="AF7776114C9A4F5B86D03A178717B9B0"/>
    <w:rsid w:val="00154A1A"/>
  </w:style>
  <w:style w:type="paragraph" w:customStyle="1" w:styleId="94455CFD0C254C17A70CAF686E2CFABA">
    <w:name w:val="94455CFD0C254C17A70CAF686E2CFABA"/>
    <w:rsid w:val="00154A1A"/>
  </w:style>
  <w:style w:type="paragraph" w:customStyle="1" w:styleId="799D1C1B42A649AAABE77007B48BB628">
    <w:name w:val="799D1C1B42A649AAABE77007B48BB628"/>
    <w:rsid w:val="00154A1A"/>
  </w:style>
  <w:style w:type="paragraph" w:customStyle="1" w:styleId="92EE170924F24ED29D37AEB25659737E">
    <w:name w:val="92EE170924F24ED29D37AEB25659737E"/>
    <w:rsid w:val="00154A1A"/>
  </w:style>
  <w:style w:type="paragraph" w:customStyle="1" w:styleId="27FC82A40F684E9690BB4EE407319D0C">
    <w:name w:val="27FC82A40F684E9690BB4EE407319D0C"/>
    <w:rsid w:val="00154A1A"/>
  </w:style>
  <w:style w:type="paragraph" w:customStyle="1" w:styleId="5BBA615C9F6B4905981EF551F698FA56">
    <w:name w:val="5BBA615C9F6B4905981EF551F698FA56"/>
    <w:rsid w:val="00154A1A"/>
  </w:style>
  <w:style w:type="paragraph" w:customStyle="1" w:styleId="5239CE94D43749DE8AF53ED6365C22C5">
    <w:name w:val="5239CE94D43749DE8AF53ED6365C22C5"/>
    <w:rsid w:val="00154A1A"/>
  </w:style>
  <w:style w:type="paragraph" w:customStyle="1" w:styleId="F3CB43CB06E245BCA0F812FA121FF096">
    <w:name w:val="F3CB43CB06E245BCA0F812FA121FF096"/>
    <w:rsid w:val="00154A1A"/>
  </w:style>
  <w:style w:type="paragraph" w:customStyle="1" w:styleId="9739FC7FAA6B42908E1599F2AB85E255">
    <w:name w:val="9739FC7FAA6B42908E1599F2AB85E255"/>
    <w:rsid w:val="00154A1A"/>
  </w:style>
  <w:style w:type="paragraph" w:customStyle="1" w:styleId="55BC6ABF12174B57AA31A5E91D7C47CD">
    <w:name w:val="55BC6ABF12174B57AA31A5E91D7C47CD"/>
    <w:rsid w:val="00154A1A"/>
  </w:style>
  <w:style w:type="paragraph" w:customStyle="1" w:styleId="2BC652AFACC34ACCBDDC8DF749A052CF">
    <w:name w:val="2BC652AFACC34ACCBDDC8DF749A052CF"/>
    <w:rsid w:val="00154A1A"/>
  </w:style>
  <w:style w:type="paragraph" w:customStyle="1" w:styleId="6232DCB29B4042D4B3DA650AE3B23B5C">
    <w:name w:val="6232DCB29B4042D4B3DA650AE3B23B5C"/>
    <w:rsid w:val="00154A1A"/>
  </w:style>
  <w:style w:type="paragraph" w:customStyle="1" w:styleId="6BEAFE675166472BA543236CFAF14260">
    <w:name w:val="6BEAFE675166472BA543236CFAF14260"/>
    <w:rsid w:val="00154A1A"/>
  </w:style>
  <w:style w:type="paragraph" w:customStyle="1" w:styleId="4D9C97E6B2D94D078F0CA807312AD6C6">
    <w:name w:val="4D9C97E6B2D94D078F0CA807312AD6C6"/>
    <w:rsid w:val="00154A1A"/>
  </w:style>
  <w:style w:type="paragraph" w:customStyle="1" w:styleId="8249C928CD844C2D9221B71A6AF855F8">
    <w:name w:val="8249C928CD844C2D9221B71A6AF855F8"/>
    <w:rsid w:val="00154A1A"/>
  </w:style>
  <w:style w:type="paragraph" w:customStyle="1" w:styleId="BBD4131D787249A38E772DCAD74C3018">
    <w:name w:val="BBD4131D787249A38E772DCAD74C3018"/>
    <w:rsid w:val="00154A1A"/>
  </w:style>
  <w:style w:type="paragraph" w:customStyle="1" w:styleId="A9C5EF5963B34B87AAFFAE1F21485BEE">
    <w:name w:val="A9C5EF5963B34B87AAFFAE1F21485BEE"/>
    <w:rsid w:val="00154A1A"/>
  </w:style>
  <w:style w:type="paragraph" w:customStyle="1" w:styleId="6FE2B00838F74E6DB5E2E4C1D1A0719D">
    <w:name w:val="6FE2B00838F74E6DB5E2E4C1D1A0719D"/>
    <w:rsid w:val="00154A1A"/>
  </w:style>
  <w:style w:type="paragraph" w:customStyle="1" w:styleId="CF59D7F178C740F6AE011075D193EE65">
    <w:name w:val="CF59D7F178C740F6AE011075D193EE65"/>
    <w:rsid w:val="00154A1A"/>
  </w:style>
  <w:style w:type="paragraph" w:customStyle="1" w:styleId="BCA7565D2CD446EBB67F4463FCC9CDCE">
    <w:name w:val="BCA7565D2CD446EBB67F4463FCC9CDCE"/>
    <w:rsid w:val="00154A1A"/>
  </w:style>
  <w:style w:type="paragraph" w:customStyle="1" w:styleId="9C607FEBEE604B0BA26795D06FDE81A4">
    <w:name w:val="9C607FEBEE604B0BA26795D06FDE81A4"/>
    <w:rsid w:val="00154A1A"/>
  </w:style>
  <w:style w:type="paragraph" w:customStyle="1" w:styleId="F89D6E44C2CE428584525AE5E8993011">
    <w:name w:val="F89D6E44C2CE428584525AE5E8993011"/>
    <w:rsid w:val="00154A1A"/>
  </w:style>
  <w:style w:type="paragraph" w:customStyle="1" w:styleId="28D98473617E462684C3A39008D7E965">
    <w:name w:val="28D98473617E462684C3A39008D7E965"/>
    <w:rsid w:val="00154A1A"/>
  </w:style>
  <w:style w:type="paragraph" w:customStyle="1" w:styleId="9C9A0C0EE7B349E0B2D4AE40D3B71653">
    <w:name w:val="9C9A0C0EE7B349E0B2D4AE40D3B71653"/>
    <w:rsid w:val="00154A1A"/>
  </w:style>
  <w:style w:type="paragraph" w:customStyle="1" w:styleId="158C450C04854D36BE50AD558562807A">
    <w:name w:val="158C450C04854D36BE50AD558562807A"/>
    <w:rsid w:val="00154A1A"/>
  </w:style>
  <w:style w:type="paragraph" w:customStyle="1" w:styleId="BEE4C1E5493843BF8E777884CC99CA84">
    <w:name w:val="BEE4C1E5493843BF8E777884CC99CA84"/>
    <w:rsid w:val="00154A1A"/>
  </w:style>
  <w:style w:type="paragraph" w:customStyle="1" w:styleId="EFBAC6FF6F5D452CA81DC255860567AF">
    <w:name w:val="EFBAC6FF6F5D452CA81DC255860567AF"/>
    <w:rsid w:val="00154A1A"/>
  </w:style>
  <w:style w:type="paragraph" w:customStyle="1" w:styleId="5E6023B891AD41D58A329EE37628BDB4">
    <w:name w:val="5E6023B891AD41D58A329EE37628BDB4"/>
    <w:rsid w:val="00154A1A"/>
  </w:style>
  <w:style w:type="paragraph" w:customStyle="1" w:styleId="DA73EA4F3AAB4C8F9E605BFDDFF9169F">
    <w:name w:val="DA73EA4F3AAB4C8F9E605BFDDFF9169F"/>
    <w:rsid w:val="00154A1A"/>
  </w:style>
  <w:style w:type="paragraph" w:customStyle="1" w:styleId="24ACE609E1F54A91BDF2E3112A1B8012">
    <w:name w:val="24ACE609E1F54A91BDF2E3112A1B8012"/>
    <w:rsid w:val="00154A1A"/>
  </w:style>
  <w:style w:type="paragraph" w:customStyle="1" w:styleId="A7ADF04C44964B4DA15C1FFBA2B91785">
    <w:name w:val="A7ADF04C44964B4DA15C1FFBA2B91785"/>
    <w:rsid w:val="00154A1A"/>
  </w:style>
  <w:style w:type="paragraph" w:customStyle="1" w:styleId="B8212A71D66A4F0B938DD81A28B91A1D">
    <w:name w:val="B8212A71D66A4F0B938DD81A28B91A1D"/>
    <w:rsid w:val="00154A1A"/>
  </w:style>
  <w:style w:type="paragraph" w:customStyle="1" w:styleId="2B2326E52B994FC6BA4DF962164E7EEF">
    <w:name w:val="2B2326E52B994FC6BA4DF962164E7EEF"/>
    <w:rsid w:val="00154A1A"/>
  </w:style>
  <w:style w:type="paragraph" w:customStyle="1" w:styleId="7C7A450BC21C4C25AAA99F7B704351F9">
    <w:name w:val="7C7A450BC21C4C25AAA99F7B704351F9"/>
    <w:rsid w:val="00154A1A"/>
  </w:style>
  <w:style w:type="paragraph" w:customStyle="1" w:styleId="46141015A61A4F9D9B233B88912337B3">
    <w:name w:val="46141015A61A4F9D9B233B88912337B3"/>
    <w:rsid w:val="00154A1A"/>
  </w:style>
  <w:style w:type="paragraph" w:customStyle="1" w:styleId="4A764EE398034C7BBE3EA4BE96CD7439">
    <w:name w:val="4A764EE398034C7BBE3EA4BE96CD7439"/>
    <w:rsid w:val="00154A1A"/>
  </w:style>
  <w:style w:type="paragraph" w:customStyle="1" w:styleId="EA78209464F14BB6BDA1638A44A17D52">
    <w:name w:val="EA78209464F14BB6BDA1638A44A17D52"/>
    <w:rsid w:val="00154A1A"/>
  </w:style>
  <w:style w:type="paragraph" w:customStyle="1" w:styleId="A7ADBF6F3773475BB3209F34860C5052">
    <w:name w:val="A7ADBF6F3773475BB3209F34860C5052"/>
    <w:rsid w:val="00154A1A"/>
  </w:style>
  <w:style w:type="paragraph" w:customStyle="1" w:styleId="0BB94E9371894CD0B3C183462A17857F">
    <w:name w:val="0BB94E9371894CD0B3C183462A17857F"/>
    <w:rsid w:val="00154A1A"/>
  </w:style>
  <w:style w:type="paragraph" w:customStyle="1" w:styleId="3ED78CCDA9B4437CBA44833C27AA50B8">
    <w:name w:val="3ED78CCDA9B4437CBA44833C27AA50B8"/>
    <w:rsid w:val="00154A1A"/>
  </w:style>
  <w:style w:type="paragraph" w:customStyle="1" w:styleId="4E5E0EF1E6294965810DA9E3295930AA">
    <w:name w:val="4E5E0EF1E6294965810DA9E3295930AA"/>
    <w:rsid w:val="00154A1A"/>
  </w:style>
  <w:style w:type="paragraph" w:customStyle="1" w:styleId="3913444558A642508514682C502E1251">
    <w:name w:val="3913444558A642508514682C502E1251"/>
    <w:rsid w:val="00154A1A"/>
  </w:style>
  <w:style w:type="paragraph" w:customStyle="1" w:styleId="5B49DFB076DC4E16A8562A5BC49912D7">
    <w:name w:val="5B49DFB076DC4E16A8562A5BC49912D7"/>
    <w:rsid w:val="00154A1A"/>
  </w:style>
  <w:style w:type="paragraph" w:customStyle="1" w:styleId="44523A661260413A957183AAD80762D2">
    <w:name w:val="44523A661260413A957183AAD80762D2"/>
    <w:rsid w:val="00154A1A"/>
  </w:style>
  <w:style w:type="paragraph" w:customStyle="1" w:styleId="61C0A6395090482DB2AEAC787F5F717F">
    <w:name w:val="61C0A6395090482DB2AEAC787F5F717F"/>
    <w:rsid w:val="0049270D"/>
  </w:style>
  <w:style w:type="paragraph" w:customStyle="1" w:styleId="2E52898D8536436293DA77F303364A50">
    <w:name w:val="2E52898D8536436293DA77F303364A50"/>
    <w:rsid w:val="0049270D"/>
  </w:style>
  <w:style w:type="paragraph" w:customStyle="1" w:styleId="BC0A2EB74D344252A6C69CBD51666ACC">
    <w:name w:val="BC0A2EB74D344252A6C69CBD51666ACC"/>
    <w:rsid w:val="0049270D"/>
  </w:style>
  <w:style w:type="paragraph" w:customStyle="1" w:styleId="7F3EFA7100BC41B6BA28CA130CCEC062">
    <w:name w:val="7F3EFA7100BC41B6BA28CA130CCEC062"/>
    <w:rsid w:val="0049270D"/>
  </w:style>
  <w:style w:type="paragraph" w:customStyle="1" w:styleId="702B6886D3E043B693A604A74E8690BA">
    <w:name w:val="702B6886D3E043B693A604A74E8690BA"/>
    <w:rsid w:val="0049270D"/>
  </w:style>
  <w:style w:type="paragraph" w:customStyle="1" w:styleId="3B99E971F7E648F08EC48AA5F2D081AE">
    <w:name w:val="3B99E971F7E648F08EC48AA5F2D081AE"/>
    <w:rsid w:val="0049270D"/>
  </w:style>
  <w:style w:type="paragraph" w:customStyle="1" w:styleId="1FEB58FC9FB84CC3ACFC3F33FA66D7FA">
    <w:name w:val="1FEB58FC9FB84CC3ACFC3F33FA66D7FA"/>
    <w:rsid w:val="0049270D"/>
  </w:style>
  <w:style w:type="paragraph" w:customStyle="1" w:styleId="9E21A71DFCAE4A55924CCF243747D70B">
    <w:name w:val="9E21A71DFCAE4A55924CCF243747D70B"/>
    <w:rsid w:val="0049270D"/>
  </w:style>
  <w:style w:type="paragraph" w:customStyle="1" w:styleId="FB63F7A7E8C647658144EE303CCE3FAC">
    <w:name w:val="FB63F7A7E8C647658144EE303CCE3FAC"/>
    <w:rsid w:val="0049270D"/>
  </w:style>
  <w:style w:type="paragraph" w:customStyle="1" w:styleId="2D41F913B79443F2BEF0034B1258CC1D">
    <w:name w:val="2D41F913B79443F2BEF0034B1258CC1D"/>
    <w:rsid w:val="0049270D"/>
  </w:style>
  <w:style w:type="paragraph" w:customStyle="1" w:styleId="65CDDC45BFBD4007AFCD9489221E3147">
    <w:name w:val="65CDDC45BFBD4007AFCD9489221E3147"/>
    <w:rsid w:val="00492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c841be-bb08-4901-87b0-0033aa80d2c6">
      <Terms xmlns="http://schemas.microsoft.com/office/infopath/2007/PartnerControls"/>
    </lcf76f155ced4ddcb4097134ff3c332f>
    <TaxCatchAll xmlns="4d47241e-7224-40da-83d9-1113ff4a4334" xsi:nil="true"/>
    <_Flow_SignoffStatus xmlns="f6c841be-bb08-4901-87b0-0033aa80d2c6" xsi:nil="true"/>
    <DocumentType xmlns="f6c841be-bb08-4901-87b0-0033aa80d2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70103-16F6-40D4-9D94-AA7167846160}">
  <ds:schemaRefs>
    <ds:schemaRef ds:uri="http://schemas.openxmlformats.org/officeDocument/2006/bibliography"/>
  </ds:schemaRefs>
</ds:datastoreItem>
</file>

<file path=customXml/itemProps2.xml><?xml version="1.0" encoding="utf-8"?>
<ds:datastoreItem xmlns:ds="http://schemas.openxmlformats.org/officeDocument/2006/customXml" ds:itemID="{3DC5A40B-0F12-4B25-9A91-50690E25236B}">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3.xml><?xml version="1.0" encoding="utf-8"?>
<ds:datastoreItem xmlns:ds="http://schemas.openxmlformats.org/officeDocument/2006/customXml" ds:itemID="{FC6879F4-BB9B-42D1-8604-518C6C4E7444}">
  <ds:schemaRefs>
    <ds:schemaRef ds:uri="http://schemas.microsoft.com/sharepoint/v3/contenttype/forms"/>
  </ds:schemaRefs>
</ds:datastoreItem>
</file>

<file path=customXml/itemProps4.xml><?xml version="1.0" encoding="utf-8"?>
<ds:datastoreItem xmlns:ds="http://schemas.openxmlformats.org/officeDocument/2006/customXml" ds:itemID="{0AED596A-1DCC-4494-937E-66B4B73EF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External Letterhead Template</Template>
  <TotalTime>142</TotalTime>
  <Pages>3</Pages>
  <Words>738</Words>
  <Characters>4693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ACT Government Letterhead</vt:lpstr>
    </vt:vector>
  </TitlesOfParts>
  <Manager/>
  <Company/>
  <LinksUpToDate>false</LinksUpToDate>
  <CharactersWithSpaces>5421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Letterhead</dc:title>
  <dc:subject/>
  <dc:creator>Wang, Mary</dc:creator>
  <cp:keywords/>
  <dc:description/>
  <cp:lastModifiedBy>Wang, Mary</cp:lastModifiedBy>
  <cp:revision>4</cp:revision>
  <cp:lastPrinted>2015-09-23T00:33:00Z</cp:lastPrinted>
  <dcterms:created xsi:type="dcterms:W3CDTF">2026-06-03T06:56:00Z</dcterms:created>
  <dcterms:modified xsi:type="dcterms:W3CDTF">2026-06-03T09:18:00Z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2025-07-01T02:34:58Z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fec5a2b7-2d8c-4c89-a131-b1d2a08e4e91</vt:lpwstr>
  </property>
  <property fmtid="{D5CDD505-2E9C-101B-9397-08002B2CF9AE}" pid="10" name="MSIP_Label_69af8531-eb46-4968-8cb3-105d2f5ea87e_ContentBits">
    <vt:lpwstr>0</vt:lpwstr>
  </property>
  <property fmtid="{D5CDD505-2E9C-101B-9397-08002B2CF9AE}" pid="11" name="MSIP_Label_69af8531-eb46-4968-8cb3-105d2f5ea87e_Tag">
    <vt:lpwstr>50, 0, 1, 1</vt:lpwstr>
  </property>
</Properties>
</file>